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8E09" w14:textId="77777777" w:rsidR="00020B10" w:rsidRDefault="00A6190E" w:rsidP="00733D28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42CB611C" wp14:editId="0F59389B">
            <wp:extent cx="5048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09BE8B" w14:textId="77777777" w:rsidR="00020B10" w:rsidRDefault="00020B10" w:rsidP="00733D28">
      <w:pPr>
        <w:jc w:val="center"/>
        <w:rPr>
          <w:lang w:val="uk-UA"/>
        </w:rPr>
      </w:pPr>
    </w:p>
    <w:p w14:paraId="37DFBB14" w14:textId="77777777" w:rsidR="00020B10" w:rsidRPr="00AE3251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>ЛУБЕНСЬКА МІСЬКА РАДА</w:t>
      </w:r>
    </w:p>
    <w:p w14:paraId="1D18CD47" w14:textId="77777777" w:rsidR="006055A2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 xml:space="preserve">ЛУБЕНСЬКОГО РАЙОНУ </w:t>
      </w:r>
    </w:p>
    <w:p w14:paraId="5B87DC8E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>ПОЛТАВСЬКОЇ ОБЛАСТІ</w:t>
      </w:r>
    </w:p>
    <w:p w14:paraId="06252388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17264">
        <w:rPr>
          <w:b/>
          <w:sz w:val="28"/>
          <w:szCs w:val="28"/>
          <w:lang w:val="uk-UA"/>
        </w:rPr>
        <w:t xml:space="preserve">сорок </w:t>
      </w:r>
      <w:r w:rsidR="0001580C">
        <w:rPr>
          <w:b/>
          <w:sz w:val="28"/>
          <w:szCs w:val="28"/>
          <w:lang w:val="uk-UA"/>
        </w:rPr>
        <w:t>восьм</w:t>
      </w:r>
      <w:r w:rsidR="00504712">
        <w:rPr>
          <w:b/>
          <w:sz w:val="28"/>
          <w:szCs w:val="28"/>
          <w:lang w:val="uk-UA"/>
        </w:rPr>
        <w:t>а</w:t>
      </w:r>
      <w:r w:rsidR="0085685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 восьмого скликання)</w:t>
      </w:r>
    </w:p>
    <w:p w14:paraId="59D0DA1E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</w:t>
      </w:r>
    </w:p>
    <w:p w14:paraId="3C4C9634" w14:textId="77777777" w:rsidR="00020B10" w:rsidRDefault="00020B10" w:rsidP="00733D28">
      <w:pPr>
        <w:jc w:val="both"/>
        <w:rPr>
          <w:b/>
          <w:sz w:val="28"/>
          <w:szCs w:val="28"/>
          <w:lang w:val="uk-UA"/>
        </w:rPr>
      </w:pPr>
    </w:p>
    <w:p w14:paraId="612B128B" w14:textId="77777777" w:rsidR="00020B10" w:rsidRPr="00887989" w:rsidRDefault="00AC3A0F" w:rsidP="00733D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1580C">
        <w:rPr>
          <w:sz w:val="28"/>
          <w:szCs w:val="28"/>
          <w:lang w:val="uk-UA"/>
        </w:rPr>
        <w:t>9</w:t>
      </w:r>
      <w:r w:rsidR="00020B10" w:rsidRPr="00887989">
        <w:rPr>
          <w:sz w:val="28"/>
          <w:szCs w:val="28"/>
          <w:lang w:val="uk-UA"/>
        </w:rPr>
        <w:t xml:space="preserve"> </w:t>
      </w:r>
      <w:r w:rsidR="0001580C">
        <w:rPr>
          <w:sz w:val="28"/>
          <w:szCs w:val="28"/>
          <w:lang w:val="uk-UA"/>
        </w:rPr>
        <w:t>грудня</w:t>
      </w:r>
      <w:r w:rsidR="00020B10" w:rsidRPr="00887989">
        <w:rPr>
          <w:sz w:val="28"/>
          <w:szCs w:val="28"/>
          <w:lang w:val="uk-UA"/>
        </w:rPr>
        <w:t xml:space="preserve"> 202</w:t>
      </w:r>
      <w:r w:rsidR="00517264">
        <w:rPr>
          <w:sz w:val="28"/>
          <w:szCs w:val="28"/>
          <w:lang w:val="uk-UA"/>
        </w:rPr>
        <w:t>4</w:t>
      </w:r>
      <w:r w:rsidR="00020B10" w:rsidRPr="00887989">
        <w:rPr>
          <w:sz w:val="28"/>
          <w:szCs w:val="28"/>
          <w:lang w:val="uk-UA"/>
        </w:rPr>
        <w:t xml:space="preserve"> року</w:t>
      </w:r>
    </w:p>
    <w:p w14:paraId="4C734D8A" w14:textId="77777777" w:rsidR="00020B10" w:rsidRPr="007E5393" w:rsidRDefault="00020B10" w:rsidP="00733D28">
      <w:pPr>
        <w:jc w:val="both"/>
        <w:rPr>
          <w:sz w:val="27"/>
          <w:szCs w:val="27"/>
          <w:lang w:val="uk-UA"/>
        </w:rPr>
      </w:pPr>
    </w:p>
    <w:p w14:paraId="7E728850" w14:textId="77777777" w:rsidR="00CB139D" w:rsidRPr="00887989" w:rsidRDefault="00CB139D" w:rsidP="00CB139D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887989">
        <w:rPr>
          <w:b/>
          <w:sz w:val="28"/>
          <w:szCs w:val="28"/>
          <w:lang w:val="uk-UA"/>
        </w:rPr>
        <w:t>надання в оренду</w:t>
      </w:r>
      <w:r>
        <w:rPr>
          <w:b/>
          <w:sz w:val="28"/>
          <w:szCs w:val="28"/>
          <w:lang w:val="uk-UA"/>
        </w:rPr>
        <w:t xml:space="preserve"> земельн</w:t>
      </w:r>
      <w:r w:rsidR="0001580C">
        <w:rPr>
          <w:b/>
          <w:sz w:val="28"/>
          <w:szCs w:val="28"/>
          <w:lang w:val="uk-UA"/>
        </w:rPr>
        <w:t>их</w:t>
      </w:r>
      <w:r w:rsidRPr="00887989">
        <w:rPr>
          <w:b/>
          <w:sz w:val="28"/>
          <w:szCs w:val="28"/>
          <w:lang w:val="uk-UA"/>
        </w:rPr>
        <w:t xml:space="preserve"> ділян</w:t>
      </w:r>
      <w:r w:rsidR="0001580C">
        <w:rPr>
          <w:b/>
          <w:sz w:val="28"/>
          <w:szCs w:val="28"/>
          <w:lang w:val="uk-UA"/>
        </w:rPr>
        <w:t>о</w:t>
      </w:r>
      <w:r w:rsidRPr="00887989">
        <w:rPr>
          <w:b/>
          <w:sz w:val="28"/>
          <w:szCs w:val="28"/>
          <w:lang w:val="uk-UA"/>
        </w:rPr>
        <w:t>к</w:t>
      </w:r>
    </w:p>
    <w:p w14:paraId="0AE45575" w14:textId="77777777" w:rsidR="00CB139D" w:rsidRDefault="00CB139D" w:rsidP="00CB139D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(невитребуван</w:t>
      </w:r>
      <w:r w:rsidR="0001580C">
        <w:rPr>
          <w:b/>
          <w:sz w:val="28"/>
          <w:szCs w:val="28"/>
          <w:lang w:val="uk-UA"/>
        </w:rPr>
        <w:t>их</w:t>
      </w:r>
      <w:r w:rsidRPr="00887989">
        <w:rPr>
          <w:b/>
          <w:sz w:val="28"/>
          <w:szCs w:val="28"/>
          <w:lang w:val="uk-UA"/>
        </w:rPr>
        <w:t xml:space="preserve"> земельн</w:t>
      </w:r>
      <w:r w:rsidR="0001580C">
        <w:rPr>
          <w:b/>
          <w:sz w:val="28"/>
          <w:szCs w:val="28"/>
          <w:lang w:val="uk-UA"/>
        </w:rPr>
        <w:t>их</w:t>
      </w:r>
      <w:r w:rsidRPr="00887989">
        <w:rPr>
          <w:b/>
          <w:sz w:val="28"/>
          <w:szCs w:val="28"/>
          <w:lang w:val="uk-UA"/>
        </w:rPr>
        <w:t xml:space="preserve"> част</w:t>
      </w:r>
      <w:r w:rsidR="0001580C">
        <w:rPr>
          <w:b/>
          <w:sz w:val="28"/>
          <w:szCs w:val="28"/>
          <w:lang w:val="uk-UA"/>
        </w:rPr>
        <w:t>о</w:t>
      </w:r>
      <w:r w:rsidRPr="00887989">
        <w:rPr>
          <w:b/>
          <w:sz w:val="28"/>
          <w:szCs w:val="28"/>
          <w:lang w:val="uk-UA"/>
        </w:rPr>
        <w:t>к</w:t>
      </w:r>
    </w:p>
    <w:p w14:paraId="74AF2EA9" w14:textId="7C8905CF" w:rsidR="00CB139D" w:rsidRPr="007E5393" w:rsidRDefault="00CB139D" w:rsidP="00CB139D">
      <w:pPr>
        <w:ind w:right="3401"/>
        <w:jc w:val="both"/>
        <w:rPr>
          <w:b/>
          <w:sz w:val="27"/>
          <w:szCs w:val="27"/>
          <w:lang w:val="uk-UA"/>
        </w:rPr>
      </w:pPr>
      <w:r w:rsidRPr="00887989">
        <w:rPr>
          <w:b/>
          <w:sz w:val="28"/>
          <w:szCs w:val="28"/>
          <w:lang w:val="uk-UA"/>
        </w:rPr>
        <w:t>(па</w:t>
      </w:r>
      <w:r w:rsidR="0001580C">
        <w:rPr>
          <w:b/>
          <w:sz w:val="28"/>
          <w:szCs w:val="28"/>
          <w:lang w:val="uk-UA"/>
        </w:rPr>
        <w:t>їв</w:t>
      </w:r>
      <w:r w:rsidRPr="00887989">
        <w:rPr>
          <w:b/>
          <w:sz w:val="28"/>
          <w:szCs w:val="28"/>
          <w:lang w:val="uk-UA"/>
        </w:rPr>
        <w:t>)</w:t>
      </w:r>
      <w:r w:rsidR="00CE73D8">
        <w:rPr>
          <w:b/>
          <w:sz w:val="28"/>
          <w:szCs w:val="28"/>
          <w:lang w:val="uk-UA"/>
        </w:rPr>
        <w:t xml:space="preserve">) </w:t>
      </w:r>
      <w:r w:rsidR="0001580C">
        <w:rPr>
          <w:b/>
          <w:sz w:val="28"/>
          <w:szCs w:val="28"/>
          <w:lang w:val="uk-UA"/>
        </w:rPr>
        <w:t>ПАФ</w:t>
      </w:r>
      <w:r w:rsidR="000B62AF">
        <w:rPr>
          <w:b/>
          <w:sz w:val="28"/>
          <w:szCs w:val="28"/>
          <w:lang w:val="uk-UA"/>
        </w:rPr>
        <w:t xml:space="preserve"> «</w:t>
      </w:r>
      <w:proofErr w:type="spellStart"/>
      <w:r w:rsidR="0001580C">
        <w:rPr>
          <w:b/>
          <w:sz w:val="28"/>
          <w:szCs w:val="28"/>
          <w:lang w:val="uk-UA"/>
        </w:rPr>
        <w:t>Агротехнологія</w:t>
      </w:r>
      <w:proofErr w:type="spellEnd"/>
      <w:r>
        <w:rPr>
          <w:b/>
          <w:sz w:val="28"/>
          <w:szCs w:val="28"/>
          <w:lang w:val="uk-UA"/>
        </w:rPr>
        <w:t>»</w:t>
      </w:r>
    </w:p>
    <w:p w14:paraId="7F9DFC55" w14:textId="77777777" w:rsidR="00CB139D" w:rsidRPr="00546E0D" w:rsidRDefault="00CB139D" w:rsidP="00CB139D">
      <w:pPr>
        <w:rPr>
          <w:sz w:val="16"/>
          <w:szCs w:val="16"/>
          <w:lang w:val="uk-UA"/>
        </w:rPr>
      </w:pPr>
    </w:p>
    <w:p w14:paraId="6AE63B4B" w14:textId="6470BFD6" w:rsidR="00CB139D" w:rsidRDefault="00CB139D" w:rsidP="00CB139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заяву </w:t>
      </w:r>
      <w:r w:rsidR="0001580C">
        <w:rPr>
          <w:sz w:val="28"/>
          <w:szCs w:val="28"/>
          <w:lang w:val="uk-UA"/>
        </w:rPr>
        <w:t>ПА</w:t>
      </w:r>
      <w:r w:rsidR="000B62AF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 xml:space="preserve"> «</w:t>
      </w:r>
      <w:proofErr w:type="spellStart"/>
      <w:r w:rsidR="0001580C">
        <w:rPr>
          <w:sz w:val="28"/>
          <w:szCs w:val="28"/>
          <w:lang w:val="uk-UA"/>
        </w:rPr>
        <w:t>Агротехнологія</w:t>
      </w:r>
      <w:proofErr w:type="spellEnd"/>
      <w:r>
        <w:rPr>
          <w:sz w:val="28"/>
          <w:szCs w:val="28"/>
          <w:lang w:val="uk-UA"/>
        </w:rPr>
        <w:t>» та  к</w:t>
      </w:r>
      <w:r w:rsidRPr="00294A10">
        <w:rPr>
          <w:sz w:val="28"/>
          <w:szCs w:val="28"/>
          <w:lang w:val="uk-UA"/>
        </w:rPr>
        <w:t>еруючись</w:t>
      </w:r>
      <w:r>
        <w:rPr>
          <w:sz w:val="28"/>
          <w:szCs w:val="28"/>
          <w:lang w:val="uk-UA"/>
        </w:rPr>
        <w:t xml:space="preserve"> </w:t>
      </w:r>
      <w:r w:rsidRPr="00294A1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им</w:t>
      </w:r>
      <w:r w:rsidRPr="00294A10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ом</w:t>
      </w:r>
      <w:r w:rsidRPr="00294A10">
        <w:rPr>
          <w:sz w:val="28"/>
          <w:szCs w:val="28"/>
          <w:lang w:val="uk-UA"/>
        </w:rPr>
        <w:t xml:space="preserve"> України, </w:t>
      </w:r>
      <w:r>
        <w:rPr>
          <w:sz w:val="28"/>
          <w:szCs w:val="28"/>
          <w:lang w:val="uk-UA"/>
        </w:rPr>
        <w:t xml:space="preserve">статтями 16, 25, 26, 59, 60 </w:t>
      </w:r>
      <w:r w:rsidRPr="00294A10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94A10">
        <w:rPr>
          <w:sz w:val="28"/>
          <w:szCs w:val="28"/>
          <w:lang w:val="uk-UA"/>
        </w:rPr>
        <w:t xml:space="preserve"> України «Про  місцеве самоврядування в Україні», </w:t>
      </w:r>
      <w:r w:rsidRPr="00887989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ею</w:t>
      </w:r>
      <w:r w:rsidRPr="00887989">
        <w:rPr>
          <w:sz w:val="28"/>
          <w:szCs w:val="28"/>
          <w:lang w:val="uk-UA"/>
        </w:rPr>
        <w:t xml:space="preserve"> 13 </w:t>
      </w:r>
      <w:r>
        <w:rPr>
          <w:sz w:val="28"/>
          <w:szCs w:val="28"/>
          <w:lang w:val="uk-UA"/>
        </w:rPr>
        <w:t xml:space="preserve">Закону України </w:t>
      </w:r>
      <w:r w:rsidRPr="00887989">
        <w:rPr>
          <w:sz w:val="28"/>
          <w:szCs w:val="28"/>
          <w:lang w:val="uk-UA"/>
        </w:rPr>
        <w:t xml:space="preserve">«Про порядок виділення в натурі (на місцевості) земельних ділянок власникам земельних часток (паїв)», </w:t>
      </w:r>
      <w:r w:rsidR="005068C9">
        <w:rPr>
          <w:sz w:val="28"/>
          <w:szCs w:val="28"/>
          <w:lang w:val="uk-UA"/>
        </w:rPr>
        <w:t>Законом України «Про оренду землі»,</w:t>
      </w:r>
    </w:p>
    <w:p w14:paraId="1D7D942D" w14:textId="77777777" w:rsidR="00020B10" w:rsidRPr="007E5393" w:rsidRDefault="00020B10" w:rsidP="00733D28">
      <w:pPr>
        <w:tabs>
          <w:tab w:val="left" w:pos="4198"/>
        </w:tabs>
        <w:ind w:right="-1"/>
        <w:jc w:val="both"/>
        <w:rPr>
          <w:sz w:val="27"/>
          <w:szCs w:val="27"/>
          <w:lang w:val="uk-UA"/>
        </w:rPr>
      </w:pPr>
      <w:r w:rsidRPr="007E5393">
        <w:rPr>
          <w:sz w:val="27"/>
          <w:szCs w:val="27"/>
          <w:lang w:val="uk-UA"/>
        </w:rPr>
        <w:tab/>
      </w:r>
    </w:p>
    <w:p w14:paraId="75AA336C" w14:textId="77777777" w:rsidR="00020B10" w:rsidRDefault="00020B10" w:rsidP="00733D28">
      <w:pPr>
        <w:ind w:right="-1"/>
        <w:jc w:val="center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міська рада вирішила:</w:t>
      </w:r>
    </w:p>
    <w:p w14:paraId="1D83B577" w14:textId="77777777" w:rsidR="00731A9C" w:rsidRDefault="00731A9C" w:rsidP="00733D28">
      <w:pPr>
        <w:ind w:right="-1"/>
        <w:jc w:val="center"/>
        <w:rPr>
          <w:b/>
          <w:sz w:val="28"/>
          <w:szCs w:val="28"/>
          <w:lang w:val="uk-UA"/>
        </w:rPr>
      </w:pPr>
    </w:p>
    <w:p w14:paraId="60D55A30" w14:textId="5E703EDE" w:rsidR="00731A9C" w:rsidRDefault="00731A9C" w:rsidP="00731A9C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31A9C">
        <w:rPr>
          <w:rFonts w:ascii="Times New Roman" w:hAnsi="Times New Roman"/>
          <w:sz w:val="28"/>
          <w:szCs w:val="28"/>
          <w:lang w:val="uk-UA"/>
        </w:rPr>
        <w:t xml:space="preserve">1. Надати </w:t>
      </w:r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>Приватній агрофірмі «</w:t>
      </w:r>
      <w:proofErr w:type="spellStart"/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>Агр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</w:t>
      </w:r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>технологія</w:t>
      </w:r>
      <w:proofErr w:type="spellEnd"/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», </w:t>
      </w:r>
      <w:r w:rsidRPr="00731A9C">
        <w:rPr>
          <w:rFonts w:ascii="Times New Roman" w:hAnsi="Times New Roman"/>
          <w:color w:val="000000"/>
          <w:sz w:val="28"/>
          <w:szCs w:val="28"/>
          <w:lang w:val="uk-UA"/>
        </w:rPr>
        <w:t>юридична адреса: Полтавська обл., Полтавський р-н, с.</w:t>
      </w:r>
      <w:r w:rsidR="009D07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31A9C">
        <w:rPr>
          <w:rFonts w:ascii="Times New Roman" w:hAnsi="Times New Roman"/>
          <w:color w:val="000000"/>
          <w:sz w:val="28"/>
          <w:szCs w:val="28"/>
          <w:lang w:val="uk-UA"/>
        </w:rPr>
        <w:t>Судівка</w:t>
      </w:r>
      <w:r w:rsidRPr="00731A9C">
        <w:rPr>
          <w:rFonts w:ascii="Times New Roman" w:hAnsi="Times New Roman"/>
          <w:sz w:val="28"/>
          <w:szCs w:val="28"/>
          <w:lang w:val="uk-UA"/>
        </w:rPr>
        <w:t>, в оренду земельну</w:t>
      </w:r>
      <w:r w:rsidRPr="00A63A4A">
        <w:rPr>
          <w:sz w:val="28"/>
          <w:szCs w:val="28"/>
          <w:lang w:val="uk-UA"/>
        </w:rPr>
        <w:t xml:space="preserve"> </w:t>
      </w:r>
      <w:r w:rsidRPr="00514644">
        <w:rPr>
          <w:rFonts w:ascii="Times New Roman" w:hAnsi="Times New Roman"/>
          <w:sz w:val="28"/>
          <w:szCs w:val="28"/>
          <w:lang w:val="uk-UA"/>
        </w:rPr>
        <w:t>ділянку (невитребувану земельну частку (пай) №</w:t>
      </w:r>
      <w:r w:rsidR="00BC3AAB">
        <w:rPr>
          <w:rFonts w:ascii="Times New Roman" w:hAnsi="Times New Roman"/>
          <w:sz w:val="28"/>
          <w:szCs w:val="28"/>
          <w:lang w:val="uk-UA"/>
        </w:rPr>
        <w:t xml:space="preserve"> 837</w:t>
      </w:r>
      <w:r w:rsidRPr="00514644">
        <w:rPr>
          <w:rFonts w:ascii="Times New Roman" w:hAnsi="Times New Roman"/>
          <w:sz w:val="28"/>
          <w:szCs w:val="28"/>
          <w:lang w:val="uk-UA"/>
        </w:rPr>
        <w:t>), кадастровий номер 532288</w:t>
      </w:r>
      <w:r>
        <w:rPr>
          <w:rFonts w:ascii="Times New Roman" w:hAnsi="Times New Roman"/>
          <w:sz w:val="28"/>
          <w:szCs w:val="28"/>
          <w:lang w:val="uk-UA"/>
        </w:rPr>
        <w:t>32</w:t>
      </w:r>
      <w:r w:rsidRPr="00514644">
        <w:rPr>
          <w:rFonts w:ascii="Times New Roman" w:hAnsi="Times New Roman"/>
          <w:sz w:val="28"/>
          <w:szCs w:val="28"/>
          <w:lang w:val="uk-UA"/>
        </w:rPr>
        <w:t>00:0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514644">
        <w:rPr>
          <w:rFonts w:ascii="Times New Roman" w:hAnsi="Times New Roman"/>
          <w:sz w:val="28"/>
          <w:szCs w:val="28"/>
          <w:lang w:val="uk-UA"/>
        </w:rPr>
        <w:t>:00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514644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>0069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, площею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51464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5216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 га, що розташована за межами </w:t>
      </w:r>
      <w:r w:rsidR="009D079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C5ED1">
        <w:rPr>
          <w:rFonts w:ascii="Times New Roman" w:hAnsi="Times New Roman"/>
          <w:sz w:val="28"/>
          <w:szCs w:val="28"/>
          <w:lang w:val="uk-UA"/>
        </w:rPr>
        <w:t xml:space="preserve">     </w:t>
      </w:r>
      <w:bookmarkStart w:id="0" w:name="_GoBack"/>
      <w:bookmarkEnd w:id="0"/>
      <w:r w:rsidR="009D079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514644">
        <w:rPr>
          <w:rFonts w:ascii="Times New Roman" w:hAnsi="Times New Roman"/>
          <w:sz w:val="28"/>
          <w:szCs w:val="28"/>
          <w:lang w:val="uk-UA"/>
        </w:rPr>
        <w:t>с.</w:t>
      </w:r>
      <w:r w:rsidR="009D07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Лушники</w:t>
      </w:r>
      <w:r w:rsidR="009D0792">
        <w:rPr>
          <w:rFonts w:ascii="Times New Roman" w:hAnsi="Times New Roman"/>
          <w:sz w:val="28"/>
          <w:szCs w:val="28"/>
          <w:lang w:val="uk-UA"/>
        </w:rPr>
        <w:t xml:space="preserve"> Лубенського району</w:t>
      </w:r>
      <w:r w:rsidRPr="00514644">
        <w:rPr>
          <w:rFonts w:ascii="Times New Roman" w:hAnsi="Times New Roman"/>
          <w:sz w:val="28"/>
          <w:szCs w:val="28"/>
          <w:lang w:val="uk-UA"/>
        </w:rPr>
        <w:t>, на строк до дня державної реєстрації права власності на земельну ділянку, але не більше ніж на сім років, за цільовим призначенням - для ведення товарного сільськогосподарського виробництва</w:t>
      </w:r>
      <w:r w:rsidRPr="005146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</w:p>
    <w:p w14:paraId="73F1D9F9" w14:textId="77777777" w:rsidR="00731A9C" w:rsidRDefault="00731A9C" w:rsidP="00731A9C">
      <w:pPr>
        <w:ind w:firstLine="708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szCs w:val="28"/>
          <w:lang w:val="uk-UA"/>
        </w:rPr>
        <w:t>З</w:t>
      </w:r>
      <w:r w:rsidRPr="00F53CAE">
        <w:rPr>
          <w:color w:val="000000" w:themeColor="text1"/>
          <w:sz w:val="28"/>
          <w:lang w:val="uk-UA"/>
        </w:rPr>
        <w:t xml:space="preserve">обов’язати </w:t>
      </w:r>
      <w:r>
        <w:rPr>
          <w:color w:val="000000" w:themeColor="text1"/>
          <w:sz w:val="28"/>
          <w:lang w:val="uk-UA"/>
        </w:rPr>
        <w:t>ПАФ «</w:t>
      </w:r>
      <w:proofErr w:type="spellStart"/>
      <w:r>
        <w:rPr>
          <w:color w:val="000000" w:themeColor="text1"/>
          <w:sz w:val="28"/>
          <w:lang w:val="uk-UA"/>
        </w:rPr>
        <w:t>Агротехнологія</w:t>
      </w:r>
      <w:proofErr w:type="spellEnd"/>
      <w:r>
        <w:rPr>
          <w:color w:val="000000" w:themeColor="text1"/>
          <w:sz w:val="28"/>
          <w:lang w:val="uk-UA"/>
        </w:rPr>
        <w:t>»</w:t>
      </w:r>
      <w:r w:rsidRPr="00F53CAE">
        <w:rPr>
          <w:color w:val="000000" w:themeColor="text1"/>
          <w:sz w:val="28"/>
          <w:lang w:val="uk-UA"/>
        </w:rPr>
        <w:t xml:space="preserve"> </w:t>
      </w:r>
      <w:r>
        <w:rPr>
          <w:color w:val="000000" w:themeColor="text1"/>
          <w:sz w:val="28"/>
          <w:lang w:val="uk-UA"/>
        </w:rPr>
        <w:t xml:space="preserve">у місячний термін </w:t>
      </w:r>
      <w:r w:rsidRPr="00F53CAE">
        <w:rPr>
          <w:color w:val="000000" w:themeColor="text1"/>
          <w:sz w:val="28"/>
          <w:lang w:val="uk-UA"/>
        </w:rPr>
        <w:t>укласти з міською радою догов</w:t>
      </w:r>
      <w:r>
        <w:rPr>
          <w:color w:val="000000" w:themeColor="text1"/>
          <w:sz w:val="28"/>
          <w:lang w:val="uk-UA"/>
        </w:rPr>
        <w:t>і</w:t>
      </w:r>
      <w:r w:rsidRPr="00F53CAE">
        <w:rPr>
          <w:color w:val="000000" w:themeColor="text1"/>
          <w:sz w:val="28"/>
          <w:lang w:val="uk-UA"/>
        </w:rPr>
        <w:t xml:space="preserve">р </w:t>
      </w:r>
      <w:r>
        <w:rPr>
          <w:color w:val="000000" w:themeColor="text1"/>
          <w:sz w:val="28"/>
          <w:lang w:val="uk-UA"/>
        </w:rPr>
        <w:t>оренди землі</w:t>
      </w:r>
      <w:r w:rsidRPr="00F53CAE">
        <w:rPr>
          <w:color w:val="000000" w:themeColor="text1"/>
          <w:sz w:val="28"/>
          <w:lang w:val="uk-UA"/>
        </w:rPr>
        <w:t xml:space="preserve"> та зареєструвати речове право на користування землею.</w:t>
      </w:r>
    </w:p>
    <w:p w14:paraId="20440CEF" w14:textId="0029D333" w:rsidR="00BC3AAB" w:rsidRDefault="00BC3AAB" w:rsidP="00BC3AAB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C3AAB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731A9C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>Приватній агрофірмі «</w:t>
      </w:r>
      <w:proofErr w:type="spellStart"/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>Агр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</w:t>
      </w:r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>технологія</w:t>
      </w:r>
      <w:proofErr w:type="spellEnd"/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», </w:t>
      </w:r>
      <w:r w:rsidRPr="00731A9C">
        <w:rPr>
          <w:rFonts w:ascii="Times New Roman" w:hAnsi="Times New Roman"/>
          <w:color w:val="000000"/>
          <w:sz w:val="28"/>
          <w:szCs w:val="28"/>
          <w:lang w:val="uk-UA"/>
        </w:rPr>
        <w:t>юридична адреса: Полтавська обл., Полтавський р-н, с.</w:t>
      </w:r>
      <w:r w:rsidR="009D07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31A9C">
        <w:rPr>
          <w:rFonts w:ascii="Times New Roman" w:hAnsi="Times New Roman"/>
          <w:color w:val="000000"/>
          <w:sz w:val="28"/>
          <w:szCs w:val="28"/>
          <w:lang w:val="uk-UA"/>
        </w:rPr>
        <w:t>Судівка</w:t>
      </w:r>
      <w:r w:rsidRPr="00731A9C">
        <w:rPr>
          <w:rFonts w:ascii="Times New Roman" w:hAnsi="Times New Roman"/>
          <w:sz w:val="28"/>
          <w:szCs w:val="28"/>
          <w:lang w:val="uk-UA"/>
        </w:rPr>
        <w:t>, в оренду земельну</w:t>
      </w:r>
      <w:r w:rsidRPr="00A63A4A">
        <w:rPr>
          <w:sz w:val="28"/>
          <w:szCs w:val="28"/>
          <w:lang w:val="uk-UA"/>
        </w:rPr>
        <w:t xml:space="preserve"> </w:t>
      </w:r>
      <w:r w:rsidRPr="00514644">
        <w:rPr>
          <w:rFonts w:ascii="Times New Roman" w:hAnsi="Times New Roman"/>
          <w:sz w:val="28"/>
          <w:szCs w:val="28"/>
          <w:lang w:val="uk-UA"/>
        </w:rPr>
        <w:t>ділянку (</w:t>
      </w:r>
      <w:r>
        <w:rPr>
          <w:rFonts w:ascii="Times New Roman" w:hAnsi="Times New Roman"/>
          <w:sz w:val="28"/>
          <w:szCs w:val="28"/>
          <w:lang w:val="uk-UA"/>
        </w:rPr>
        <w:t xml:space="preserve">частину </w:t>
      </w:r>
      <w:r w:rsidRPr="00514644">
        <w:rPr>
          <w:rFonts w:ascii="Times New Roman" w:hAnsi="Times New Roman"/>
          <w:sz w:val="28"/>
          <w:szCs w:val="28"/>
          <w:lang w:val="uk-UA"/>
        </w:rPr>
        <w:t>невитребуван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 частк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 (па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514644">
        <w:rPr>
          <w:rFonts w:ascii="Times New Roman" w:hAnsi="Times New Roman"/>
          <w:sz w:val="28"/>
          <w:szCs w:val="28"/>
          <w:lang w:val="uk-UA"/>
        </w:rPr>
        <w:t>) №</w:t>
      </w:r>
      <w:r>
        <w:rPr>
          <w:rFonts w:ascii="Times New Roman" w:hAnsi="Times New Roman"/>
          <w:sz w:val="28"/>
          <w:szCs w:val="28"/>
          <w:lang w:val="uk-UA"/>
        </w:rPr>
        <w:t xml:space="preserve"> 87</w:t>
      </w:r>
      <w:r w:rsidRPr="00514644">
        <w:rPr>
          <w:rFonts w:ascii="Times New Roman" w:hAnsi="Times New Roman"/>
          <w:sz w:val="28"/>
          <w:szCs w:val="28"/>
          <w:lang w:val="uk-UA"/>
        </w:rPr>
        <w:t>), кадастровий номер 532288</w:t>
      </w:r>
      <w:r>
        <w:rPr>
          <w:rFonts w:ascii="Times New Roman" w:hAnsi="Times New Roman"/>
          <w:sz w:val="28"/>
          <w:szCs w:val="28"/>
          <w:lang w:val="uk-UA"/>
        </w:rPr>
        <w:t>32</w:t>
      </w:r>
      <w:r w:rsidRPr="00514644">
        <w:rPr>
          <w:rFonts w:ascii="Times New Roman" w:hAnsi="Times New Roman"/>
          <w:sz w:val="28"/>
          <w:szCs w:val="28"/>
          <w:lang w:val="uk-UA"/>
        </w:rPr>
        <w:t>00:0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514644">
        <w:rPr>
          <w:rFonts w:ascii="Times New Roman" w:hAnsi="Times New Roman"/>
          <w:sz w:val="28"/>
          <w:szCs w:val="28"/>
          <w:lang w:val="uk-UA"/>
        </w:rPr>
        <w:t>:00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514644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>0059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, площею 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51464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7438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 га, що розташована за межами</w:t>
      </w:r>
      <w:r w:rsidR="009C5ED1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514644">
        <w:rPr>
          <w:rFonts w:ascii="Times New Roman" w:hAnsi="Times New Roman"/>
          <w:sz w:val="28"/>
          <w:szCs w:val="28"/>
          <w:lang w:val="uk-UA"/>
        </w:rPr>
        <w:t>с.</w:t>
      </w:r>
      <w:r w:rsidR="009D0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Калайдинці</w:t>
      </w:r>
      <w:proofErr w:type="spellEnd"/>
      <w:r w:rsidR="009D0792">
        <w:rPr>
          <w:rFonts w:ascii="Times New Roman" w:hAnsi="Times New Roman"/>
          <w:sz w:val="28"/>
          <w:szCs w:val="28"/>
          <w:lang w:val="uk-UA"/>
        </w:rPr>
        <w:t xml:space="preserve"> Лубенського району</w:t>
      </w:r>
      <w:r w:rsidRPr="00514644">
        <w:rPr>
          <w:rFonts w:ascii="Times New Roman" w:hAnsi="Times New Roman"/>
          <w:sz w:val="28"/>
          <w:szCs w:val="28"/>
          <w:lang w:val="uk-UA"/>
        </w:rPr>
        <w:t>, на строк до дня державної реєстрації права власності на земельну ділянку, але не більше ніж на сім років, за цільовим призначенням - для ведення товарного сільськогосподарського виробництва</w:t>
      </w:r>
      <w:r w:rsidRPr="005146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</w:p>
    <w:p w14:paraId="6DB100D1" w14:textId="77777777" w:rsidR="00BC3AAB" w:rsidRDefault="00BC3AAB" w:rsidP="00BC3AAB">
      <w:pPr>
        <w:ind w:firstLine="708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szCs w:val="28"/>
          <w:lang w:val="uk-UA"/>
        </w:rPr>
        <w:t>З</w:t>
      </w:r>
      <w:r w:rsidRPr="00F53CAE">
        <w:rPr>
          <w:color w:val="000000" w:themeColor="text1"/>
          <w:sz w:val="28"/>
          <w:lang w:val="uk-UA"/>
        </w:rPr>
        <w:t xml:space="preserve">обов’язати </w:t>
      </w:r>
      <w:r>
        <w:rPr>
          <w:color w:val="000000" w:themeColor="text1"/>
          <w:sz w:val="28"/>
          <w:lang w:val="uk-UA"/>
        </w:rPr>
        <w:t>ПАФ «</w:t>
      </w:r>
      <w:proofErr w:type="spellStart"/>
      <w:r>
        <w:rPr>
          <w:color w:val="000000" w:themeColor="text1"/>
          <w:sz w:val="28"/>
          <w:lang w:val="uk-UA"/>
        </w:rPr>
        <w:t>Агротехнологія</w:t>
      </w:r>
      <w:proofErr w:type="spellEnd"/>
      <w:r>
        <w:rPr>
          <w:color w:val="000000" w:themeColor="text1"/>
          <w:sz w:val="28"/>
          <w:lang w:val="uk-UA"/>
        </w:rPr>
        <w:t>»</w:t>
      </w:r>
      <w:r w:rsidRPr="00F53CAE">
        <w:rPr>
          <w:color w:val="000000" w:themeColor="text1"/>
          <w:sz w:val="28"/>
          <w:lang w:val="uk-UA"/>
        </w:rPr>
        <w:t xml:space="preserve"> </w:t>
      </w:r>
      <w:r>
        <w:rPr>
          <w:color w:val="000000" w:themeColor="text1"/>
          <w:sz w:val="28"/>
          <w:lang w:val="uk-UA"/>
        </w:rPr>
        <w:t xml:space="preserve">у місячний термін </w:t>
      </w:r>
      <w:r w:rsidRPr="00F53CAE">
        <w:rPr>
          <w:color w:val="000000" w:themeColor="text1"/>
          <w:sz w:val="28"/>
          <w:lang w:val="uk-UA"/>
        </w:rPr>
        <w:t>укласти з міською радою догов</w:t>
      </w:r>
      <w:r>
        <w:rPr>
          <w:color w:val="000000" w:themeColor="text1"/>
          <w:sz w:val="28"/>
          <w:lang w:val="uk-UA"/>
        </w:rPr>
        <w:t>і</w:t>
      </w:r>
      <w:r w:rsidRPr="00F53CAE">
        <w:rPr>
          <w:color w:val="000000" w:themeColor="text1"/>
          <w:sz w:val="28"/>
          <w:lang w:val="uk-UA"/>
        </w:rPr>
        <w:t xml:space="preserve">р </w:t>
      </w:r>
      <w:r>
        <w:rPr>
          <w:color w:val="000000" w:themeColor="text1"/>
          <w:sz w:val="28"/>
          <w:lang w:val="uk-UA"/>
        </w:rPr>
        <w:t>оренди землі</w:t>
      </w:r>
      <w:r w:rsidRPr="00F53CAE">
        <w:rPr>
          <w:color w:val="000000" w:themeColor="text1"/>
          <w:sz w:val="28"/>
          <w:lang w:val="uk-UA"/>
        </w:rPr>
        <w:t xml:space="preserve"> та зареєструвати речове право на користування землею.</w:t>
      </w:r>
    </w:p>
    <w:p w14:paraId="3A794385" w14:textId="26414D07" w:rsidR="00BC3AAB" w:rsidRDefault="00BC3AAB" w:rsidP="00BC3AAB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BC3AA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31A9C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>Приватній агрофірмі «</w:t>
      </w:r>
      <w:proofErr w:type="spellStart"/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>Агр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о</w:t>
      </w:r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>технологія</w:t>
      </w:r>
      <w:proofErr w:type="spellEnd"/>
      <w:r w:rsidRPr="00731A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», </w:t>
      </w:r>
      <w:r w:rsidRPr="00731A9C">
        <w:rPr>
          <w:rFonts w:ascii="Times New Roman" w:hAnsi="Times New Roman"/>
          <w:color w:val="000000"/>
          <w:sz w:val="28"/>
          <w:szCs w:val="28"/>
          <w:lang w:val="uk-UA"/>
        </w:rPr>
        <w:t>юридична адреса: Полтавська обл., Полтавський р-н, с.</w:t>
      </w:r>
      <w:r w:rsidR="009D07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31A9C">
        <w:rPr>
          <w:rFonts w:ascii="Times New Roman" w:hAnsi="Times New Roman"/>
          <w:color w:val="000000"/>
          <w:sz w:val="28"/>
          <w:szCs w:val="28"/>
          <w:lang w:val="uk-UA"/>
        </w:rPr>
        <w:t>Судівка</w:t>
      </w:r>
      <w:r w:rsidRPr="00731A9C">
        <w:rPr>
          <w:rFonts w:ascii="Times New Roman" w:hAnsi="Times New Roman"/>
          <w:sz w:val="28"/>
          <w:szCs w:val="28"/>
          <w:lang w:val="uk-UA"/>
        </w:rPr>
        <w:t>, в оренду земельну</w:t>
      </w:r>
      <w:r w:rsidRPr="00A63A4A">
        <w:rPr>
          <w:sz w:val="28"/>
          <w:szCs w:val="28"/>
          <w:lang w:val="uk-UA"/>
        </w:rPr>
        <w:t xml:space="preserve"> </w:t>
      </w:r>
      <w:r w:rsidRPr="00514644">
        <w:rPr>
          <w:rFonts w:ascii="Times New Roman" w:hAnsi="Times New Roman"/>
          <w:sz w:val="28"/>
          <w:szCs w:val="28"/>
          <w:lang w:val="uk-UA"/>
        </w:rPr>
        <w:t>ділянку (</w:t>
      </w:r>
      <w:r w:rsidR="005B235D">
        <w:rPr>
          <w:rFonts w:ascii="Times New Roman" w:hAnsi="Times New Roman"/>
          <w:sz w:val="28"/>
          <w:szCs w:val="28"/>
          <w:lang w:val="uk-UA"/>
        </w:rPr>
        <w:t xml:space="preserve">частину </w:t>
      </w:r>
      <w:r w:rsidRPr="00514644">
        <w:rPr>
          <w:rFonts w:ascii="Times New Roman" w:hAnsi="Times New Roman"/>
          <w:sz w:val="28"/>
          <w:szCs w:val="28"/>
          <w:lang w:val="uk-UA"/>
        </w:rPr>
        <w:t>невитребуван</w:t>
      </w:r>
      <w:r w:rsidR="005B235D">
        <w:rPr>
          <w:rFonts w:ascii="Times New Roman" w:hAnsi="Times New Roman"/>
          <w:sz w:val="28"/>
          <w:szCs w:val="28"/>
          <w:lang w:val="uk-UA"/>
        </w:rPr>
        <w:t>ої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 w:rsidR="005B235D">
        <w:rPr>
          <w:rFonts w:ascii="Times New Roman" w:hAnsi="Times New Roman"/>
          <w:sz w:val="28"/>
          <w:szCs w:val="28"/>
          <w:lang w:val="uk-UA"/>
        </w:rPr>
        <w:t>ої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 частк</w:t>
      </w:r>
      <w:r w:rsidR="005B235D">
        <w:rPr>
          <w:rFonts w:ascii="Times New Roman" w:hAnsi="Times New Roman"/>
          <w:sz w:val="28"/>
          <w:szCs w:val="28"/>
          <w:lang w:val="uk-UA"/>
        </w:rPr>
        <w:t>и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 (па</w:t>
      </w:r>
      <w:r w:rsidR="005B235D">
        <w:rPr>
          <w:rFonts w:ascii="Times New Roman" w:hAnsi="Times New Roman"/>
          <w:sz w:val="28"/>
          <w:szCs w:val="28"/>
          <w:lang w:val="uk-UA"/>
        </w:rPr>
        <w:t>ю</w:t>
      </w:r>
      <w:r w:rsidRPr="00514644">
        <w:rPr>
          <w:rFonts w:ascii="Times New Roman" w:hAnsi="Times New Roman"/>
          <w:sz w:val="28"/>
          <w:szCs w:val="28"/>
          <w:lang w:val="uk-UA"/>
        </w:rPr>
        <w:t>)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35D">
        <w:rPr>
          <w:rFonts w:ascii="Times New Roman" w:hAnsi="Times New Roman"/>
          <w:sz w:val="28"/>
          <w:szCs w:val="28"/>
          <w:lang w:val="uk-UA"/>
        </w:rPr>
        <w:t>87</w:t>
      </w:r>
      <w:r w:rsidRPr="00514644">
        <w:rPr>
          <w:rFonts w:ascii="Times New Roman" w:hAnsi="Times New Roman"/>
          <w:sz w:val="28"/>
          <w:szCs w:val="28"/>
          <w:lang w:val="uk-UA"/>
        </w:rPr>
        <w:t>), кадастровий номер 532288</w:t>
      </w:r>
      <w:r>
        <w:rPr>
          <w:rFonts w:ascii="Times New Roman" w:hAnsi="Times New Roman"/>
          <w:sz w:val="28"/>
          <w:szCs w:val="28"/>
          <w:lang w:val="uk-UA"/>
        </w:rPr>
        <w:t>32</w:t>
      </w:r>
      <w:r w:rsidRPr="00514644">
        <w:rPr>
          <w:rFonts w:ascii="Times New Roman" w:hAnsi="Times New Roman"/>
          <w:sz w:val="28"/>
          <w:szCs w:val="28"/>
          <w:lang w:val="uk-UA"/>
        </w:rPr>
        <w:t>00:0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514644">
        <w:rPr>
          <w:rFonts w:ascii="Times New Roman" w:hAnsi="Times New Roman"/>
          <w:sz w:val="28"/>
          <w:szCs w:val="28"/>
          <w:lang w:val="uk-UA"/>
        </w:rPr>
        <w:t>:00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514644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>0341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, площею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51464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0112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 га, що розташована за межами </w:t>
      </w:r>
      <w:r w:rsidR="009D07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5ED1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D0792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514644">
        <w:rPr>
          <w:rFonts w:ascii="Times New Roman" w:hAnsi="Times New Roman"/>
          <w:sz w:val="28"/>
          <w:szCs w:val="28"/>
          <w:lang w:val="uk-UA"/>
        </w:rPr>
        <w:t>с.</w:t>
      </w:r>
      <w:r w:rsidR="009D0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Калайдинці</w:t>
      </w:r>
      <w:proofErr w:type="spellEnd"/>
      <w:r w:rsidR="009D0792">
        <w:rPr>
          <w:rFonts w:ascii="Times New Roman" w:hAnsi="Times New Roman"/>
          <w:sz w:val="28"/>
          <w:szCs w:val="28"/>
          <w:lang w:val="uk-UA"/>
        </w:rPr>
        <w:t xml:space="preserve"> Лубенського району</w:t>
      </w:r>
      <w:r w:rsidRPr="00514644">
        <w:rPr>
          <w:rFonts w:ascii="Times New Roman" w:hAnsi="Times New Roman"/>
          <w:sz w:val="28"/>
          <w:szCs w:val="28"/>
          <w:lang w:val="uk-UA"/>
        </w:rPr>
        <w:t xml:space="preserve">, на строк до дня державної реєстрації права </w:t>
      </w:r>
      <w:r w:rsidRPr="00514644">
        <w:rPr>
          <w:rFonts w:ascii="Times New Roman" w:hAnsi="Times New Roman"/>
          <w:sz w:val="28"/>
          <w:szCs w:val="28"/>
          <w:lang w:val="uk-UA"/>
        </w:rPr>
        <w:lastRenderedPageBreak/>
        <w:t>власності на земельну ділянку, але не більше ніж на сім років, за цільовим призначенням - для ведення товарного сільськогосподарського виробництва</w:t>
      </w:r>
      <w:r w:rsidRPr="005146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</w:p>
    <w:p w14:paraId="592006E1" w14:textId="77777777" w:rsidR="00BC3AAB" w:rsidRDefault="00BC3AAB" w:rsidP="00BC3AAB">
      <w:pPr>
        <w:ind w:firstLine="708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szCs w:val="28"/>
          <w:lang w:val="uk-UA"/>
        </w:rPr>
        <w:t>З</w:t>
      </w:r>
      <w:r w:rsidRPr="00F53CAE">
        <w:rPr>
          <w:color w:val="000000" w:themeColor="text1"/>
          <w:sz w:val="28"/>
          <w:lang w:val="uk-UA"/>
        </w:rPr>
        <w:t xml:space="preserve">обов’язати </w:t>
      </w:r>
      <w:r>
        <w:rPr>
          <w:color w:val="000000" w:themeColor="text1"/>
          <w:sz w:val="28"/>
          <w:lang w:val="uk-UA"/>
        </w:rPr>
        <w:t>ПАФ «</w:t>
      </w:r>
      <w:proofErr w:type="spellStart"/>
      <w:r>
        <w:rPr>
          <w:color w:val="000000" w:themeColor="text1"/>
          <w:sz w:val="28"/>
          <w:lang w:val="uk-UA"/>
        </w:rPr>
        <w:t>Агротехнологія</w:t>
      </w:r>
      <w:proofErr w:type="spellEnd"/>
      <w:r>
        <w:rPr>
          <w:color w:val="000000" w:themeColor="text1"/>
          <w:sz w:val="28"/>
          <w:lang w:val="uk-UA"/>
        </w:rPr>
        <w:t>»</w:t>
      </w:r>
      <w:r w:rsidRPr="00F53CAE">
        <w:rPr>
          <w:color w:val="000000" w:themeColor="text1"/>
          <w:sz w:val="28"/>
          <w:lang w:val="uk-UA"/>
        </w:rPr>
        <w:t xml:space="preserve"> </w:t>
      </w:r>
      <w:r>
        <w:rPr>
          <w:color w:val="000000" w:themeColor="text1"/>
          <w:sz w:val="28"/>
          <w:lang w:val="uk-UA"/>
        </w:rPr>
        <w:t xml:space="preserve">у місячний термін </w:t>
      </w:r>
      <w:r w:rsidRPr="00F53CAE">
        <w:rPr>
          <w:color w:val="000000" w:themeColor="text1"/>
          <w:sz w:val="28"/>
          <w:lang w:val="uk-UA"/>
        </w:rPr>
        <w:t>укласти з міською радою догов</w:t>
      </w:r>
      <w:r>
        <w:rPr>
          <w:color w:val="000000" w:themeColor="text1"/>
          <w:sz w:val="28"/>
          <w:lang w:val="uk-UA"/>
        </w:rPr>
        <w:t>і</w:t>
      </w:r>
      <w:r w:rsidRPr="00F53CAE">
        <w:rPr>
          <w:color w:val="000000" w:themeColor="text1"/>
          <w:sz w:val="28"/>
          <w:lang w:val="uk-UA"/>
        </w:rPr>
        <w:t xml:space="preserve">р </w:t>
      </w:r>
      <w:r>
        <w:rPr>
          <w:color w:val="000000" w:themeColor="text1"/>
          <w:sz w:val="28"/>
          <w:lang w:val="uk-UA"/>
        </w:rPr>
        <w:t>оренди землі</w:t>
      </w:r>
      <w:r w:rsidRPr="00F53CAE">
        <w:rPr>
          <w:color w:val="000000" w:themeColor="text1"/>
          <w:sz w:val="28"/>
          <w:lang w:val="uk-UA"/>
        </w:rPr>
        <w:t xml:space="preserve"> та зареєструвати речове право на користування землею.</w:t>
      </w:r>
    </w:p>
    <w:p w14:paraId="3CB4BD1B" w14:textId="77777777" w:rsidR="00BC3AAB" w:rsidRDefault="00BC3AAB" w:rsidP="00BC3AAB">
      <w:pPr>
        <w:ind w:firstLine="708"/>
        <w:jc w:val="both"/>
        <w:rPr>
          <w:color w:val="000000" w:themeColor="text1"/>
          <w:sz w:val="28"/>
          <w:lang w:val="uk-UA"/>
        </w:rPr>
      </w:pPr>
    </w:p>
    <w:p w14:paraId="7CC786B4" w14:textId="77777777" w:rsidR="00731A9C" w:rsidRPr="00731A9C" w:rsidRDefault="00731A9C" w:rsidP="00731A9C">
      <w:pPr>
        <w:ind w:right="-1"/>
        <w:jc w:val="both"/>
        <w:rPr>
          <w:sz w:val="28"/>
          <w:szCs w:val="28"/>
          <w:lang w:val="uk-UA"/>
        </w:rPr>
      </w:pPr>
    </w:p>
    <w:p w14:paraId="0D8795B0" w14:textId="77777777" w:rsidR="001F4693" w:rsidRPr="00887989" w:rsidRDefault="001F4693" w:rsidP="00733D28">
      <w:pPr>
        <w:rPr>
          <w:color w:val="000000"/>
          <w:sz w:val="28"/>
          <w:szCs w:val="28"/>
          <w:lang w:val="uk-UA"/>
        </w:rPr>
      </w:pPr>
    </w:p>
    <w:p w14:paraId="258642CD" w14:textId="77777777" w:rsidR="001D0B6D" w:rsidRPr="00887989" w:rsidRDefault="001D0B6D" w:rsidP="00733D28">
      <w:pPr>
        <w:rPr>
          <w:color w:val="000000"/>
          <w:sz w:val="28"/>
          <w:szCs w:val="28"/>
          <w:lang w:val="uk-UA"/>
        </w:rPr>
      </w:pPr>
    </w:p>
    <w:p w14:paraId="2ABD7F5A" w14:textId="77777777" w:rsidR="00AE2351" w:rsidRPr="00887989" w:rsidRDefault="007E5393" w:rsidP="00733D28">
      <w:pPr>
        <w:rPr>
          <w:sz w:val="28"/>
          <w:szCs w:val="28"/>
          <w:lang w:val="uk-UA"/>
        </w:rPr>
      </w:pPr>
      <w:r w:rsidRPr="00887989">
        <w:rPr>
          <w:color w:val="000000"/>
          <w:sz w:val="28"/>
          <w:szCs w:val="28"/>
          <w:lang w:val="uk-UA"/>
        </w:rPr>
        <w:t xml:space="preserve">   </w:t>
      </w:r>
      <w:r w:rsidR="004D4259" w:rsidRPr="00887989">
        <w:rPr>
          <w:color w:val="000000"/>
          <w:sz w:val="28"/>
          <w:szCs w:val="28"/>
          <w:lang w:val="uk-UA"/>
        </w:rPr>
        <w:t>Лубенський м</w:t>
      </w:r>
      <w:r w:rsidR="0055055C" w:rsidRPr="00887989">
        <w:rPr>
          <w:color w:val="000000"/>
          <w:sz w:val="28"/>
          <w:szCs w:val="28"/>
          <w:lang w:val="uk-UA"/>
        </w:rPr>
        <w:t xml:space="preserve">іський голова                </w:t>
      </w:r>
      <w:r w:rsidR="002E7D43" w:rsidRPr="00887989">
        <w:rPr>
          <w:color w:val="000000"/>
          <w:sz w:val="28"/>
          <w:szCs w:val="28"/>
          <w:lang w:val="uk-UA"/>
        </w:rPr>
        <w:t xml:space="preserve">    </w:t>
      </w:r>
      <w:r w:rsidR="0055055C" w:rsidRPr="00887989">
        <w:rPr>
          <w:color w:val="000000"/>
          <w:sz w:val="28"/>
          <w:szCs w:val="28"/>
          <w:lang w:val="uk-UA"/>
        </w:rPr>
        <w:t xml:space="preserve">                  О</w:t>
      </w:r>
      <w:r w:rsidR="002E7D43" w:rsidRPr="00887989">
        <w:rPr>
          <w:color w:val="000000"/>
          <w:sz w:val="28"/>
          <w:szCs w:val="28"/>
          <w:lang w:val="uk-UA"/>
        </w:rPr>
        <w:t xml:space="preserve">лександр </w:t>
      </w:r>
      <w:r w:rsidR="0055055C" w:rsidRPr="00887989">
        <w:rPr>
          <w:color w:val="000000"/>
          <w:sz w:val="28"/>
          <w:szCs w:val="28"/>
          <w:lang w:val="uk-UA"/>
        </w:rPr>
        <w:t>Г</w:t>
      </w:r>
      <w:r w:rsidR="002E7D43" w:rsidRPr="00887989">
        <w:rPr>
          <w:color w:val="000000"/>
          <w:sz w:val="28"/>
          <w:szCs w:val="28"/>
          <w:lang w:val="uk-UA"/>
        </w:rPr>
        <w:t>РИЦАЄНКО</w:t>
      </w:r>
    </w:p>
    <w:sectPr w:rsidR="00AE2351" w:rsidRPr="00887989" w:rsidSect="003A5037">
      <w:pgSz w:w="11906" w:h="16838"/>
      <w:pgMar w:top="426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128A1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49976DE1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A0A61"/>
    <w:multiLevelType w:val="hybridMultilevel"/>
    <w:tmpl w:val="CA104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B1112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10"/>
    <w:rsid w:val="0001580C"/>
    <w:rsid w:val="00020B10"/>
    <w:rsid w:val="00032C42"/>
    <w:rsid w:val="0004441C"/>
    <w:rsid w:val="000625E3"/>
    <w:rsid w:val="0007297B"/>
    <w:rsid w:val="00080376"/>
    <w:rsid w:val="000A692C"/>
    <w:rsid w:val="000B62AF"/>
    <w:rsid w:val="000C3C15"/>
    <w:rsid w:val="000D191D"/>
    <w:rsid w:val="000F7094"/>
    <w:rsid w:val="00101BE9"/>
    <w:rsid w:val="001249A3"/>
    <w:rsid w:val="001263F9"/>
    <w:rsid w:val="001D0B6D"/>
    <w:rsid w:val="001D3971"/>
    <w:rsid w:val="001F4693"/>
    <w:rsid w:val="002052B8"/>
    <w:rsid w:val="00227979"/>
    <w:rsid w:val="002354D1"/>
    <w:rsid w:val="00254E9C"/>
    <w:rsid w:val="00274F39"/>
    <w:rsid w:val="00296934"/>
    <w:rsid w:val="002A06AB"/>
    <w:rsid w:val="002A0BD3"/>
    <w:rsid w:val="002D4C4A"/>
    <w:rsid w:val="002E3984"/>
    <w:rsid w:val="002E7D43"/>
    <w:rsid w:val="00387450"/>
    <w:rsid w:val="00390E60"/>
    <w:rsid w:val="003A226C"/>
    <w:rsid w:val="003A2E47"/>
    <w:rsid w:val="003A5037"/>
    <w:rsid w:val="003D1A94"/>
    <w:rsid w:val="00404C80"/>
    <w:rsid w:val="0040718F"/>
    <w:rsid w:val="00413DA9"/>
    <w:rsid w:val="00415ADB"/>
    <w:rsid w:val="00443076"/>
    <w:rsid w:val="004441CB"/>
    <w:rsid w:val="00456179"/>
    <w:rsid w:val="0048432A"/>
    <w:rsid w:val="004B0ED9"/>
    <w:rsid w:val="004C52BC"/>
    <w:rsid w:val="004C7C10"/>
    <w:rsid w:val="004D3815"/>
    <w:rsid w:val="004D4259"/>
    <w:rsid w:val="00500897"/>
    <w:rsid w:val="00504712"/>
    <w:rsid w:val="005068C9"/>
    <w:rsid w:val="00514644"/>
    <w:rsid w:val="00517264"/>
    <w:rsid w:val="005274E7"/>
    <w:rsid w:val="005355DF"/>
    <w:rsid w:val="00537EB4"/>
    <w:rsid w:val="0055055C"/>
    <w:rsid w:val="00551AD3"/>
    <w:rsid w:val="00572E6F"/>
    <w:rsid w:val="005A0875"/>
    <w:rsid w:val="005B235D"/>
    <w:rsid w:val="005B48A5"/>
    <w:rsid w:val="005B6526"/>
    <w:rsid w:val="005D5159"/>
    <w:rsid w:val="005F576B"/>
    <w:rsid w:val="006055A2"/>
    <w:rsid w:val="00607ECA"/>
    <w:rsid w:val="00635E39"/>
    <w:rsid w:val="00664F57"/>
    <w:rsid w:val="00670D54"/>
    <w:rsid w:val="0067245A"/>
    <w:rsid w:val="00675E60"/>
    <w:rsid w:val="006B2F2E"/>
    <w:rsid w:val="006C4847"/>
    <w:rsid w:val="0070505F"/>
    <w:rsid w:val="00705D90"/>
    <w:rsid w:val="00713AFD"/>
    <w:rsid w:val="00715EB5"/>
    <w:rsid w:val="00731A9C"/>
    <w:rsid w:val="00733D28"/>
    <w:rsid w:val="007412E0"/>
    <w:rsid w:val="00741B4D"/>
    <w:rsid w:val="00750F21"/>
    <w:rsid w:val="007B430C"/>
    <w:rsid w:val="007D2389"/>
    <w:rsid w:val="007E5393"/>
    <w:rsid w:val="007F1527"/>
    <w:rsid w:val="00804A83"/>
    <w:rsid w:val="00812F7B"/>
    <w:rsid w:val="00852F16"/>
    <w:rsid w:val="00856854"/>
    <w:rsid w:val="00866D9F"/>
    <w:rsid w:val="00887989"/>
    <w:rsid w:val="008C1A8F"/>
    <w:rsid w:val="008E697E"/>
    <w:rsid w:val="008F17DA"/>
    <w:rsid w:val="00904713"/>
    <w:rsid w:val="00915F4E"/>
    <w:rsid w:val="009758F4"/>
    <w:rsid w:val="009827B5"/>
    <w:rsid w:val="009932B4"/>
    <w:rsid w:val="009A216C"/>
    <w:rsid w:val="009A7CAC"/>
    <w:rsid w:val="009B494A"/>
    <w:rsid w:val="009C5ED1"/>
    <w:rsid w:val="009D0792"/>
    <w:rsid w:val="009E0CA2"/>
    <w:rsid w:val="009E3A54"/>
    <w:rsid w:val="009F75E7"/>
    <w:rsid w:val="00A2497B"/>
    <w:rsid w:val="00A6190E"/>
    <w:rsid w:val="00A63A4A"/>
    <w:rsid w:val="00A824B0"/>
    <w:rsid w:val="00A82CEE"/>
    <w:rsid w:val="00A849C6"/>
    <w:rsid w:val="00A86959"/>
    <w:rsid w:val="00A87660"/>
    <w:rsid w:val="00AA720D"/>
    <w:rsid w:val="00AB101E"/>
    <w:rsid w:val="00AC3A0F"/>
    <w:rsid w:val="00AD3310"/>
    <w:rsid w:val="00AE2351"/>
    <w:rsid w:val="00B96159"/>
    <w:rsid w:val="00BA2867"/>
    <w:rsid w:val="00BA5EAC"/>
    <w:rsid w:val="00BC3AAB"/>
    <w:rsid w:val="00BD3D56"/>
    <w:rsid w:val="00BD7BC1"/>
    <w:rsid w:val="00BE7B49"/>
    <w:rsid w:val="00BF6E51"/>
    <w:rsid w:val="00C002B9"/>
    <w:rsid w:val="00C01326"/>
    <w:rsid w:val="00C15B4D"/>
    <w:rsid w:val="00CB139D"/>
    <w:rsid w:val="00CC7ACE"/>
    <w:rsid w:val="00CE73D8"/>
    <w:rsid w:val="00D10502"/>
    <w:rsid w:val="00D47BA6"/>
    <w:rsid w:val="00D6504E"/>
    <w:rsid w:val="00DD697F"/>
    <w:rsid w:val="00E03A18"/>
    <w:rsid w:val="00E66065"/>
    <w:rsid w:val="00E75F03"/>
    <w:rsid w:val="00E950FB"/>
    <w:rsid w:val="00EA7831"/>
    <w:rsid w:val="00EC2790"/>
    <w:rsid w:val="00EC4630"/>
    <w:rsid w:val="00ED6629"/>
    <w:rsid w:val="00EE6338"/>
    <w:rsid w:val="00EE75FD"/>
    <w:rsid w:val="00EF0617"/>
    <w:rsid w:val="00F13BA0"/>
    <w:rsid w:val="00F31BB6"/>
    <w:rsid w:val="00FA7EBD"/>
    <w:rsid w:val="00FE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6812C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B10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B10"/>
    <w:pPr>
      <w:jc w:val="both"/>
    </w:pPr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20B1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20B10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49A3"/>
    <w:pPr>
      <w:spacing w:after="160" w:line="259" w:lineRule="auto"/>
      <w:ind w:left="720"/>
      <w:contextualSpacing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1707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John Doe</cp:lastModifiedBy>
  <cp:revision>5</cp:revision>
  <cp:lastPrinted>2023-01-27T08:17:00Z</cp:lastPrinted>
  <dcterms:created xsi:type="dcterms:W3CDTF">2024-12-02T07:27:00Z</dcterms:created>
  <dcterms:modified xsi:type="dcterms:W3CDTF">2024-12-02T11:30:00Z</dcterms:modified>
</cp:coreProperties>
</file>