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833" w:rsidRDefault="0046240A" w:rsidP="007E1833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833" w:rsidRPr="001C11BC" w:rsidRDefault="007E1833" w:rsidP="007E1833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7E1833" w:rsidRPr="001C11BC" w:rsidRDefault="007E1833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7E1833" w:rsidRPr="001C11BC" w:rsidRDefault="005933DD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="007E1833"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7E1833" w:rsidRPr="001C11BC" w:rsidRDefault="007E1833" w:rsidP="007E1833">
      <w:pPr>
        <w:pStyle w:val="a6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7E1833" w:rsidRPr="001C11BC" w:rsidTr="00FE1D82">
        <w:trPr>
          <w:trHeight w:val="188"/>
        </w:trPr>
        <w:tc>
          <w:tcPr>
            <w:tcW w:w="3681" w:type="dxa"/>
            <w:hideMark/>
          </w:tcPr>
          <w:p w:rsidR="007E1833" w:rsidRPr="001C11BC" w:rsidRDefault="007A6A03" w:rsidP="00FE1D82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noProof/>
                <w:sz w:val="27"/>
                <w:szCs w:val="27"/>
              </w:rPr>
              <w:t>21 лютого</w:t>
            </w:r>
            <w:r w:rsidR="002461B3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2024</w:t>
            </w:r>
            <w:r w:rsidR="007E1833" w:rsidRPr="001C11BC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7E1833" w:rsidRPr="001C11BC" w:rsidRDefault="007E1833" w:rsidP="00FE1D82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7E1833" w:rsidRPr="001C11BC" w:rsidRDefault="00D24B37" w:rsidP="0019147F">
            <w:pPr>
              <w:spacing w:after="0"/>
              <w:ind w:right="-390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 </w:t>
            </w:r>
            <w:bookmarkStart w:id="0" w:name="_GoBack"/>
            <w:bookmarkEnd w:id="0"/>
            <w:r w:rsidR="0019147F">
              <w:rPr>
                <w:rFonts w:ascii="Times New Roman" w:hAnsi="Times New Roman" w:cs="Times New Roman"/>
                <w:noProof/>
                <w:sz w:val="28"/>
                <w:szCs w:val="28"/>
              </w:rPr>
              <w:t>502</w:t>
            </w:r>
            <w:r w:rsidR="00D315F1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  <w:r w:rsidR="007E1833" w:rsidRPr="001C11BC">
              <w:rPr>
                <w:rFonts w:ascii="Times New Roman" w:hAnsi="Times New Roman" w:cs="Times New Roman"/>
                <w:noProof/>
                <w:sz w:val="28"/>
                <w:szCs w:val="28"/>
              </w:rPr>
              <w:t>__</w:t>
            </w:r>
          </w:p>
        </w:tc>
      </w:tr>
    </w:tbl>
    <w:p w:rsidR="00D24B37" w:rsidRDefault="00D24B37" w:rsidP="00D24B37">
      <w:pPr>
        <w:spacing w:after="0"/>
        <w:rPr>
          <w:color w:val="000000" w:themeColor="text1"/>
        </w:rPr>
      </w:pPr>
    </w:p>
    <w:p w:rsidR="008932CE" w:rsidRPr="007C1F8D" w:rsidRDefault="008932CE" w:rsidP="00D24B37">
      <w:pPr>
        <w:spacing w:after="0"/>
        <w:rPr>
          <w:color w:val="000000" w:themeColor="text1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D24B37" w:rsidRPr="007C1F8D" w:rsidTr="00C0057D">
        <w:tc>
          <w:tcPr>
            <w:tcW w:w="5103" w:type="dxa"/>
          </w:tcPr>
          <w:p w:rsidR="007A6A03" w:rsidRDefault="00D24B37" w:rsidP="007A6A03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C1F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="0077782F"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EF59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відмову у відкритті дисциплінарних справ</w:t>
            </w:r>
            <w:r w:rsidR="00DA1F3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D46EF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щ</w:t>
            </w:r>
            <w:r w:rsid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одо судді</w:t>
            </w:r>
            <w:r w:rsidR="007A6A03" w:rsidRP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Дніпропетровського окружного адміністративного суду </w:t>
            </w:r>
            <w:r w:rsid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</w:r>
            <w:r w:rsidR="007A6A03" w:rsidRP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Врони О</w:t>
            </w:r>
            <w:r w:rsid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A6A03" w:rsidRP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A6A03" w:rsidRP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судді Третього апеляційного адміністративного суду Олефіренко Н</w:t>
            </w:r>
            <w:r w:rsid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A6A03" w:rsidRP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A6A03" w:rsidRP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суддів Касаційного адміністративного суду у складі Верховного Суду Жука А</w:t>
            </w:r>
            <w:r w:rsid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A6A03" w:rsidRP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A6A03" w:rsidRP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Мартинюк Н</w:t>
            </w:r>
            <w:r w:rsid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A6A03" w:rsidRP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A6A03" w:rsidRP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Мельник-Томенко Ж</w:t>
            </w:r>
            <w:r w:rsid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A6A03" w:rsidRP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A6A03" w:rsidRP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A6A03" w:rsidRP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Загороднюка</w:t>
            </w:r>
            <w:proofErr w:type="spellEnd"/>
            <w:r w:rsidR="007A6A03" w:rsidRP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А</w:t>
            </w:r>
            <w:r w:rsid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A6A03" w:rsidRP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Г</w:t>
            </w:r>
            <w:r w:rsid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A6A03" w:rsidRP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A6A03" w:rsidRP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Радишевської</w:t>
            </w:r>
            <w:proofErr w:type="spellEnd"/>
            <w:r w:rsidR="007A6A03" w:rsidRP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</w:t>
            </w:r>
            <w:r w:rsid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A6A03" w:rsidRP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</w:t>
            </w:r>
            <w:r w:rsid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A6A03" w:rsidRP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A6A03" w:rsidRP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Мацедонської</w:t>
            </w:r>
            <w:proofErr w:type="spellEnd"/>
            <w:r w:rsidR="007A6A03" w:rsidRP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</w:t>
            </w:r>
            <w:r w:rsid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A6A03" w:rsidRP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Е</w:t>
            </w:r>
            <w:r w:rsid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A6A03" w:rsidRP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A6A03" w:rsidRP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Кашпур</w:t>
            </w:r>
            <w:proofErr w:type="spellEnd"/>
            <w:r w:rsidR="007A6A03" w:rsidRP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</w:t>
            </w:r>
            <w:r w:rsid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A6A03" w:rsidRP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., суддів </w:t>
            </w:r>
            <w:r w:rsidR="007A6A03" w:rsidRP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Подільського районного суду міста Києва </w:t>
            </w:r>
            <w:proofErr w:type="spellStart"/>
            <w:r w:rsidR="007A6A03" w:rsidRP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Казмиренко</w:t>
            </w:r>
            <w:proofErr w:type="spellEnd"/>
            <w:r w:rsidR="007A6A03" w:rsidRP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Л</w:t>
            </w:r>
            <w:r w:rsid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A6A03" w:rsidRP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A6A03" w:rsidRP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A6A03" w:rsidRP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Будзан</w:t>
            </w:r>
            <w:proofErr w:type="spellEnd"/>
            <w:r w:rsidR="007A6A03" w:rsidRP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Л</w:t>
            </w:r>
            <w:r w:rsid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A6A03" w:rsidRP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</w:t>
            </w:r>
            <w:r w:rsid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A6A03" w:rsidRP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A6A03" w:rsidRP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Ікорської</w:t>
            </w:r>
            <w:proofErr w:type="spellEnd"/>
            <w:r w:rsidR="007A6A03" w:rsidRP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Є</w:t>
            </w:r>
            <w:r w:rsid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A6A03" w:rsidRP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</w:t>
            </w:r>
            <w:r w:rsidR="007A6A0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.,</w:t>
            </w:r>
            <w:r w:rsidR="002C31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судді Святошинського районного суду міста Києва </w:t>
            </w:r>
            <w:proofErr w:type="spellStart"/>
            <w:r w:rsidR="002C31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Твердохліб</w:t>
            </w:r>
            <w:proofErr w:type="spellEnd"/>
            <w:r w:rsidR="002C31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Ю.О.</w:t>
            </w:r>
          </w:p>
          <w:p w:rsidR="007A6A03" w:rsidRDefault="007A6A03" w:rsidP="00400115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D24B37" w:rsidRPr="007C1F8D" w:rsidRDefault="00D24B37" w:rsidP="00400115">
            <w:pPr>
              <w:ind w:left="-120"/>
              <w:jc w:val="both"/>
              <w:rPr>
                <w:color w:val="000000" w:themeColor="text1"/>
              </w:rPr>
            </w:pPr>
          </w:p>
        </w:tc>
      </w:tr>
    </w:tbl>
    <w:p w:rsidR="00885662" w:rsidRPr="003F1053" w:rsidRDefault="00F6076B" w:rsidP="003F105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6076B">
        <w:rPr>
          <w:rFonts w:ascii="Times New Roman" w:eastAsia="Calibri" w:hAnsi="Times New Roman" w:cs="Times New Roman"/>
          <w:sz w:val="27"/>
          <w:szCs w:val="27"/>
        </w:rPr>
        <w:t xml:space="preserve">Третя Дисциплінарна палата Вищої ради правосуддя у складі головуючого – Плахтій І.Б., </w:t>
      </w:r>
      <w:r w:rsidR="002C31E2" w:rsidRPr="002C31E2">
        <w:rPr>
          <w:rFonts w:ascii="Times New Roman" w:eastAsia="Calibri" w:hAnsi="Times New Roman" w:cs="Times New Roman"/>
          <w:sz w:val="27"/>
          <w:szCs w:val="27"/>
        </w:rPr>
        <w:t>членів Третьої Дисциплінарної палати Вищої</w:t>
      </w:r>
      <w:r w:rsidR="00D315F1">
        <w:rPr>
          <w:rFonts w:ascii="Times New Roman" w:eastAsia="Calibri" w:hAnsi="Times New Roman" w:cs="Times New Roman"/>
          <w:sz w:val="27"/>
          <w:szCs w:val="27"/>
        </w:rPr>
        <w:t xml:space="preserve"> ради правосуддя</w:t>
      </w:r>
      <w:r w:rsidR="002C31E2" w:rsidRPr="002C31E2">
        <w:rPr>
          <w:rFonts w:ascii="Times New Roman" w:eastAsia="Calibri" w:hAnsi="Times New Roman" w:cs="Times New Roman"/>
          <w:sz w:val="27"/>
          <w:szCs w:val="27"/>
        </w:rPr>
        <w:t xml:space="preserve"> </w:t>
      </w:r>
      <w:proofErr w:type="spellStart"/>
      <w:r w:rsidR="002C31E2" w:rsidRPr="002C31E2">
        <w:rPr>
          <w:rFonts w:ascii="Times New Roman" w:eastAsia="Calibri" w:hAnsi="Times New Roman" w:cs="Times New Roman"/>
          <w:sz w:val="27"/>
          <w:szCs w:val="27"/>
        </w:rPr>
        <w:t>Попікової</w:t>
      </w:r>
      <w:proofErr w:type="spellEnd"/>
      <w:r w:rsidR="002C31E2" w:rsidRPr="002C31E2">
        <w:rPr>
          <w:rFonts w:ascii="Times New Roman" w:eastAsia="Calibri" w:hAnsi="Times New Roman" w:cs="Times New Roman"/>
          <w:sz w:val="27"/>
          <w:szCs w:val="27"/>
        </w:rPr>
        <w:t xml:space="preserve"> О.В., </w:t>
      </w:r>
      <w:proofErr w:type="spellStart"/>
      <w:r w:rsidR="002C31E2" w:rsidRPr="002C31E2">
        <w:rPr>
          <w:rFonts w:ascii="Times New Roman" w:eastAsia="Calibri" w:hAnsi="Times New Roman" w:cs="Times New Roman"/>
          <w:sz w:val="27"/>
          <w:szCs w:val="27"/>
        </w:rPr>
        <w:t>Сасевича</w:t>
      </w:r>
      <w:proofErr w:type="spellEnd"/>
      <w:r w:rsidR="002C31E2" w:rsidRPr="002C31E2">
        <w:rPr>
          <w:rFonts w:ascii="Times New Roman" w:eastAsia="Calibri" w:hAnsi="Times New Roman" w:cs="Times New Roman"/>
          <w:sz w:val="27"/>
          <w:szCs w:val="27"/>
        </w:rPr>
        <w:t xml:space="preserve"> О.М.,</w:t>
      </w:r>
      <w:r w:rsidR="00DA1F30" w:rsidRPr="003F1053">
        <w:rPr>
          <w:rFonts w:ascii="Times New Roman" w:eastAsia="Calibri" w:hAnsi="Times New Roman" w:cs="Times New Roman"/>
          <w:sz w:val="27"/>
          <w:szCs w:val="27"/>
        </w:rPr>
        <w:t xml:space="preserve"> розглянувши висновки доповідача – члена </w:t>
      </w:r>
      <w:r w:rsidR="004006ED" w:rsidRPr="003F1053">
        <w:rPr>
          <w:rFonts w:ascii="Times New Roman" w:eastAsia="Calibri" w:hAnsi="Times New Roman" w:cs="Times New Roman"/>
          <w:sz w:val="27"/>
          <w:szCs w:val="27"/>
        </w:rPr>
        <w:t>Третьої</w:t>
      </w:r>
      <w:r w:rsidR="00DA1F30" w:rsidRPr="003F1053">
        <w:rPr>
          <w:rFonts w:ascii="Times New Roman" w:eastAsia="Calibri" w:hAnsi="Times New Roman" w:cs="Times New Roman"/>
          <w:sz w:val="27"/>
          <w:szCs w:val="27"/>
        </w:rPr>
        <w:t xml:space="preserve"> Дисциплінарної палати Вищої ради правосуддя </w:t>
      </w:r>
      <w:proofErr w:type="spellStart"/>
      <w:r w:rsidR="00A006F3" w:rsidRPr="003F1053">
        <w:rPr>
          <w:rFonts w:ascii="Times New Roman" w:eastAsia="Calibri" w:hAnsi="Times New Roman" w:cs="Times New Roman"/>
          <w:sz w:val="27"/>
          <w:szCs w:val="27"/>
        </w:rPr>
        <w:t>Кандзюби</w:t>
      </w:r>
      <w:proofErr w:type="spellEnd"/>
      <w:r w:rsidR="00A006F3" w:rsidRPr="003F1053">
        <w:rPr>
          <w:rFonts w:ascii="Times New Roman" w:eastAsia="Calibri" w:hAnsi="Times New Roman" w:cs="Times New Roman"/>
          <w:sz w:val="27"/>
          <w:szCs w:val="27"/>
        </w:rPr>
        <w:t xml:space="preserve"> О.В.</w:t>
      </w:r>
      <w:r w:rsidR="00DA1F30" w:rsidRPr="003F1053">
        <w:rPr>
          <w:rFonts w:ascii="Times New Roman" w:eastAsia="Calibri" w:hAnsi="Times New Roman" w:cs="Times New Roman"/>
          <w:sz w:val="27"/>
          <w:szCs w:val="27"/>
        </w:rPr>
        <w:t xml:space="preserve"> за результатами попередньої перевірки дисциплінарних скарг,</w:t>
      </w:r>
    </w:p>
    <w:p w:rsidR="003F1053" w:rsidRDefault="003F1053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</w:p>
    <w:p w:rsidR="00D24B37" w:rsidRPr="003F1053" w:rsidRDefault="00D24B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3F1053">
        <w:rPr>
          <w:rFonts w:ascii="Times New Roman" w:eastAsia="Calibri" w:hAnsi="Times New Roman" w:cs="Times New Roman"/>
          <w:b/>
          <w:sz w:val="27"/>
          <w:szCs w:val="27"/>
        </w:rPr>
        <w:t>встановила:</w:t>
      </w:r>
    </w:p>
    <w:p w:rsidR="007B38E2" w:rsidRPr="003F1053" w:rsidRDefault="007B38E2" w:rsidP="00276A5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A34AF5" w:rsidRPr="003F1053" w:rsidRDefault="001B7FCF" w:rsidP="002C31E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bidi="uk-UA"/>
        </w:rPr>
      </w:pPr>
      <w:r w:rsidRPr="003F1053">
        <w:rPr>
          <w:rFonts w:ascii="Times New Roman" w:eastAsia="Calibri" w:hAnsi="Times New Roman" w:cs="Times New Roman"/>
          <w:sz w:val="27"/>
          <w:szCs w:val="27"/>
        </w:rPr>
        <w:t>1</w:t>
      </w:r>
      <w:r w:rsidR="00A34AF5" w:rsidRPr="003F1053">
        <w:rPr>
          <w:rFonts w:ascii="Times New Roman" w:eastAsia="Calibri" w:hAnsi="Times New Roman" w:cs="Times New Roman"/>
          <w:sz w:val="27"/>
          <w:szCs w:val="27"/>
        </w:rPr>
        <w:t xml:space="preserve">) </w:t>
      </w:r>
      <w:r w:rsidR="002C31E2" w:rsidRPr="002C31E2">
        <w:rPr>
          <w:rFonts w:ascii="Times New Roman" w:eastAsia="Calibri" w:hAnsi="Times New Roman" w:cs="Times New Roman"/>
          <w:sz w:val="27"/>
          <w:szCs w:val="27"/>
        </w:rPr>
        <w:t xml:space="preserve">2 серпня 2021 року за вхідним № Б-346/15/7-21 </w:t>
      </w:r>
      <w:r w:rsidR="003732C8">
        <w:rPr>
          <w:rFonts w:ascii="Times New Roman" w:eastAsia="Calibri" w:hAnsi="Times New Roman" w:cs="Times New Roman"/>
          <w:sz w:val="27"/>
          <w:szCs w:val="27"/>
        </w:rPr>
        <w:t xml:space="preserve">до Вищої ради правосуддя </w:t>
      </w:r>
      <w:r w:rsidR="002C31E2" w:rsidRPr="002C31E2">
        <w:rPr>
          <w:rFonts w:ascii="Times New Roman" w:eastAsia="Calibri" w:hAnsi="Times New Roman" w:cs="Times New Roman"/>
          <w:sz w:val="27"/>
          <w:szCs w:val="27"/>
        </w:rPr>
        <w:t xml:space="preserve">надійшла дисциплінарна скарга </w:t>
      </w:r>
      <w:proofErr w:type="spellStart"/>
      <w:r w:rsidR="002C31E2" w:rsidRPr="002C31E2">
        <w:rPr>
          <w:rFonts w:ascii="Times New Roman" w:eastAsia="Calibri" w:hAnsi="Times New Roman" w:cs="Times New Roman"/>
          <w:sz w:val="27"/>
          <w:szCs w:val="27"/>
        </w:rPr>
        <w:t>Благути</w:t>
      </w:r>
      <w:proofErr w:type="spellEnd"/>
      <w:r w:rsidR="002C31E2" w:rsidRPr="002C31E2">
        <w:rPr>
          <w:rFonts w:ascii="Times New Roman" w:eastAsia="Calibri" w:hAnsi="Times New Roman" w:cs="Times New Roman"/>
          <w:sz w:val="27"/>
          <w:szCs w:val="27"/>
        </w:rPr>
        <w:t xml:space="preserve"> Анат</w:t>
      </w:r>
      <w:r w:rsidR="002C31E2">
        <w:rPr>
          <w:rFonts w:ascii="Times New Roman" w:eastAsia="Calibri" w:hAnsi="Times New Roman" w:cs="Times New Roman"/>
          <w:sz w:val="27"/>
          <w:szCs w:val="27"/>
        </w:rPr>
        <w:t xml:space="preserve">олія Олександровича щодо судді </w:t>
      </w:r>
      <w:r w:rsidR="002C31E2" w:rsidRPr="002C31E2">
        <w:rPr>
          <w:rFonts w:ascii="Times New Roman" w:eastAsia="Calibri" w:hAnsi="Times New Roman" w:cs="Times New Roman"/>
          <w:sz w:val="27"/>
          <w:szCs w:val="27"/>
        </w:rPr>
        <w:t xml:space="preserve">Дніпропетровського окружного адміністративного суду Врони Олени Віталіївни, судді Третього апеляційного адміністративного суду Олефіренко Наталії Анатолівни, суддів Касаційного адміністративного суду у складі Верховного Суду Жука Андрія Володимировича, Мартинюк Наталії Миколаївни, Мельник-Томенко Жанни Миколаївни, </w:t>
      </w:r>
      <w:proofErr w:type="spellStart"/>
      <w:r w:rsidR="002C31E2" w:rsidRPr="002C31E2">
        <w:rPr>
          <w:rFonts w:ascii="Times New Roman" w:eastAsia="Calibri" w:hAnsi="Times New Roman" w:cs="Times New Roman"/>
          <w:sz w:val="27"/>
          <w:szCs w:val="27"/>
        </w:rPr>
        <w:t>Загороднюка</w:t>
      </w:r>
      <w:proofErr w:type="spellEnd"/>
      <w:r w:rsidR="002C31E2" w:rsidRPr="002C31E2">
        <w:rPr>
          <w:rFonts w:ascii="Times New Roman" w:eastAsia="Calibri" w:hAnsi="Times New Roman" w:cs="Times New Roman"/>
          <w:sz w:val="27"/>
          <w:szCs w:val="27"/>
        </w:rPr>
        <w:t xml:space="preserve"> Андрія Григоровича, </w:t>
      </w:r>
      <w:proofErr w:type="spellStart"/>
      <w:r w:rsidR="002C31E2" w:rsidRPr="002C31E2">
        <w:rPr>
          <w:rFonts w:ascii="Times New Roman" w:eastAsia="Calibri" w:hAnsi="Times New Roman" w:cs="Times New Roman"/>
          <w:sz w:val="27"/>
          <w:szCs w:val="27"/>
        </w:rPr>
        <w:t>Радишевської</w:t>
      </w:r>
      <w:proofErr w:type="spellEnd"/>
      <w:r w:rsidR="002C31E2" w:rsidRPr="002C31E2">
        <w:rPr>
          <w:rFonts w:ascii="Times New Roman" w:eastAsia="Calibri" w:hAnsi="Times New Roman" w:cs="Times New Roman"/>
          <w:sz w:val="27"/>
          <w:szCs w:val="27"/>
        </w:rPr>
        <w:t xml:space="preserve"> Олесі Ростиславівни, </w:t>
      </w:r>
      <w:proofErr w:type="spellStart"/>
      <w:r w:rsidR="002C31E2" w:rsidRPr="002C31E2">
        <w:rPr>
          <w:rFonts w:ascii="Times New Roman" w:eastAsia="Calibri" w:hAnsi="Times New Roman" w:cs="Times New Roman"/>
          <w:sz w:val="27"/>
          <w:szCs w:val="27"/>
        </w:rPr>
        <w:t>Мацедонської</w:t>
      </w:r>
      <w:proofErr w:type="spellEnd"/>
      <w:r w:rsidR="002C31E2" w:rsidRPr="002C31E2">
        <w:rPr>
          <w:rFonts w:ascii="Times New Roman" w:eastAsia="Calibri" w:hAnsi="Times New Roman" w:cs="Times New Roman"/>
          <w:sz w:val="27"/>
          <w:szCs w:val="27"/>
        </w:rPr>
        <w:t xml:space="preserve"> Вікторії Едуардівни, </w:t>
      </w:r>
      <w:proofErr w:type="spellStart"/>
      <w:r w:rsidR="002C31E2" w:rsidRPr="002C31E2">
        <w:rPr>
          <w:rFonts w:ascii="Times New Roman" w:eastAsia="Calibri" w:hAnsi="Times New Roman" w:cs="Times New Roman"/>
          <w:sz w:val="27"/>
          <w:szCs w:val="27"/>
        </w:rPr>
        <w:t>Кашпур</w:t>
      </w:r>
      <w:proofErr w:type="spellEnd"/>
      <w:r w:rsidR="002C31E2" w:rsidRPr="002C31E2">
        <w:rPr>
          <w:rFonts w:ascii="Times New Roman" w:eastAsia="Calibri" w:hAnsi="Times New Roman" w:cs="Times New Roman"/>
          <w:sz w:val="27"/>
          <w:szCs w:val="27"/>
        </w:rPr>
        <w:t xml:space="preserve"> Ольги Валеріївни</w:t>
      </w:r>
      <w:r w:rsidR="002C31E2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2C31E2" w:rsidRPr="002C31E2">
        <w:rPr>
          <w:rFonts w:ascii="Times New Roman" w:eastAsia="Calibri" w:hAnsi="Times New Roman" w:cs="Times New Roman"/>
          <w:sz w:val="27"/>
          <w:szCs w:val="27"/>
        </w:rPr>
        <w:t>під час розгляду справи № 663зп-20/160.</w:t>
      </w:r>
      <w:r w:rsidR="002C31E2">
        <w:rPr>
          <w:rFonts w:ascii="Times New Roman" w:eastAsia="Calibri" w:hAnsi="Times New Roman" w:cs="Times New Roman"/>
          <w:sz w:val="27"/>
          <w:szCs w:val="27"/>
        </w:rPr>
        <w:t xml:space="preserve"> </w:t>
      </w:r>
    </w:p>
    <w:p w:rsidR="002176C7" w:rsidRPr="003F1053" w:rsidRDefault="00A34AF5" w:rsidP="00BB1AB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="00BB1AB4" w:rsidRPr="003F1053">
        <w:rPr>
          <w:rFonts w:ascii="Times New Roman" w:eastAsia="Calibri" w:hAnsi="Times New Roman" w:cs="Times New Roman"/>
          <w:sz w:val="27"/>
          <w:szCs w:val="27"/>
        </w:rPr>
        <w:t>Кандзюбою</w:t>
      </w:r>
      <w:proofErr w:type="spellEnd"/>
      <w:r w:rsidR="00BB1AB4" w:rsidRPr="003F1053">
        <w:rPr>
          <w:rFonts w:ascii="Times New Roman" w:eastAsia="Calibri" w:hAnsi="Times New Roman" w:cs="Times New Roman"/>
          <w:sz w:val="27"/>
          <w:szCs w:val="27"/>
        </w:rPr>
        <w:t xml:space="preserve"> О.В. </w:t>
      </w: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складено висновок про відмову у відкритті дисциплінарної справи, </w:t>
      </w:r>
      <w:r w:rsidR="00BB1AB4" w:rsidRPr="003F1053">
        <w:rPr>
          <w:rFonts w:ascii="Times New Roman" w:eastAsia="Calibri" w:hAnsi="Times New Roman" w:cs="Times New Roman"/>
          <w:sz w:val="27"/>
          <w:szCs w:val="27"/>
        </w:rPr>
        <w:t xml:space="preserve">оскільки суть скарги зводиться </w:t>
      </w:r>
      <w:r w:rsidR="00BB1AB4" w:rsidRPr="003F1053">
        <w:rPr>
          <w:rFonts w:ascii="Times New Roman" w:eastAsia="Calibri" w:hAnsi="Times New Roman" w:cs="Times New Roman"/>
          <w:sz w:val="27"/>
          <w:szCs w:val="27"/>
        </w:rPr>
        <w:lastRenderedPageBreak/>
        <w:t>лише до незгоди із судовим рішенням (пункт 4 частини першої статті 45 Закону України «Про Вищу раду правосуддя»).</w:t>
      </w:r>
    </w:p>
    <w:p w:rsidR="008E70EA" w:rsidRPr="003F1053" w:rsidRDefault="008E70EA" w:rsidP="008E70E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bidi="uk-UA"/>
        </w:rPr>
      </w:pPr>
      <w:r w:rsidRPr="003F1053">
        <w:rPr>
          <w:rFonts w:ascii="Times New Roman" w:eastAsia="Calibri" w:hAnsi="Times New Roman" w:cs="Times New Roman"/>
          <w:sz w:val="27"/>
          <w:szCs w:val="27"/>
          <w:lang w:bidi="uk-UA"/>
        </w:rPr>
        <w:t xml:space="preserve"> </w:t>
      </w:r>
    </w:p>
    <w:p w:rsidR="00AC593A" w:rsidRPr="00AC593A" w:rsidRDefault="002C31E2" w:rsidP="00AC593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2)</w:t>
      </w:r>
      <w:r w:rsidRPr="002C31E2">
        <w:rPr>
          <w:rFonts w:ascii="Times New Roman" w:eastAsia="Calibri" w:hAnsi="Times New Roman" w:cs="Times New Roman"/>
          <w:sz w:val="27"/>
          <w:szCs w:val="27"/>
        </w:rPr>
        <w:t xml:space="preserve"> 11 грудня 2023 року за вхідним № С-4431/0/7-23 </w:t>
      </w:r>
      <w:r w:rsidR="003732C8" w:rsidRPr="003732C8">
        <w:rPr>
          <w:rFonts w:ascii="Times New Roman" w:eastAsia="Calibri" w:hAnsi="Times New Roman" w:cs="Times New Roman"/>
          <w:sz w:val="27"/>
          <w:szCs w:val="27"/>
        </w:rPr>
        <w:t xml:space="preserve">до Вищої ради правосуддя </w:t>
      </w:r>
      <w:r w:rsidRPr="002C31E2">
        <w:rPr>
          <w:rFonts w:ascii="Times New Roman" w:eastAsia="Calibri" w:hAnsi="Times New Roman" w:cs="Times New Roman"/>
          <w:sz w:val="27"/>
          <w:szCs w:val="27"/>
        </w:rPr>
        <w:t xml:space="preserve">надійшла дисциплінарна скарга </w:t>
      </w:r>
      <w:r w:rsidR="00AC593A" w:rsidRPr="00AC593A">
        <w:rPr>
          <w:rFonts w:ascii="Times New Roman" w:eastAsia="Calibri" w:hAnsi="Times New Roman" w:cs="Times New Roman"/>
          <w:sz w:val="27"/>
          <w:szCs w:val="27"/>
        </w:rPr>
        <w:t xml:space="preserve">Сабо Юрія </w:t>
      </w:r>
      <w:proofErr w:type="spellStart"/>
      <w:r w:rsidR="00AC593A" w:rsidRPr="00AC593A">
        <w:rPr>
          <w:rFonts w:ascii="Times New Roman" w:eastAsia="Calibri" w:hAnsi="Times New Roman" w:cs="Times New Roman"/>
          <w:sz w:val="27"/>
          <w:szCs w:val="27"/>
        </w:rPr>
        <w:t>Вячеславовича</w:t>
      </w:r>
      <w:proofErr w:type="spellEnd"/>
      <w:r w:rsidR="00AC593A" w:rsidRPr="00AC593A">
        <w:rPr>
          <w:rFonts w:ascii="Times New Roman" w:eastAsia="Calibri" w:hAnsi="Times New Roman" w:cs="Times New Roman"/>
          <w:sz w:val="27"/>
          <w:szCs w:val="27"/>
        </w:rPr>
        <w:t xml:space="preserve"> щодо суддів Подільського районного суду міста Києва </w:t>
      </w:r>
      <w:proofErr w:type="spellStart"/>
      <w:r w:rsidR="00AC593A" w:rsidRPr="00AC593A">
        <w:rPr>
          <w:rFonts w:ascii="Times New Roman" w:eastAsia="Calibri" w:hAnsi="Times New Roman" w:cs="Times New Roman"/>
          <w:sz w:val="27"/>
          <w:szCs w:val="27"/>
        </w:rPr>
        <w:t>Казмиренко</w:t>
      </w:r>
      <w:proofErr w:type="spellEnd"/>
      <w:r w:rsidR="00AC593A" w:rsidRPr="00AC593A">
        <w:rPr>
          <w:rFonts w:ascii="Times New Roman" w:eastAsia="Calibri" w:hAnsi="Times New Roman" w:cs="Times New Roman"/>
          <w:sz w:val="27"/>
          <w:szCs w:val="27"/>
        </w:rPr>
        <w:t xml:space="preserve"> Людмили Василівни, </w:t>
      </w:r>
      <w:proofErr w:type="spellStart"/>
      <w:r w:rsidR="00AC593A" w:rsidRPr="00AC593A">
        <w:rPr>
          <w:rFonts w:ascii="Times New Roman" w:eastAsia="Calibri" w:hAnsi="Times New Roman" w:cs="Times New Roman"/>
          <w:sz w:val="27"/>
          <w:szCs w:val="27"/>
        </w:rPr>
        <w:t>Будзан</w:t>
      </w:r>
      <w:proofErr w:type="spellEnd"/>
      <w:r w:rsidR="00AC593A" w:rsidRPr="00AC593A">
        <w:rPr>
          <w:rFonts w:ascii="Times New Roman" w:eastAsia="Calibri" w:hAnsi="Times New Roman" w:cs="Times New Roman"/>
          <w:sz w:val="27"/>
          <w:szCs w:val="27"/>
        </w:rPr>
        <w:t xml:space="preserve"> Лесі Дмитрівни, </w:t>
      </w:r>
      <w:proofErr w:type="spellStart"/>
      <w:r w:rsidR="00AC593A" w:rsidRPr="00AC593A">
        <w:rPr>
          <w:rFonts w:ascii="Times New Roman" w:eastAsia="Calibri" w:hAnsi="Times New Roman" w:cs="Times New Roman"/>
          <w:sz w:val="27"/>
          <w:szCs w:val="27"/>
        </w:rPr>
        <w:t>Ікорської</w:t>
      </w:r>
      <w:proofErr w:type="spellEnd"/>
      <w:r w:rsidR="00AC593A" w:rsidRPr="00AC593A">
        <w:rPr>
          <w:rFonts w:ascii="Times New Roman" w:eastAsia="Calibri" w:hAnsi="Times New Roman" w:cs="Times New Roman"/>
          <w:sz w:val="27"/>
          <w:szCs w:val="27"/>
        </w:rPr>
        <w:t xml:space="preserve"> </w:t>
      </w:r>
      <w:proofErr w:type="spellStart"/>
      <w:r w:rsidR="00AC593A" w:rsidRPr="00AC593A">
        <w:rPr>
          <w:rFonts w:ascii="Times New Roman" w:eastAsia="Calibri" w:hAnsi="Times New Roman" w:cs="Times New Roman"/>
          <w:sz w:val="27"/>
          <w:szCs w:val="27"/>
        </w:rPr>
        <w:t>Єлізавети</w:t>
      </w:r>
      <w:proofErr w:type="spellEnd"/>
      <w:r w:rsidR="00AC593A" w:rsidRPr="00AC593A">
        <w:rPr>
          <w:rFonts w:ascii="Times New Roman" w:eastAsia="Calibri" w:hAnsi="Times New Roman" w:cs="Times New Roman"/>
          <w:sz w:val="27"/>
          <w:szCs w:val="27"/>
        </w:rPr>
        <w:t xml:space="preserve"> Сергіївни</w:t>
      </w:r>
      <w:r w:rsidR="00AC593A">
        <w:rPr>
          <w:rFonts w:ascii="Times New Roman" w:eastAsia="Calibri" w:hAnsi="Times New Roman" w:cs="Times New Roman"/>
          <w:sz w:val="27"/>
          <w:szCs w:val="27"/>
        </w:rPr>
        <w:t xml:space="preserve"> під час розгляду справи </w:t>
      </w:r>
      <w:r w:rsidR="003732C8">
        <w:rPr>
          <w:rFonts w:ascii="Times New Roman" w:eastAsia="Calibri" w:hAnsi="Times New Roman" w:cs="Times New Roman"/>
          <w:sz w:val="27"/>
          <w:szCs w:val="27"/>
        </w:rPr>
        <w:br/>
      </w:r>
      <w:r w:rsidR="00AC593A" w:rsidRPr="002C31E2">
        <w:rPr>
          <w:rFonts w:ascii="Times New Roman" w:eastAsia="Calibri" w:hAnsi="Times New Roman" w:cs="Times New Roman"/>
          <w:sz w:val="27"/>
          <w:szCs w:val="27"/>
        </w:rPr>
        <w:t>№ 758/9964/21</w:t>
      </w:r>
      <w:r w:rsidR="00AC593A">
        <w:rPr>
          <w:rFonts w:ascii="Times New Roman" w:eastAsia="Calibri" w:hAnsi="Times New Roman" w:cs="Times New Roman"/>
          <w:sz w:val="27"/>
          <w:szCs w:val="27"/>
        </w:rPr>
        <w:t>.</w:t>
      </w:r>
    </w:p>
    <w:p w:rsidR="00435CAF" w:rsidRPr="003F1053" w:rsidRDefault="00A34AF5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="004819CD" w:rsidRPr="003F1053">
        <w:rPr>
          <w:rFonts w:ascii="Times New Roman" w:eastAsia="Calibri" w:hAnsi="Times New Roman" w:cs="Times New Roman"/>
          <w:sz w:val="27"/>
          <w:szCs w:val="27"/>
        </w:rPr>
        <w:t>Кандзюбою</w:t>
      </w:r>
      <w:proofErr w:type="spellEnd"/>
      <w:r w:rsidR="004819CD" w:rsidRPr="003F1053">
        <w:rPr>
          <w:rFonts w:ascii="Times New Roman" w:eastAsia="Calibri" w:hAnsi="Times New Roman" w:cs="Times New Roman"/>
          <w:sz w:val="27"/>
          <w:szCs w:val="27"/>
        </w:rPr>
        <w:t xml:space="preserve"> О.В.</w:t>
      </w: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 складено висновок про відмову у відкритті дисциплінарної справи, </w:t>
      </w:r>
      <w:r w:rsidR="00435CAF" w:rsidRPr="003F1053">
        <w:rPr>
          <w:rFonts w:ascii="Times New Roman" w:eastAsia="Calibri" w:hAnsi="Times New Roman" w:cs="Times New Roman"/>
          <w:sz w:val="27"/>
          <w:szCs w:val="27"/>
        </w:rPr>
        <w:t xml:space="preserve">оскільки </w:t>
      </w:r>
      <w:r w:rsidR="008723B3" w:rsidRPr="003F1053">
        <w:rPr>
          <w:rFonts w:ascii="Times New Roman" w:eastAsia="Calibri" w:hAnsi="Times New Roman" w:cs="Times New Roman"/>
          <w:sz w:val="27"/>
          <w:szCs w:val="27"/>
        </w:rPr>
        <w:t>очевидною метою подання скарги є спонукання судді до ухвалення певного судового рішення</w:t>
      </w:r>
      <w:r w:rsidR="00435CAF" w:rsidRPr="003F1053">
        <w:rPr>
          <w:rFonts w:ascii="Times New Roman" w:eastAsia="Calibri" w:hAnsi="Times New Roman" w:cs="Times New Roman"/>
          <w:sz w:val="27"/>
          <w:szCs w:val="27"/>
        </w:rPr>
        <w:t xml:space="preserve"> (пункт </w:t>
      </w:r>
      <w:r w:rsidR="008723B3" w:rsidRPr="003F1053">
        <w:rPr>
          <w:rFonts w:ascii="Times New Roman" w:eastAsia="Calibri" w:hAnsi="Times New Roman" w:cs="Times New Roman"/>
          <w:sz w:val="27"/>
          <w:szCs w:val="27"/>
        </w:rPr>
        <w:t>3</w:t>
      </w:r>
      <w:r w:rsidR="00435CAF" w:rsidRPr="003F1053">
        <w:rPr>
          <w:rFonts w:ascii="Times New Roman" w:eastAsia="Calibri" w:hAnsi="Times New Roman" w:cs="Times New Roman"/>
          <w:sz w:val="27"/>
          <w:szCs w:val="27"/>
        </w:rPr>
        <w:t xml:space="preserve"> частини першої статті 45 Закону України «Про Вищу раду правосуддя»).</w:t>
      </w:r>
    </w:p>
    <w:p w:rsidR="008723B3" w:rsidRPr="003F1053" w:rsidRDefault="008723B3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8723B3" w:rsidRPr="003F1053" w:rsidRDefault="00AC593A" w:rsidP="008723B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3) 8 жовтня 2021 року за вхідним № Ш-5050/0/7-21</w:t>
      </w:r>
      <w:r w:rsidR="003732C8" w:rsidRPr="003732C8">
        <w:t xml:space="preserve"> </w:t>
      </w:r>
      <w:r w:rsidR="003732C8" w:rsidRPr="003732C8">
        <w:rPr>
          <w:rFonts w:ascii="Times New Roman" w:eastAsia="Calibri" w:hAnsi="Times New Roman" w:cs="Times New Roman"/>
          <w:sz w:val="27"/>
          <w:szCs w:val="27"/>
        </w:rPr>
        <w:t>до Вищої ради правосуддя</w:t>
      </w:r>
      <w:r w:rsidR="008723B3" w:rsidRPr="003F1053">
        <w:rPr>
          <w:rFonts w:ascii="Times New Roman" w:eastAsia="Calibri" w:hAnsi="Times New Roman" w:cs="Times New Roman"/>
          <w:sz w:val="27"/>
          <w:szCs w:val="27"/>
        </w:rPr>
        <w:t xml:space="preserve"> надійшла</w:t>
      </w:r>
      <w:r w:rsidR="003732C8">
        <w:rPr>
          <w:rFonts w:ascii="Times New Roman" w:eastAsia="Calibri" w:hAnsi="Times New Roman" w:cs="Times New Roman"/>
          <w:sz w:val="27"/>
          <w:szCs w:val="27"/>
        </w:rPr>
        <w:t xml:space="preserve"> дисциплінарна</w:t>
      </w:r>
      <w:r w:rsidR="008723B3" w:rsidRPr="003F1053">
        <w:rPr>
          <w:rFonts w:ascii="Times New Roman" w:eastAsia="Calibri" w:hAnsi="Times New Roman" w:cs="Times New Roman"/>
          <w:sz w:val="27"/>
          <w:szCs w:val="27"/>
        </w:rPr>
        <w:t xml:space="preserve"> скарга </w:t>
      </w:r>
      <w:proofErr w:type="spellStart"/>
      <w:r>
        <w:rPr>
          <w:rFonts w:ascii="Times New Roman" w:eastAsia="Calibri" w:hAnsi="Times New Roman" w:cs="Times New Roman"/>
          <w:sz w:val="27"/>
          <w:szCs w:val="27"/>
        </w:rPr>
        <w:t>Шкатової</w:t>
      </w:r>
      <w:proofErr w:type="spellEnd"/>
      <w:r>
        <w:rPr>
          <w:rFonts w:ascii="Times New Roman" w:eastAsia="Calibri" w:hAnsi="Times New Roman" w:cs="Times New Roman"/>
          <w:sz w:val="27"/>
          <w:szCs w:val="27"/>
        </w:rPr>
        <w:t xml:space="preserve"> Віри Василівни щодо судді Святошинського районного суду міста Києва </w:t>
      </w:r>
      <w:proofErr w:type="spellStart"/>
      <w:r>
        <w:rPr>
          <w:rFonts w:ascii="Times New Roman" w:eastAsia="Calibri" w:hAnsi="Times New Roman" w:cs="Times New Roman"/>
          <w:sz w:val="27"/>
          <w:szCs w:val="27"/>
        </w:rPr>
        <w:t>Твердохліб</w:t>
      </w:r>
      <w:proofErr w:type="spellEnd"/>
      <w:r>
        <w:rPr>
          <w:rFonts w:ascii="Times New Roman" w:eastAsia="Calibri" w:hAnsi="Times New Roman" w:cs="Times New Roman"/>
          <w:sz w:val="27"/>
          <w:szCs w:val="27"/>
        </w:rPr>
        <w:t xml:space="preserve"> Юлії Олександрівни </w:t>
      </w:r>
      <w:r w:rsidR="008723B3" w:rsidRPr="003F1053">
        <w:rPr>
          <w:rFonts w:ascii="Times New Roman" w:eastAsia="Calibri" w:hAnsi="Times New Roman" w:cs="Times New Roman"/>
          <w:sz w:val="27"/>
          <w:szCs w:val="27"/>
        </w:rPr>
        <w:t xml:space="preserve">під </w:t>
      </w:r>
      <w:r>
        <w:rPr>
          <w:rFonts w:ascii="Times New Roman" w:eastAsia="Calibri" w:hAnsi="Times New Roman" w:cs="Times New Roman"/>
          <w:sz w:val="27"/>
          <w:szCs w:val="27"/>
        </w:rPr>
        <w:t>час розгляду справи № 759/12691/20</w:t>
      </w:r>
      <w:r w:rsidR="008723B3" w:rsidRPr="003F1053">
        <w:rPr>
          <w:rFonts w:ascii="Times New Roman" w:eastAsia="Calibri" w:hAnsi="Times New Roman" w:cs="Times New Roman"/>
          <w:sz w:val="27"/>
          <w:szCs w:val="27"/>
        </w:rPr>
        <w:t>.</w:t>
      </w:r>
    </w:p>
    <w:p w:rsidR="008723B3" w:rsidRPr="003F1053" w:rsidRDefault="008723B3" w:rsidP="008723B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3F1053">
        <w:rPr>
          <w:rFonts w:ascii="Times New Roman" w:eastAsia="Calibri" w:hAnsi="Times New Roman" w:cs="Times New Roman"/>
          <w:sz w:val="27"/>
          <w:szCs w:val="27"/>
        </w:rPr>
        <w:t>Кандзюбою</w:t>
      </w:r>
      <w:proofErr w:type="spellEnd"/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</w:t>
      </w:r>
      <w:r w:rsidR="003F1053">
        <w:rPr>
          <w:rFonts w:ascii="Times New Roman" w:eastAsia="Calibri" w:hAnsi="Times New Roman" w:cs="Times New Roman"/>
          <w:sz w:val="27"/>
          <w:szCs w:val="27"/>
        </w:rPr>
        <w:t xml:space="preserve">                      </w:t>
      </w:r>
      <w:r w:rsidRPr="003F1053">
        <w:rPr>
          <w:rFonts w:ascii="Times New Roman" w:eastAsia="Calibri" w:hAnsi="Times New Roman" w:cs="Times New Roman"/>
          <w:sz w:val="27"/>
          <w:szCs w:val="27"/>
        </w:rPr>
        <w:t>Закону України «Про Вищу раду правосуддя»).</w:t>
      </w:r>
    </w:p>
    <w:p w:rsidR="00AC593A" w:rsidRDefault="00AC593A" w:rsidP="00F6162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A50EA5" w:rsidRPr="003F1053" w:rsidRDefault="00795D70" w:rsidP="00F6162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3F1053">
        <w:rPr>
          <w:rFonts w:ascii="Times New Roman" w:eastAsia="Calibri" w:hAnsi="Times New Roman" w:cs="Times New Roman"/>
          <w:sz w:val="27"/>
          <w:szCs w:val="27"/>
        </w:rPr>
        <w:t>Відповідно до</w:t>
      </w:r>
      <w:r w:rsidR="00F61620" w:rsidRPr="003F1053">
        <w:rPr>
          <w:rFonts w:ascii="Times New Roman" w:eastAsia="Calibri" w:hAnsi="Times New Roman" w:cs="Times New Roman"/>
          <w:sz w:val="27"/>
          <w:szCs w:val="27"/>
        </w:rPr>
        <w:t xml:space="preserve"> частини першої статті 45 Закону України «Про Вищу раду правосуддя» у відкритті дисциплінарної справи має бути відмовлено, якщо: 1)</w:t>
      </w:r>
      <w:r w:rsidR="00EE61D3" w:rsidRPr="003F1053">
        <w:rPr>
          <w:rFonts w:ascii="Times New Roman" w:eastAsia="Calibri" w:hAnsi="Times New Roman" w:cs="Times New Roman"/>
          <w:sz w:val="27"/>
          <w:szCs w:val="27"/>
        </w:rPr>
        <w:t> </w:t>
      </w:r>
      <w:r w:rsidR="00F61620" w:rsidRPr="003F1053">
        <w:rPr>
          <w:rFonts w:ascii="Times New Roman" w:eastAsia="Calibri" w:hAnsi="Times New Roman" w:cs="Times New Roman"/>
          <w:sz w:val="27"/>
          <w:szCs w:val="27"/>
        </w:rPr>
        <w:t>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</w:t>
      </w:r>
      <w:r w:rsidR="00EE61D3" w:rsidRPr="003F1053">
        <w:rPr>
          <w:rFonts w:ascii="Times New Roman" w:eastAsia="Calibri" w:hAnsi="Times New Roman" w:cs="Times New Roman"/>
          <w:sz w:val="27"/>
          <w:szCs w:val="27"/>
        </w:rPr>
        <w:t> </w:t>
      </w:r>
      <w:r w:rsidR="00F61620" w:rsidRPr="003F1053">
        <w:rPr>
          <w:rFonts w:ascii="Times New Roman" w:eastAsia="Calibri" w:hAnsi="Times New Roman" w:cs="Times New Roman"/>
          <w:sz w:val="27"/>
          <w:szCs w:val="27"/>
        </w:rPr>
        <w:t>закінчився встановлений законом строк для застосування до судді дисциплінарного стягнення; 3)</w:t>
      </w:r>
      <w:r w:rsidR="00EE61D3" w:rsidRPr="003F1053">
        <w:rPr>
          <w:rFonts w:ascii="Times New Roman" w:eastAsia="Calibri" w:hAnsi="Times New Roman" w:cs="Times New Roman"/>
          <w:sz w:val="27"/>
          <w:szCs w:val="27"/>
        </w:rPr>
        <w:t> </w:t>
      </w:r>
      <w:r w:rsidR="00F61620" w:rsidRPr="003F1053">
        <w:rPr>
          <w:rFonts w:ascii="Times New Roman" w:eastAsia="Calibri" w:hAnsi="Times New Roman" w:cs="Times New Roman"/>
          <w:sz w:val="27"/>
          <w:szCs w:val="27"/>
        </w:rPr>
        <w:t>очевидною метою подання скарги є спонукання судді до ухвалення певного судового рішення; 4)</w:t>
      </w:r>
      <w:r w:rsidR="00EE61D3" w:rsidRPr="003F1053">
        <w:rPr>
          <w:rFonts w:ascii="Times New Roman" w:eastAsia="Calibri" w:hAnsi="Times New Roman" w:cs="Times New Roman"/>
          <w:sz w:val="27"/>
          <w:szCs w:val="27"/>
        </w:rPr>
        <w:t> </w:t>
      </w:r>
      <w:r w:rsidR="00F61620" w:rsidRPr="003F1053">
        <w:rPr>
          <w:rFonts w:ascii="Times New Roman" w:eastAsia="Calibri" w:hAnsi="Times New Roman" w:cs="Times New Roman"/>
          <w:sz w:val="27"/>
          <w:szCs w:val="27"/>
        </w:rPr>
        <w:t>суть скарги зводиться лише до незгоди із судовим рішенням.</w:t>
      </w:r>
    </w:p>
    <w:p w:rsidR="002C4722" w:rsidRPr="003F1053" w:rsidRDefault="00EE61D3" w:rsidP="002C472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</w:t>
      </w:r>
      <w:r w:rsidR="00BC7EB4" w:rsidRPr="003F1053">
        <w:rPr>
          <w:rFonts w:ascii="Times New Roman" w:eastAsia="Calibri" w:hAnsi="Times New Roman" w:cs="Times New Roman"/>
          <w:sz w:val="27"/>
          <w:szCs w:val="27"/>
        </w:rPr>
        <w:t xml:space="preserve">відмову у відкритті дисциплінарних справ </w:t>
      </w:r>
      <w:r w:rsidR="0089452B" w:rsidRPr="003F1053">
        <w:rPr>
          <w:rFonts w:ascii="Times New Roman" w:eastAsia="Calibri" w:hAnsi="Times New Roman" w:cs="Times New Roman"/>
          <w:sz w:val="27"/>
          <w:szCs w:val="27"/>
        </w:rPr>
        <w:t>щодо</w:t>
      </w:r>
      <w:r w:rsidR="00BC7EB4" w:rsidRPr="003F1053">
        <w:rPr>
          <w:rFonts w:ascii="Times New Roman" w:eastAsia="Calibri" w:hAnsi="Times New Roman" w:cs="Times New Roman"/>
          <w:sz w:val="27"/>
          <w:szCs w:val="27"/>
        </w:rPr>
        <w:t xml:space="preserve"> зазначених у</w:t>
      </w:r>
      <w:r w:rsidR="003F1053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BC7EB4" w:rsidRPr="003F1053">
        <w:rPr>
          <w:rFonts w:ascii="Times New Roman" w:eastAsia="Calibri" w:hAnsi="Times New Roman" w:cs="Times New Roman"/>
          <w:sz w:val="27"/>
          <w:szCs w:val="27"/>
        </w:rPr>
        <w:t>скаргах суддів.</w:t>
      </w:r>
    </w:p>
    <w:p w:rsidR="00271327" w:rsidRPr="003F1053" w:rsidRDefault="002C4722" w:rsidP="002C472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3F1053">
        <w:rPr>
          <w:rFonts w:ascii="Times New Roman" w:hAnsi="Times New Roman" w:cs="Times New Roman"/>
          <w:sz w:val="27"/>
          <w:szCs w:val="27"/>
        </w:rPr>
        <w:t>Керуючись статтею 45 Закону України «Про Вищу раду правосуддя», пунктами 13.10-13.13 Регламенту Вищої ради правосуддя, Третя Дисциплінарна</w:t>
      </w:r>
      <w:r w:rsidRPr="003F1053">
        <w:rPr>
          <w:rFonts w:ascii="Times New Roman" w:hAnsi="Times New Roman" w:cs="Times New Roman"/>
          <w:sz w:val="27"/>
          <w:szCs w:val="27"/>
          <w:lang w:val="en-US"/>
        </w:rPr>
        <w:t xml:space="preserve"> </w:t>
      </w:r>
      <w:r w:rsidRPr="003F1053">
        <w:rPr>
          <w:rFonts w:ascii="Times New Roman" w:hAnsi="Times New Roman" w:cs="Times New Roman"/>
          <w:sz w:val="27"/>
          <w:szCs w:val="27"/>
        </w:rPr>
        <w:t>палата Вищої ради правосуддя</w:t>
      </w:r>
    </w:p>
    <w:p w:rsidR="00B90B0C" w:rsidRPr="003F1053" w:rsidRDefault="00271327" w:rsidP="00457BD9">
      <w:pPr>
        <w:pStyle w:val="20"/>
        <w:shd w:val="clear" w:color="auto" w:fill="auto"/>
        <w:spacing w:before="0" w:line="240" w:lineRule="auto"/>
        <w:ind w:firstLine="0"/>
        <w:jc w:val="center"/>
        <w:rPr>
          <w:b/>
          <w:sz w:val="27"/>
          <w:szCs w:val="27"/>
        </w:rPr>
      </w:pPr>
      <w:r w:rsidRPr="003F1053">
        <w:rPr>
          <w:b/>
          <w:sz w:val="27"/>
          <w:szCs w:val="27"/>
        </w:rPr>
        <w:t>ухвалила</w:t>
      </w:r>
      <w:r w:rsidR="00B90B0C" w:rsidRPr="003F1053">
        <w:rPr>
          <w:b/>
          <w:sz w:val="27"/>
          <w:szCs w:val="27"/>
        </w:rPr>
        <w:t>:</w:t>
      </w:r>
    </w:p>
    <w:p w:rsidR="006A4317" w:rsidRPr="003F1053" w:rsidRDefault="006A4317" w:rsidP="006A4317">
      <w:pPr>
        <w:pStyle w:val="20"/>
        <w:spacing w:before="0" w:line="240" w:lineRule="auto"/>
        <w:ind w:firstLine="0"/>
        <w:rPr>
          <w:sz w:val="27"/>
          <w:szCs w:val="27"/>
          <w:lang w:eastAsia="uk-UA" w:bidi="uk-UA"/>
        </w:rPr>
      </w:pPr>
    </w:p>
    <w:p w:rsidR="00AC593A" w:rsidRPr="003F1053" w:rsidRDefault="0089452B" w:rsidP="00AC593A">
      <w:pPr>
        <w:pStyle w:val="20"/>
        <w:spacing w:before="0" w:line="240" w:lineRule="auto"/>
        <w:ind w:firstLine="0"/>
        <w:rPr>
          <w:sz w:val="27"/>
          <w:szCs w:val="27"/>
          <w:lang w:eastAsia="uk-UA" w:bidi="uk-UA"/>
        </w:rPr>
      </w:pPr>
      <w:r w:rsidRPr="003F1053">
        <w:rPr>
          <w:sz w:val="27"/>
          <w:szCs w:val="27"/>
          <w:lang w:eastAsia="uk-UA" w:bidi="uk-UA"/>
        </w:rPr>
        <w:t xml:space="preserve">1) </w:t>
      </w:r>
      <w:r w:rsidR="00E05406" w:rsidRPr="003F1053">
        <w:rPr>
          <w:sz w:val="27"/>
          <w:szCs w:val="27"/>
          <w:lang w:eastAsia="uk-UA" w:bidi="uk-UA"/>
        </w:rPr>
        <w:t xml:space="preserve">відмовити у відкритті дисциплінарної справи за скаргою </w:t>
      </w:r>
      <w:proofErr w:type="spellStart"/>
      <w:r w:rsidR="00AC593A" w:rsidRPr="00AC593A">
        <w:rPr>
          <w:sz w:val="27"/>
          <w:szCs w:val="27"/>
          <w:lang w:eastAsia="uk-UA" w:bidi="uk-UA"/>
        </w:rPr>
        <w:t>Благути</w:t>
      </w:r>
      <w:proofErr w:type="spellEnd"/>
      <w:r w:rsidR="00AC593A" w:rsidRPr="00AC593A">
        <w:rPr>
          <w:sz w:val="27"/>
          <w:szCs w:val="27"/>
          <w:lang w:eastAsia="uk-UA" w:bidi="uk-UA"/>
        </w:rPr>
        <w:t xml:space="preserve"> Анатолія Олександровича </w:t>
      </w:r>
      <w:r w:rsidR="00AC593A">
        <w:rPr>
          <w:sz w:val="27"/>
          <w:szCs w:val="27"/>
          <w:lang w:eastAsia="uk-UA" w:bidi="uk-UA"/>
        </w:rPr>
        <w:t xml:space="preserve">від </w:t>
      </w:r>
      <w:r w:rsidR="00AC593A" w:rsidRPr="00AC593A">
        <w:rPr>
          <w:sz w:val="27"/>
          <w:szCs w:val="27"/>
          <w:lang w:eastAsia="uk-UA" w:bidi="uk-UA"/>
        </w:rPr>
        <w:t xml:space="preserve">2 серпня 2021 </w:t>
      </w:r>
      <w:r w:rsidR="00AC593A">
        <w:rPr>
          <w:sz w:val="27"/>
          <w:szCs w:val="27"/>
          <w:lang w:eastAsia="uk-UA" w:bidi="uk-UA"/>
        </w:rPr>
        <w:t>року за вхідним № Б-346/15/7-21</w:t>
      </w:r>
      <w:r w:rsidR="00AC593A" w:rsidRPr="00AC593A">
        <w:rPr>
          <w:sz w:val="27"/>
          <w:szCs w:val="27"/>
          <w:lang w:eastAsia="uk-UA" w:bidi="uk-UA"/>
        </w:rPr>
        <w:t xml:space="preserve"> щодо судді Дніпропетровського окружного адміністративного суду Врони Олени Віталіївни, судді Третього апеляційного адміністративного суду Олефіренко Наталії Анатолівни, суддів Касаційного адміністративного суду у складі Верховного Суду </w:t>
      </w:r>
      <w:r w:rsidR="00AC593A" w:rsidRPr="00AC593A">
        <w:rPr>
          <w:sz w:val="27"/>
          <w:szCs w:val="27"/>
          <w:lang w:eastAsia="uk-UA" w:bidi="uk-UA"/>
        </w:rPr>
        <w:lastRenderedPageBreak/>
        <w:t xml:space="preserve">Жука Андрія Володимировича, Мартинюк Наталії Миколаївни, Мельник-Томенко Жанни Миколаївни, </w:t>
      </w:r>
      <w:proofErr w:type="spellStart"/>
      <w:r w:rsidR="00AC593A" w:rsidRPr="00AC593A">
        <w:rPr>
          <w:sz w:val="27"/>
          <w:szCs w:val="27"/>
          <w:lang w:eastAsia="uk-UA" w:bidi="uk-UA"/>
        </w:rPr>
        <w:t>Загороднюка</w:t>
      </w:r>
      <w:proofErr w:type="spellEnd"/>
      <w:r w:rsidR="00AC593A" w:rsidRPr="00AC593A">
        <w:rPr>
          <w:sz w:val="27"/>
          <w:szCs w:val="27"/>
          <w:lang w:eastAsia="uk-UA" w:bidi="uk-UA"/>
        </w:rPr>
        <w:t xml:space="preserve"> Андрія Григоровича, </w:t>
      </w:r>
      <w:proofErr w:type="spellStart"/>
      <w:r w:rsidR="00AC593A" w:rsidRPr="00AC593A">
        <w:rPr>
          <w:sz w:val="27"/>
          <w:szCs w:val="27"/>
          <w:lang w:eastAsia="uk-UA" w:bidi="uk-UA"/>
        </w:rPr>
        <w:t>Радишевської</w:t>
      </w:r>
      <w:proofErr w:type="spellEnd"/>
      <w:r w:rsidR="00AC593A" w:rsidRPr="00AC593A">
        <w:rPr>
          <w:sz w:val="27"/>
          <w:szCs w:val="27"/>
          <w:lang w:eastAsia="uk-UA" w:bidi="uk-UA"/>
        </w:rPr>
        <w:t xml:space="preserve"> Олесі Ростиславівни, </w:t>
      </w:r>
      <w:proofErr w:type="spellStart"/>
      <w:r w:rsidR="00AC593A" w:rsidRPr="00AC593A">
        <w:rPr>
          <w:sz w:val="27"/>
          <w:szCs w:val="27"/>
          <w:lang w:eastAsia="uk-UA" w:bidi="uk-UA"/>
        </w:rPr>
        <w:t>Мацедонської</w:t>
      </w:r>
      <w:proofErr w:type="spellEnd"/>
      <w:r w:rsidR="00AC593A" w:rsidRPr="00AC593A">
        <w:rPr>
          <w:sz w:val="27"/>
          <w:szCs w:val="27"/>
          <w:lang w:eastAsia="uk-UA" w:bidi="uk-UA"/>
        </w:rPr>
        <w:t xml:space="preserve"> Вікторії Едуа</w:t>
      </w:r>
      <w:r w:rsidR="003732C8">
        <w:rPr>
          <w:sz w:val="27"/>
          <w:szCs w:val="27"/>
          <w:lang w:eastAsia="uk-UA" w:bidi="uk-UA"/>
        </w:rPr>
        <w:t xml:space="preserve">рдівни, </w:t>
      </w:r>
      <w:proofErr w:type="spellStart"/>
      <w:r w:rsidR="003732C8">
        <w:rPr>
          <w:sz w:val="27"/>
          <w:szCs w:val="27"/>
          <w:lang w:eastAsia="uk-UA" w:bidi="uk-UA"/>
        </w:rPr>
        <w:t>Кашпур</w:t>
      </w:r>
      <w:proofErr w:type="spellEnd"/>
      <w:r w:rsidR="003732C8">
        <w:rPr>
          <w:sz w:val="27"/>
          <w:szCs w:val="27"/>
          <w:lang w:eastAsia="uk-UA" w:bidi="uk-UA"/>
        </w:rPr>
        <w:t xml:space="preserve"> Ольги Валеріївни;</w:t>
      </w:r>
    </w:p>
    <w:p w:rsidR="00E05406" w:rsidRPr="003F1053" w:rsidRDefault="008932CE" w:rsidP="00AC593A">
      <w:pPr>
        <w:pStyle w:val="20"/>
        <w:spacing w:line="240" w:lineRule="auto"/>
        <w:ind w:firstLine="0"/>
        <w:rPr>
          <w:sz w:val="27"/>
          <w:szCs w:val="27"/>
          <w:lang w:eastAsia="uk-UA" w:bidi="uk-UA"/>
        </w:rPr>
      </w:pPr>
      <w:r w:rsidRPr="003F1053">
        <w:rPr>
          <w:sz w:val="27"/>
          <w:szCs w:val="27"/>
          <w:lang w:eastAsia="uk-UA" w:bidi="uk-UA"/>
        </w:rPr>
        <w:t>2) відмовити у відкритті дисциплінарної справи</w:t>
      </w:r>
      <w:r w:rsidR="00AC593A">
        <w:rPr>
          <w:sz w:val="27"/>
          <w:szCs w:val="27"/>
          <w:lang w:eastAsia="uk-UA" w:bidi="uk-UA"/>
        </w:rPr>
        <w:t xml:space="preserve"> за</w:t>
      </w:r>
      <w:r w:rsidR="00E05406" w:rsidRPr="003F1053">
        <w:rPr>
          <w:sz w:val="27"/>
          <w:szCs w:val="27"/>
          <w:lang w:eastAsia="uk-UA" w:bidi="uk-UA"/>
        </w:rPr>
        <w:t xml:space="preserve"> </w:t>
      </w:r>
      <w:r w:rsidR="00AC593A">
        <w:rPr>
          <w:sz w:val="27"/>
          <w:szCs w:val="27"/>
          <w:lang w:eastAsia="uk-UA" w:bidi="uk-UA"/>
        </w:rPr>
        <w:t xml:space="preserve">скаргою </w:t>
      </w:r>
      <w:r w:rsidR="00AC593A" w:rsidRPr="00AC593A">
        <w:rPr>
          <w:sz w:val="27"/>
          <w:szCs w:val="27"/>
          <w:lang w:eastAsia="uk-UA" w:bidi="uk-UA"/>
        </w:rPr>
        <w:t xml:space="preserve">Сабо Юрія </w:t>
      </w:r>
      <w:proofErr w:type="spellStart"/>
      <w:r w:rsidR="00AC593A" w:rsidRPr="00AC593A">
        <w:rPr>
          <w:sz w:val="27"/>
          <w:szCs w:val="27"/>
          <w:lang w:eastAsia="uk-UA" w:bidi="uk-UA"/>
        </w:rPr>
        <w:t>Вячеславовича</w:t>
      </w:r>
      <w:proofErr w:type="spellEnd"/>
      <w:r w:rsidR="00AC593A" w:rsidRPr="00AC593A">
        <w:rPr>
          <w:sz w:val="27"/>
          <w:szCs w:val="27"/>
          <w:lang w:eastAsia="uk-UA" w:bidi="uk-UA"/>
        </w:rPr>
        <w:t xml:space="preserve"> </w:t>
      </w:r>
      <w:r w:rsidR="00AC593A">
        <w:rPr>
          <w:sz w:val="27"/>
          <w:szCs w:val="27"/>
          <w:lang w:eastAsia="uk-UA" w:bidi="uk-UA"/>
        </w:rPr>
        <w:t xml:space="preserve">від </w:t>
      </w:r>
      <w:r w:rsidR="00AC593A" w:rsidRPr="00AC593A">
        <w:rPr>
          <w:sz w:val="27"/>
          <w:szCs w:val="27"/>
          <w:lang w:eastAsia="uk-UA" w:bidi="uk-UA"/>
        </w:rPr>
        <w:t xml:space="preserve">11 грудня 2023 року за вхідним № С-4431/0/7-23 щодо суддів Подільського районного суду міста Києва </w:t>
      </w:r>
      <w:proofErr w:type="spellStart"/>
      <w:r w:rsidR="00AC593A" w:rsidRPr="00AC593A">
        <w:rPr>
          <w:sz w:val="27"/>
          <w:szCs w:val="27"/>
          <w:lang w:eastAsia="uk-UA" w:bidi="uk-UA"/>
        </w:rPr>
        <w:t>Казмиренко</w:t>
      </w:r>
      <w:proofErr w:type="spellEnd"/>
      <w:r w:rsidR="00AC593A" w:rsidRPr="00AC593A">
        <w:rPr>
          <w:sz w:val="27"/>
          <w:szCs w:val="27"/>
          <w:lang w:eastAsia="uk-UA" w:bidi="uk-UA"/>
        </w:rPr>
        <w:t xml:space="preserve"> Людмили Василівни, </w:t>
      </w:r>
      <w:r w:rsidR="003732C8">
        <w:rPr>
          <w:sz w:val="27"/>
          <w:szCs w:val="27"/>
          <w:lang w:eastAsia="uk-UA" w:bidi="uk-UA"/>
        </w:rPr>
        <w:br/>
      </w:r>
      <w:proofErr w:type="spellStart"/>
      <w:r w:rsidR="00AC593A" w:rsidRPr="00AC593A">
        <w:rPr>
          <w:sz w:val="27"/>
          <w:szCs w:val="27"/>
          <w:lang w:eastAsia="uk-UA" w:bidi="uk-UA"/>
        </w:rPr>
        <w:t>Будзан</w:t>
      </w:r>
      <w:proofErr w:type="spellEnd"/>
      <w:r w:rsidR="00AC593A" w:rsidRPr="00AC593A">
        <w:rPr>
          <w:sz w:val="27"/>
          <w:szCs w:val="27"/>
          <w:lang w:eastAsia="uk-UA" w:bidi="uk-UA"/>
        </w:rPr>
        <w:t xml:space="preserve"> Лесі Дмитрівни, </w:t>
      </w:r>
      <w:proofErr w:type="spellStart"/>
      <w:r w:rsidR="00AC593A" w:rsidRPr="00AC593A">
        <w:rPr>
          <w:sz w:val="27"/>
          <w:szCs w:val="27"/>
          <w:lang w:eastAsia="uk-UA" w:bidi="uk-UA"/>
        </w:rPr>
        <w:t>Ікорської</w:t>
      </w:r>
      <w:proofErr w:type="spellEnd"/>
      <w:r w:rsidR="00AC593A" w:rsidRPr="00AC593A">
        <w:rPr>
          <w:sz w:val="27"/>
          <w:szCs w:val="27"/>
          <w:lang w:eastAsia="uk-UA" w:bidi="uk-UA"/>
        </w:rPr>
        <w:t xml:space="preserve"> </w:t>
      </w:r>
      <w:proofErr w:type="spellStart"/>
      <w:r w:rsidR="00AC593A" w:rsidRPr="00AC593A">
        <w:rPr>
          <w:sz w:val="27"/>
          <w:szCs w:val="27"/>
          <w:lang w:eastAsia="uk-UA" w:bidi="uk-UA"/>
        </w:rPr>
        <w:t>Єлізавети</w:t>
      </w:r>
      <w:proofErr w:type="spellEnd"/>
      <w:r w:rsidR="00AC593A" w:rsidRPr="00AC593A">
        <w:rPr>
          <w:sz w:val="27"/>
          <w:szCs w:val="27"/>
          <w:lang w:eastAsia="uk-UA" w:bidi="uk-UA"/>
        </w:rPr>
        <w:t xml:space="preserve"> Сергіївни</w:t>
      </w:r>
      <w:r w:rsidR="003732C8">
        <w:rPr>
          <w:sz w:val="27"/>
          <w:szCs w:val="27"/>
          <w:lang w:eastAsia="uk-UA" w:bidi="uk-UA"/>
        </w:rPr>
        <w:t>;</w:t>
      </w:r>
      <w:r w:rsidR="00AC593A">
        <w:rPr>
          <w:sz w:val="27"/>
          <w:szCs w:val="27"/>
          <w:lang w:eastAsia="uk-UA" w:bidi="uk-UA"/>
        </w:rPr>
        <w:t xml:space="preserve"> </w:t>
      </w:r>
    </w:p>
    <w:p w:rsidR="00E05406" w:rsidRPr="003F1053" w:rsidRDefault="00E05406" w:rsidP="0089452B">
      <w:pPr>
        <w:pStyle w:val="20"/>
        <w:spacing w:before="0" w:line="240" w:lineRule="auto"/>
        <w:ind w:firstLine="0"/>
        <w:rPr>
          <w:sz w:val="27"/>
          <w:szCs w:val="27"/>
          <w:lang w:eastAsia="uk-UA" w:bidi="uk-UA"/>
        </w:rPr>
      </w:pPr>
    </w:p>
    <w:p w:rsidR="003732C8" w:rsidRPr="003F1053" w:rsidRDefault="008932CE" w:rsidP="003732C8">
      <w:pPr>
        <w:pStyle w:val="20"/>
        <w:spacing w:before="0" w:line="240" w:lineRule="auto"/>
        <w:ind w:firstLine="0"/>
        <w:rPr>
          <w:sz w:val="27"/>
          <w:szCs w:val="27"/>
          <w:lang w:eastAsia="uk-UA" w:bidi="uk-UA"/>
        </w:rPr>
      </w:pPr>
      <w:r w:rsidRPr="003F1053">
        <w:rPr>
          <w:sz w:val="27"/>
          <w:szCs w:val="27"/>
          <w:lang w:eastAsia="uk-UA" w:bidi="uk-UA"/>
        </w:rPr>
        <w:t>3</w:t>
      </w:r>
      <w:r w:rsidR="0089452B" w:rsidRPr="003F1053">
        <w:rPr>
          <w:sz w:val="27"/>
          <w:szCs w:val="27"/>
          <w:lang w:eastAsia="uk-UA" w:bidi="uk-UA"/>
        </w:rPr>
        <w:t xml:space="preserve">) відмовити у відкритті дисциплінарної справи </w:t>
      </w:r>
      <w:r w:rsidR="009903C9" w:rsidRPr="003F1053">
        <w:rPr>
          <w:sz w:val="27"/>
          <w:szCs w:val="27"/>
          <w:lang w:eastAsia="uk-UA" w:bidi="uk-UA"/>
        </w:rPr>
        <w:t xml:space="preserve">за скаргою </w:t>
      </w:r>
      <w:proofErr w:type="spellStart"/>
      <w:r w:rsidR="003732C8" w:rsidRPr="003732C8">
        <w:rPr>
          <w:sz w:val="27"/>
          <w:szCs w:val="27"/>
          <w:lang w:eastAsia="uk-UA" w:bidi="uk-UA"/>
        </w:rPr>
        <w:t>Шкатової</w:t>
      </w:r>
      <w:proofErr w:type="spellEnd"/>
      <w:r w:rsidR="003732C8" w:rsidRPr="003732C8">
        <w:rPr>
          <w:sz w:val="27"/>
          <w:szCs w:val="27"/>
          <w:lang w:eastAsia="uk-UA" w:bidi="uk-UA"/>
        </w:rPr>
        <w:t xml:space="preserve"> Віри Василівни </w:t>
      </w:r>
      <w:r w:rsidR="00E05406" w:rsidRPr="003F1053">
        <w:rPr>
          <w:sz w:val="27"/>
          <w:szCs w:val="27"/>
          <w:lang w:eastAsia="uk-UA" w:bidi="uk-UA"/>
        </w:rPr>
        <w:t xml:space="preserve">від </w:t>
      </w:r>
      <w:r w:rsidR="003732C8" w:rsidRPr="003732C8">
        <w:rPr>
          <w:sz w:val="27"/>
          <w:szCs w:val="27"/>
          <w:lang w:eastAsia="uk-UA" w:bidi="uk-UA"/>
        </w:rPr>
        <w:t xml:space="preserve">8 жовтня 2021 року за вхідним № Ш-5050/0/7-21 </w:t>
      </w:r>
      <w:r w:rsidR="00E05406" w:rsidRPr="003F1053">
        <w:rPr>
          <w:sz w:val="27"/>
          <w:szCs w:val="27"/>
          <w:lang w:eastAsia="uk-UA" w:bidi="uk-UA"/>
        </w:rPr>
        <w:t xml:space="preserve">щодо </w:t>
      </w:r>
      <w:r w:rsidR="003732C8" w:rsidRPr="003732C8">
        <w:rPr>
          <w:sz w:val="27"/>
          <w:szCs w:val="27"/>
          <w:lang w:eastAsia="uk-UA" w:bidi="uk-UA"/>
        </w:rPr>
        <w:t xml:space="preserve">судді Святошинського районного суду міста Києва </w:t>
      </w:r>
      <w:proofErr w:type="spellStart"/>
      <w:r w:rsidR="003732C8" w:rsidRPr="003732C8">
        <w:rPr>
          <w:sz w:val="27"/>
          <w:szCs w:val="27"/>
          <w:lang w:eastAsia="uk-UA" w:bidi="uk-UA"/>
        </w:rPr>
        <w:t>Твердохліб</w:t>
      </w:r>
      <w:proofErr w:type="spellEnd"/>
      <w:r w:rsidR="003732C8" w:rsidRPr="003732C8">
        <w:rPr>
          <w:sz w:val="27"/>
          <w:szCs w:val="27"/>
          <w:lang w:eastAsia="uk-UA" w:bidi="uk-UA"/>
        </w:rPr>
        <w:t xml:space="preserve"> Юлії Олександрівни</w:t>
      </w:r>
      <w:r w:rsidR="003732C8">
        <w:rPr>
          <w:sz w:val="27"/>
          <w:szCs w:val="27"/>
          <w:lang w:eastAsia="uk-UA" w:bidi="uk-UA"/>
        </w:rPr>
        <w:t>.</w:t>
      </w:r>
    </w:p>
    <w:p w:rsidR="0089452B" w:rsidRPr="003F1053" w:rsidRDefault="0089452B" w:rsidP="003E6760">
      <w:pPr>
        <w:pStyle w:val="20"/>
        <w:spacing w:before="0" w:line="240" w:lineRule="auto"/>
        <w:ind w:firstLine="0"/>
        <w:rPr>
          <w:sz w:val="27"/>
          <w:szCs w:val="27"/>
          <w:lang w:eastAsia="uk-UA" w:bidi="uk-UA"/>
        </w:rPr>
      </w:pPr>
    </w:p>
    <w:p w:rsidR="00BA19F2" w:rsidRPr="003F1053" w:rsidRDefault="00116605" w:rsidP="006A4317">
      <w:pPr>
        <w:pStyle w:val="20"/>
        <w:shd w:val="clear" w:color="auto" w:fill="auto"/>
        <w:spacing w:before="0" w:line="240" w:lineRule="auto"/>
        <w:ind w:firstLine="0"/>
        <w:rPr>
          <w:sz w:val="27"/>
          <w:szCs w:val="27"/>
          <w:lang w:eastAsia="uk-UA" w:bidi="uk-UA"/>
        </w:rPr>
      </w:pPr>
      <w:r w:rsidRPr="003F1053">
        <w:rPr>
          <w:sz w:val="27"/>
          <w:szCs w:val="27"/>
          <w:lang w:eastAsia="uk-UA" w:bidi="uk-UA"/>
        </w:rPr>
        <w:t>Ухвала оскарженню не підлягає.</w:t>
      </w:r>
    </w:p>
    <w:p w:rsidR="007356F4" w:rsidRPr="003F1053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sz w:val="27"/>
          <w:szCs w:val="27"/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C91721" w:rsidRPr="003F1053" w:rsidTr="00F6076B">
        <w:tc>
          <w:tcPr>
            <w:tcW w:w="6658" w:type="dxa"/>
          </w:tcPr>
          <w:p w:rsidR="002C7878" w:rsidRPr="003F1053" w:rsidRDefault="002C7878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3F1053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Головуючий на засіданні</w:t>
            </w:r>
          </w:p>
          <w:p w:rsidR="00FA20A1" w:rsidRPr="003F1053" w:rsidRDefault="007356F4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3F1053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Третьої Дисциплінарної палати</w:t>
            </w:r>
          </w:p>
          <w:p w:rsidR="007356F4" w:rsidRPr="003F1053" w:rsidRDefault="007356F4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3F1053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В</w:t>
            </w:r>
            <w:r w:rsidRPr="003F105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7356F4" w:rsidRPr="003F1053" w:rsidRDefault="007356F4" w:rsidP="00FF3D8D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0232B1" w:rsidRPr="003F1053" w:rsidRDefault="000232B1" w:rsidP="000232B1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7356F4" w:rsidRPr="003F1053" w:rsidRDefault="007356F4" w:rsidP="000232B1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3F105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Інна ПЛАХТІЙ</w:t>
            </w:r>
          </w:p>
        </w:tc>
      </w:tr>
      <w:tr w:rsidR="00C91721" w:rsidRPr="003F1053" w:rsidTr="00F6076B">
        <w:tc>
          <w:tcPr>
            <w:tcW w:w="6658" w:type="dxa"/>
          </w:tcPr>
          <w:p w:rsidR="00FA20A1" w:rsidRPr="003F1053" w:rsidRDefault="00FA20A1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2970" w:type="dxa"/>
          </w:tcPr>
          <w:p w:rsidR="00FA20A1" w:rsidRPr="003F1053" w:rsidRDefault="00FA20A1" w:rsidP="00FF3D8D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</w:tc>
      </w:tr>
      <w:tr w:rsidR="00C91721" w:rsidRPr="003F1053" w:rsidTr="00F6076B">
        <w:tc>
          <w:tcPr>
            <w:tcW w:w="6658" w:type="dxa"/>
          </w:tcPr>
          <w:p w:rsidR="00FA20A1" w:rsidRPr="003F1053" w:rsidRDefault="00FA20A1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3F1053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Члени Третьої Дисциплінарної палати</w:t>
            </w:r>
          </w:p>
          <w:p w:rsidR="00BB3B83" w:rsidRPr="003F1053" w:rsidRDefault="00BB3B83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3F1053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Вищої ради правосуддя</w:t>
            </w:r>
          </w:p>
        </w:tc>
        <w:tc>
          <w:tcPr>
            <w:tcW w:w="2970" w:type="dxa"/>
          </w:tcPr>
          <w:p w:rsidR="00A1272D" w:rsidRDefault="00A1272D" w:rsidP="00A1272D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Ольга ПОПІКОВА</w:t>
            </w:r>
          </w:p>
          <w:p w:rsidR="00FA20A1" w:rsidRPr="003F1053" w:rsidRDefault="00A1272D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 xml:space="preserve"> </w:t>
            </w:r>
          </w:p>
        </w:tc>
      </w:tr>
      <w:tr w:rsidR="00C91721" w:rsidRPr="003F1053" w:rsidTr="00F6076B">
        <w:tc>
          <w:tcPr>
            <w:tcW w:w="6658" w:type="dxa"/>
          </w:tcPr>
          <w:p w:rsidR="00F6076B" w:rsidRPr="005B3DE2" w:rsidRDefault="003732C8" w:rsidP="00F6076B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color w:val="1D1D1B"/>
                <w:sz w:val="28"/>
                <w:szCs w:val="28"/>
              </w:rPr>
            </w:pPr>
            <w:r>
              <w:rPr>
                <w:color w:val="1D1D1B"/>
                <w:sz w:val="28"/>
                <w:szCs w:val="28"/>
              </w:rPr>
              <w:t xml:space="preserve"> </w:t>
            </w:r>
          </w:p>
          <w:p w:rsidR="005B3DE2" w:rsidRPr="003F1053" w:rsidRDefault="005B3DE2" w:rsidP="00466F68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eastAsia="Calibri"/>
                <w:b/>
                <w:sz w:val="27"/>
                <w:szCs w:val="27"/>
              </w:rPr>
            </w:pPr>
          </w:p>
        </w:tc>
        <w:tc>
          <w:tcPr>
            <w:tcW w:w="2970" w:type="dxa"/>
          </w:tcPr>
          <w:p w:rsidR="00A1272D" w:rsidRDefault="00A1272D" w:rsidP="00A1272D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 w:rsidRPr="003F105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Олександр САСЕВИЧ</w:t>
            </w:r>
          </w:p>
          <w:p w:rsidR="003732C8" w:rsidRDefault="003732C8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F6076B" w:rsidRDefault="00F6076B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F6076B" w:rsidRPr="003F1053" w:rsidRDefault="003732C8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 xml:space="preserve"> </w:t>
            </w:r>
          </w:p>
        </w:tc>
      </w:tr>
      <w:tr w:rsidR="00C91721" w:rsidRPr="00C91721" w:rsidTr="00F6076B">
        <w:tc>
          <w:tcPr>
            <w:tcW w:w="6658" w:type="dxa"/>
          </w:tcPr>
          <w:p w:rsidR="009B5023" w:rsidRPr="00C91721" w:rsidRDefault="009B5023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9B5023" w:rsidRPr="00C91721" w:rsidRDefault="009B5023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BB3B83" w:rsidRPr="00C91721" w:rsidTr="00F6076B">
        <w:tc>
          <w:tcPr>
            <w:tcW w:w="6658" w:type="dxa"/>
          </w:tcPr>
          <w:p w:rsidR="00BB3B83" w:rsidRPr="00C91721" w:rsidRDefault="00BB3B83" w:rsidP="003351D7">
            <w:pPr>
              <w:autoSpaceDN w:val="0"/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BB3B83" w:rsidRPr="00C91721" w:rsidRDefault="00BB3B83" w:rsidP="00BB3B8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8F08A1" w:rsidRDefault="008F08A1" w:rsidP="003351D7">
      <w:pPr>
        <w:pStyle w:val="20"/>
        <w:spacing w:line="276" w:lineRule="auto"/>
        <w:ind w:firstLine="0"/>
        <w:rPr>
          <w:lang w:eastAsia="uk-UA" w:bidi="uk-UA"/>
        </w:rPr>
      </w:pPr>
    </w:p>
    <w:sectPr w:rsidR="008F08A1" w:rsidSect="005B3DE2">
      <w:headerReference w:type="default" r:id="rId9"/>
      <w:pgSz w:w="11906" w:h="16838"/>
      <w:pgMar w:top="993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E14" w:rsidRDefault="000E3E14" w:rsidP="007E1833">
      <w:pPr>
        <w:spacing w:after="0" w:line="240" w:lineRule="auto"/>
      </w:pPr>
      <w:r>
        <w:separator/>
      </w:r>
    </w:p>
  </w:endnote>
  <w:endnote w:type="continuationSeparator" w:id="0">
    <w:p w:rsidR="000E3E14" w:rsidRDefault="000E3E14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E14" w:rsidRDefault="000E3E14" w:rsidP="007E1833">
      <w:pPr>
        <w:spacing w:after="0" w:line="240" w:lineRule="auto"/>
      </w:pPr>
      <w:r>
        <w:separator/>
      </w:r>
    </w:p>
  </w:footnote>
  <w:footnote w:type="continuationSeparator" w:id="0">
    <w:p w:rsidR="000E3E14" w:rsidRDefault="000E3E14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7E1833" w:rsidRPr="00F61620" w:rsidRDefault="00A0710F" w:rsidP="00F6162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147F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77A4B"/>
    <w:multiLevelType w:val="hybridMultilevel"/>
    <w:tmpl w:val="0270CE4E"/>
    <w:lvl w:ilvl="0" w:tplc="1FA2E59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0137"/>
    <w:rsid w:val="0000417B"/>
    <w:rsid w:val="000232B1"/>
    <w:rsid w:val="000565F5"/>
    <w:rsid w:val="00057F2A"/>
    <w:rsid w:val="00060E29"/>
    <w:rsid w:val="00075E15"/>
    <w:rsid w:val="00076CF0"/>
    <w:rsid w:val="00077228"/>
    <w:rsid w:val="00086F3D"/>
    <w:rsid w:val="000B2D86"/>
    <w:rsid w:val="000C7A71"/>
    <w:rsid w:val="000E3E14"/>
    <w:rsid w:val="000E6124"/>
    <w:rsid w:val="000F5E8A"/>
    <w:rsid w:val="000F7717"/>
    <w:rsid w:val="001038BA"/>
    <w:rsid w:val="001043B5"/>
    <w:rsid w:val="00116605"/>
    <w:rsid w:val="00131BC8"/>
    <w:rsid w:val="00134E3A"/>
    <w:rsid w:val="00144BB4"/>
    <w:rsid w:val="001831B1"/>
    <w:rsid w:val="0019147F"/>
    <w:rsid w:val="001961A2"/>
    <w:rsid w:val="00197A50"/>
    <w:rsid w:val="001B01B2"/>
    <w:rsid w:val="001B7FCF"/>
    <w:rsid w:val="001D5E0D"/>
    <w:rsid w:val="00202BCE"/>
    <w:rsid w:val="00203217"/>
    <w:rsid w:val="00210C0A"/>
    <w:rsid w:val="002176C7"/>
    <w:rsid w:val="002461B3"/>
    <w:rsid w:val="00261953"/>
    <w:rsid w:val="00267254"/>
    <w:rsid w:val="00271327"/>
    <w:rsid w:val="00276A52"/>
    <w:rsid w:val="002B26DA"/>
    <w:rsid w:val="002C31E2"/>
    <w:rsid w:val="002C4722"/>
    <w:rsid w:val="002C7878"/>
    <w:rsid w:val="002D0405"/>
    <w:rsid w:val="002D06BA"/>
    <w:rsid w:val="002D3AFB"/>
    <w:rsid w:val="002E038B"/>
    <w:rsid w:val="002E30DC"/>
    <w:rsid w:val="00303AED"/>
    <w:rsid w:val="00304901"/>
    <w:rsid w:val="00312000"/>
    <w:rsid w:val="00312FBB"/>
    <w:rsid w:val="003351D7"/>
    <w:rsid w:val="00335924"/>
    <w:rsid w:val="00337D40"/>
    <w:rsid w:val="00345C82"/>
    <w:rsid w:val="0036043B"/>
    <w:rsid w:val="00362C63"/>
    <w:rsid w:val="003630D8"/>
    <w:rsid w:val="003638C5"/>
    <w:rsid w:val="003732C8"/>
    <w:rsid w:val="00385939"/>
    <w:rsid w:val="003A7622"/>
    <w:rsid w:val="003C5A95"/>
    <w:rsid w:val="003D252E"/>
    <w:rsid w:val="003E2CB3"/>
    <w:rsid w:val="003E6760"/>
    <w:rsid w:val="003F1053"/>
    <w:rsid w:val="003F142C"/>
    <w:rsid w:val="003F2A6D"/>
    <w:rsid w:val="00400115"/>
    <w:rsid w:val="004006ED"/>
    <w:rsid w:val="004033DE"/>
    <w:rsid w:val="004063BF"/>
    <w:rsid w:val="004109EF"/>
    <w:rsid w:val="00426533"/>
    <w:rsid w:val="00430D78"/>
    <w:rsid w:val="004337CA"/>
    <w:rsid w:val="00433F99"/>
    <w:rsid w:val="00435CAF"/>
    <w:rsid w:val="0044638C"/>
    <w:rsid w:val="00454E77"/>
    <w:rsid w:val="004566C1"/>
    <w:rsid w:val="00457237"/>
    <w:rsid w:val="00457BD9"/>
    <w:rsid w:val="0046240A"/>
    <w:rsid w:val="00462D69"/>
    <w:rsid w:val="004633C7"/>
    <w:rsid w:val="004660D1"/>
    <w:rsid w:val="00466F68"/>
    <w:rsid w:val="004819CD"/>
    <w:rsid w:val="00494CE1"/>
    <w:rsid w:val="004B727A"/>
    <w:rsid w:val="004E3361"/>
    <w:rsid w:val="004F01C2"/>
    <w:rsid w:val="004F137C"/>
    <w:rsid w:val="004F4BC7"/>
    <w:rsid w:val="004F67F1"/>
    <w:rsid w:val="00523284"/>
    <w:rsid w:val="00535BD0"/>
    <w:rsid w:val="005435C5"/>
    <w:rsid w:val="00545937"/>
    <w:rsid w:val="005639AA"/>
    <w:rsid w:val="005652F0"/>
    <w:rsid w:val="00580F91"/>
    <w:rsid w:val="005813E2"/>
    <w:rsid w:val="00591898"/>
    <w:rsid w:val="005933DD"/>
    <w:rsid w:val="005A0221"/>
    <w:rsid w:val="005B3DE2"/>
    <w:rsid w:val="005C43EE"/>
    <w:rsid w:val="005D187B"/>
    <w:rsid w:val="005D2FD8"/>
    <w:rsid w:val="005D5E32"/>
    <w:rsid w:val="005F1C32"/>
    <w:rsid w:val="00620BB2"/>
    <w:rsid w:val="00633FC2"/>
    <w:rsid w:val="0063586F"/>
    <w:rsid w:val="00645773"/>
    <w:rsid w:val="00664666"/>
    <w:rsid w:val="00670A95"/>
    <w:rsid w:val="00675C98"/>
    <w:rsid w:val="00682F92"/>
    <w:rsid w:val="00690310"/>
    <w:rsid w:val="0069544A"/>
    <w:rsid w:val="00696555"/>
    <w:rsid w:val="006A37EC"/>
    <w:rsid w:val="006A4317"/>
    <w:rsid w:val="006E1444"/>
    <w:rsid w:val="006E5227"/>
    <w:rsid w:val="006E63A7"/>
    <w:rsid w:val="006F7CE5"/>
    <w:rsid w:val="007038AB"/>
    <w:rsid w:val="007045BD"/>
    <w:rsid w:val="00707742"/>
    <w:rsid w:val="0072536B"/>
    <w:rsid w:val="00731FF7"/>
    <w:rsid w:val="007356F4"/>
    <w:rsid w:val="00752393"/>
    <w:rsid w:val="00753326"/>
    <w:rsid w:val="00773C65"/>
    <w:rsid w:val="0077782F"/>
    <w:rsid w:val="00787A96"/>
    <w:rsid w:val="00795D70"/>
    <w:rsid w:val="007A2E80"/>
    <w:rsid w:val="007A5455"/>
    <w:rsid w:val="007A6A03"/>
    <w:rsid w:val="007B38E2"/>
    <w:rsid w:val="007E1833"/>
    <w:rsid w:val="008147C0"/>
    <w:rsid w:val="008162A7"/>
    <w:rsid w:val="00827EAB"/>
    <w:rsid w:val="0083077B"/>
    <w:rsid w:val="008548AA"/>
    <w:rsid w:val="00856725"/>
    <w:rsid w:val="008723B3"/>
    <w:rsid w:val="00885662"/>
    <w:rsid w:val="008915FC"/>
    <w:rsid w:val="008932CE"/>
    <w:rsid w:val="0089452B"/>
    <w:rsid w:val="00897BB6"/>
    <w:rsid w:val="008A1DDC"/>
    <w:rsid w:val="008C025E"/>
    <w:rsid w:val="008C7C73"/>
    <w:rsid w:val="008D089C"/>
    <w:rsid w:val="008E365F"/>
    <w:rsid w:val="008E4395"/>
    <w:rsid w:val="008E70EA"/>
    <w:rsid w:val="008F08A1"/>
    <w:rsid w:val="00911CCF"/>
    <w:rsid w:val="00914206"/>
    <w:rsid w:val="009269FD"/>
    <w:rsid w:val="00926A5F"/>
    <w:rsid w:val="00930033"/>
    <w:rsid w:val="009313DA"/>
    <w:rsid w:val="00935094"/>
    <w:rsid w:val="009568BF"/>
    <w:rsid w:val="00962C82"/>
    <w:rsid w:val="009712CF"/>
    <w:rsid w:val="009903C9"/>
    <w:rsid w:val="009A7771"/>
    <w:rsid w:val="009B2287"/>
    <w:rsid w:val="009B31DB"/>
    <w:rsid w:val="009B5023"/>
    <w:rsid w:val="009D00EE"/>
    <w:rsid w:val="009D3F37"/>
    <w:rsid w:val="009D5C12"/>
    <w:rsid w:val="009F7C68"/>
    <w:rsid w:val="00A006F3"/>
    <w:rsid w:val="00A0710F"/>
    <w:rsid w:val="00A1272D"/>
    <w:rsid w:val="00A153B5"/>
    <w:rsid w:val="00A154C5"/>
    <w:rsid w:val="00A23F74"/>
    <w:rsid w:val="00A341D7"/>
    <w:rsid w:val="00A34AF5"/>
    <w:rsid w:val="00A3683F"/>
    <w:rsid w:val="00A50EA5"/>
    <w:rsid w:val="00A66E39"/>
    <w:rsid w:val="00A82FFE"/>
    <w:rsid w:val="00A8640E"/>
    <w:rsid w:val="00A9745C"/>
    <w:rsid w:val="00AB6BA4"/>
    <w:rsid w:val="00AC0FDB"/>
    <w:rsid w:val="00AC12AF"/>
    <w:rsid w:val="00AC593A"/>
    <w:rsid w:val="00AC5DCB"/>
    <w:rsid w:val="00AD4C66"/>
    <w:rsid w:val="00AF08A3"/>
    <w:rsid w:val="00B04B3B"/>
    <w:rsid w:val="00B14990"/>
    <w:rsid w:val="00B31411"/>
    <w:rsid w:val="00B443FC"/>
    <w:rsid w:val="00B468C0"/>
    <w:rsid w:val="00B6577F"/>
    <w:rsid w:val="00B90B0C"/>
    <w:rsid w:val="00BA1895"/>
    <w:rsid w:val="00BA19F2"/>
    <w:rsid w:val="00BA44DD"/>
    <w:rsid w:val="00BB1AB4"/>
    <w:rsid w:val="00BB3B83"/>
    <w:rsid w:val="00BC7EB4"/>
    <w:rsid w:val="00BD4036"/>
    <w:rsid w:val="00BE2A91"/>
    <w:rsid w:val="00BE4925"/>
    <w:rsid w:val="00BF01C1"/>
    <w:rsid w:val="00BF31C7"/>
    <w:rsid w:val="00C0057D"/>
    <w:rsid w:val="00C1512B"/>
    <w:rsid w:val="00C32956"/>
    <w:rsid w:val="00C510E3"/>
    <w:rsid w:val="00C51F2C"/>
    <w:rsid w:val="00C52DF3"/>
    <w:rsid w:val="00C54A48"/>
    <w:rsid w:val="00C86C60"/>
    <w:rsid w:val="00C90CC7"/>
    <w:rsid w:val="00C91721"/>
    <w:rsid w:val="00CB25BA"/>
    <w:rsid w:val="00CC67DC"/>
    <w:rsid w:val="00CE7B81"/>
    <w:rsid w:val="00CF53A8"/>
    <w:rsid w:val="00D053F5"/>
    <w:rsid w:val="00D05596"/>
    <w:rsid w:val="00D14842"/>
    <w:rsid w:val="00D2276D"/>
    <w:rsid w:val="00D23E42"/>
    <w:rsid w:val="00D24B37"/>
    <w:rsid w:val="00D315F1"/>
    <w:rsid w:val="00D43826"/>
    <w:rsid w:val="00D46EF1"/>
    <w:rsid w:val="00D629D9"/>
    <w:rsid w:val="00D65F1E"/>
    <w:rsid w:val="00D66A7E"/>
    <w:rsid w:val="00D80A0E"/>
    <w:rsid w:val="00D911D8"/>
    <w:rsid w:val="00D92466"/>
    <w:rsid w:val="00DA1F30"/>
    <w:rsid w:val="00DC01DE"/>
    <w:rsid w:val="00DD62A6"/>
    <w:rsid w:val="00DF14F3"/>
    <w:rsid w:val="00E030FD"/>
    <w:rsid w:val="00E032DE"/>
    <w:rsid w:val="00E05406"/>
    <w:rsid w:val="00E914A2"/>
    <w:rsid w:val="00E94E94"/>
    <w:rsid w:val="00EB29CC"/>
    <w:rsid w:val="00EB63F1"/>
    <w:rsid w:val="00EC7CA3"/>
    <w:rsid w:val="00ED7EEF"/>
    <w:rsid w:val="00EE4F94"/>
    <w:rsid w:val="00EE61D3"/>
    <w:rsid w:val="00EF2D97"/>
    <w:rsid w:val="00EF5936"/>
    <w:rsid w:val="00EF5FD9"/>
    <w:rsid w:val="00EF6574"/>
    <w:rsid w:val="00F11788"/>
    <w:rsid w:val="00F17631"/>
    <w:rsid w:val="00F24543"/>
    <w:rsid w:val="00F3337B"/>
    <w:rsid w:val="00F41CAF"/>
    <w:rsid w:val="00F55F3A"/>
    <w:rsid w:val="00F6076B"/>
    <w:rsid w:val="00F61620"/>
    <w:rsid w:val="00F6516E"/>
    <w:rsid w:val="00F67517"/>
    <w:rsid w:val="00F833B8"/>
    <w:rsid w:val="00F851D6"/>
    <w:rsid w:val="00FA20A1"/>
    <w:rsid w:val="00FA53C8"/>
    <w:rsid w:val="00FB74C4"/>
    <w:rsid w:val="00FD77A1"/>
    <w:rsid w:val="00FE59C1"/>
    <w:rsid w:val="00FE6123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6E90C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3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customStyle="1" w:styleId="rtejustify">
    <w:name w:val="rtejustify"/>
    <w:basedOn w:val="a"/>
    <w:rsid w:val="005B3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f">
    <w:name w:val="Strong"/>
    <w:basedOn w:val="a0"/>
    <w:uiPriority w:val="22"/>
    <w:qFormat/>
    <w:rsid w:val="005B3D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68637-9DAF-4D78-B69F-36EE7E566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3</Pages>
  <Words>3614</Words>
  <Characters>2060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Олена Єзерницька (HCJ-MONO0271 - o.yezernytska)</cp:lastModifiedBy>
  <cp:revision>34</cp:revision>
  <cp:lastPrinted>2024-02-20T07:34:00Z</cp:lastPrinted>
  <dcterms:created xsi:type="dcterms:W3CDTF">2023-11-21T11:20:00Z</dcterms:created>
  <dcterms:modified xsi:type="dcterms:W3CDTF">2024-02-21T14:05:00Z</dcterms:modified>
</cp:coreProperties>
</file>