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046" w:type="dxa"/>
        <w:tblLook w:val="04A0" w:firstRow="1" w:lastRow="0" w:firstColumn="1" w:lastColumn="0" w:noHBand="0" w:noVBand="1"/>
      </w:tblPr>
      <w:tblGrid>
        <w:gridCol w:w="3424"/>
        <w:gridCol w:w="1787"/>
        <w:gridCol w:w="2150"/>
        <w:gridCol w:w="2685"/>
      </w:tblGrid>
      <w:tr w:rsidR="004942F8" w:rsidRPr="00F71376" w:rsidTr="00F55A8A">
        <w:trPr>
          <w:trHeight w:val="75"/>
        </w:trPr>
        <w:tc>
          <w:tcPr>
            <w:tcW w:w="3424" w:type="dxa"/>
          </w:tcPr>
          <w:p w:rsidR="00852A4A" w:rsidRPr="0057794E" w:rsidRDefault="0057794E" w:rsidP="00092FB3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88696A" w:rsidRPr="0057794E">
              <w:rPr>
                <w:szCs w:val="28"/>
              </w:rPr>
              <w:t xml:space="preserve"> червня 2024 року</w:t>
            </w:r>
          </w:p>
        </w:tc>
        <w:tc>
          <w:tcPr>
            <w:tcW w:w="3937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57794E" w:rsidRDefault="001D5062" w:rsidP="00DB45A2">
            <w:pPr>
              <w:ind w:right="-2"/>
              <w:jc w:val="right"/>
              <w:rPr>
                <w:szCs w:val="28"/>
              </w:rPr>
            </w:pPr>
            <w:r>
              <w:rPr>
                <w:szCs w:val="28"/>
              </w:rPr>
              <w:t>№ 1932</w:t>
            </w:r>
            <w:bookmarkStart w:id="0" w:name="_GoBack"/>
            <w:bookmarkEnd w:id="0"/>
            <w:r w:rsidR="0086016F" w:rsidRPr="0057794E">
              <w:rPr>
                <w:szCs w:val="28"/>
              </w:rPr>
              <w:t>/1дп/15-24</w:t>
            </w:r>
            <w:r w:rsidR="00852A4A" w:rsidRPr="0057794E">
              <w:rPr>
                <w:szCs w:val="28"/>
              </w:rPr>
              <w:t xml:space="preserve"> </w:t>
            </w:r>
          </w:p>
        </w:tc>
      </w:tr>
      <w:tr w:rsidR="004942F8" w:rsidRPr="00F71376" w:rsidTr="00F55A8A">
        <w:trPr>
          <w:gridAfter w:val="2"/>
          <w:wAfter w:w="4835" w:type="dxa"/>
          <w:trHeight w:val="1798"/>
        </w:trPr>
        <w:tc>
          <w:tcPr>
            <w:tcW w:w="5211" w:type="dxa"/>
            <w:gridSpan w:val="2"/>
          </w:tcPr>
          <w:p w:rsidR="00852A4A" w:rsidRDefault="00852A4A" w:rsidP="0019249C">
            <w:pPr>
              <w:spacing w:line="240" w:lineRule="auto"/>
              <w:ind w:left="-12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A323FA" w:rsidRPr="00F71376" w:rsidRDefault="00A323FA" w:rsidP="0019249C">
            <w:pPr>
              <w:spacing w:line="240" w:lineRule="auto"/>
              <w:ind w:left="-12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B52215" w:rsidRPr="007A6A19" w:rsidRDefault="00852A4A" w:rsidP="00A323FA">
            <w:pPr>
              <w:spacing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C1D1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</w:t>
            </w:r>
            <w:r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0E51D8"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скаргами: </w:t>
            </w:r>
            <w:r w:rsidR="00AE0B4F" w:rsidRPr="007A6A19">
              <w:rPr>
                <w:b/>
                <w:sz w:val="24"/>
                <w:szCs w:val="24"/>
              </w:rPr>
              <w:t>Маркевича А.М. стосовно судді Солом’янського районного суду міста Києва Коробенка С.В.</w:t>
            </w:r>
            <w:r w:rsidR="00572A64" w:rsidRPr="007A6A19">
              <w:rPr>
                <w:b/>
                <w:sz w:val="24"/>
                <w:szCs w:val="24"/>
              </w:rPr>
              <w:t xml:space="preserve">; </w:t>
            </w:r>
            <w:r w:rsidR="00AE0B4F" w:rsidRPr="007A6A19">
              <w:rPr>
                <w:b/>
                <w:sz w:val="24"/>
                <w:szCs w:val="24"/>
              </w:rPr>
              <w:t>Дмитр</w:t>
            </w:r>
            <w:r w:rsidR="009A207B" w:rsidRPr="007A6A19">
              <w:rPr>
                <w:b/>
                <w:sz w:val="24"/>
                <w:szCs w:val="24"/>
              </w:rPr>
              <w:t>овського О.О.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Подільського районного суду міста Києва З</w:t>
            </w:r>
            <w:r w:rsidR="002970B9" w:rsidRPr="007A6A19">
              <w:rPr>
                <w:b/>
                <w:sz w:val="24"/>
                <w:szCs w:val="24"/>
              </w:rPr>
              <w:t>ахарчук С.С.</w:t>
            </w:r>
            <w:r w:rsidR="00AE0B4F" w:rsidRPr="007A6A19">
              <w:rPr>
                <w:b/>
                <w:sz w:val="24"/>
                <w:szCs w:val="24"/>
              </w:rPr>
              <w:t xml:space="preserve">; </w:t>
            </w:r>
            <w:r w:rsidR="00572A64" w:rsidRPr="007A6A19">
              <w:rPr>
                <w:b/>
                <w:sz w:val="24"/>
                <w:szCs w:val="24"/>
              </w:rPr>
              <w:t>Макарова О.М.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Вовчанського районного суду Харківської області Г</w:t>
            </w:r>
            <w:r w:rsidR="00572A64" w:rsidRPr="007A6A19">
              <w:rPr>
                <w:b/>
                <w:sz w:val="24"/>
                <w:szCs w:val="24"/>
              </w:rPr>
              <w:t>лоби</w:t>
            </w:r>
            <w:r w:rsidR="00AE0B4F" w:rsidRPr="007A6A19">
              <w:rPr>
                <w:b/>
                <w:sz w:val="24"/>
                <w:szCs w:val="24"/>
              </w:rPr>
              <w:t xml:space="preserve"> </w:t>
            </w:r>
            <w:r w:rsidR="00572A64" w:rsidRPr="007A6A19">
              <w:rPr>
                <w:b/>
                <w:sz w:val="24"/>
                <w:szCs w:val="24"/>
              </w:rPr>
              <w:t>М.М.</w:t>
            </w:r>
            <w:r w:rsidR="00AE0B4F" w:rsidRPr="007A6A19">
              <w:rPr>
                <w:b/>
                <w:sz w:val="24"/>
                <w:szCs w:val="24"/>
              </w:rPr>
              <w:t xml:space="preserve"> (відрядженого до Червонозаводського районного суду міста Харкова);</w:t>
            </w:r>
            <w:r w:rsidR="00906F60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55A8A">
              <w:rPr>
                <w:b/>
                <w:sz w:val="24"/>
                <w:szCs w:val="24"/>
              </w:rPr>
              <w:t>Рудницького </w:t>
            </w:r>
            <w:r w:rsidR="00572A64" w:rsidRPr="007A6A19">
              <w:rPr>
                <w:b/>
                <w:sz w:val="24"/>
                <w:szCs w:val="24"/>
              </w:rPr>
              <w:t xml:space="preserve">П.І. </w:t>
            </w:r>
            <w:r w:rsidR="00AE0B4F" w:rsidRPr="007A6A19">
              <w:rPr>
                <w:b/>
                <w:sz w:val="24"/>
                <w:szCs w:val="24"/>
              </w:rPr>
              <w:t>стосовно судді Новоград-Волинського міськрайонного суду Житомирської області Л</w:t>
            </w:r>
            <w:r w:rsidR="00121C58" w:rsidRPr="007A6A19">
              <w:rPr>
                <w:b/>
                <w:sz w:val="24"/>
                <w:szCs w:val="24"/>
              </w:rPr>
              <w:t>ітвин О.О.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F73410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55A8A">
              <w:rPr>
                <w:b/>
                <w:sz w:val="24"/>
                <w:szCs w:val="24"/>
              </w:rPr>
              <w:t xml:space="preserve">Геца </w:t>
            </w:r>
            <w:r w:rsidR="00121C58" w:rsidRPr="007A6A19">
              <w:rPr>
                <w:b/>
                <w:sz w:val="24"/>
                <w:szCs w:val="24"/>
              </w:rPr>
              <w:t>І.В.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Печерського районного суду міста Києва Г</w:t>
            </w:r>
            <w:r w:rsidR="00121C58" w:rsidRPr="007A6A19">
              <w:rPr>
                <w:b/>
                <w:sz w:val="24"/>
                <w:szCs w:val="24"/>
              </w:rPr>
              <w:t>оловко Ю.Г.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E823CD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121C58" w:rsidRPr="007A6A19">
              <w:rPr>
                <w:b/>
                <w:sz w:val="24"/>
                <w:szCs w:val="24"/>
              </w:rPr>
              <w:t>Криворучко Л.С.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Київського окружного адміністративного суду Ш</w:t>
            </w:r>
            <w:r w:rsidR="00121C58" w:rsidRPr="007A6A19">
              <w:rPr>
                <w:b/>
                <w:sz w:val="24"/>
                <w:szCs w:val="24"/>
              </w:rPr>
              <w:t>евченко А.В.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AB4223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61756" w:rsidRPr="007A6A19">
              <w:rPr>
                <w:b/>
                <w:sz w:val="24"/>
                <w:szCs w:val="24"/>
              </w:rPr>
              <w:t>Пукій Я.М.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Старосамбірського районного суду Львівської області К</w:t>
            </w:r>
            <w:r w:rsidR="00B61756" w:rsidRPr="007A6A19">
              <w:rPr>
                <w:b/>
                <w:sz w:val="24"/>
                <w:szCs w:val="24"/>
              </w:rPr>
              <w:t>ушніра А.В.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4C016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55A8A">
              <w:rPr>
                <w:b/>
                <w:sz w:val="24"/>
                <w:szCs w:val="24"/>
              </w:rPr>
              <w:t>Васюченко </w:t>
            </w:r>
            <w:r w:rsidR="00B61756" w:rsidRPr="007A6A19">
              <w:rPr>
                <w:b/>
                <w:sz w:val="24"/>
                <w:szCs w:val="24"/>
              </w:rPr>
              <w:t>Н.С.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суддів Касаційного кримінального суду у складі Верховного Суду К</w:t>
            </w:r>
            <w:r w:rsidR="00B61756" w:rsidRPr="007A6A19">
              <w:rPr>
                <w:b/>
                <w:sz w:val="24"/>
                <w:szCs w:val="24"/>
              </w:rPr>
              <w:t>рет</w:t>
            </w:r>
            <w:r w:rsidR="00AE0B4F" w:rsidRPr="007A6A19">
              <w:rPr>
                <w:b/>
                <w:sz w:val="24"/>
                <w:szCs w:val="24"/>
              </w:rPr>
              <w:t xml:space="preserve"> </w:t>
            </w:r>
            <w:r w:rsidR="00B61756" w:rsidRPr="007A6A19">
              <w:rPr>
                <w:b/>
                <w:sz w:val="24"/>
                <w:szCs w:val="24"/>
              </w:rPr>
              <w:t>Г.Р.</w:t>
            </w:r>
            <w:r w:rsidR="00AE0B4F" w:rsidRPr="007A6A19">
              <w:rPr>
                <w:b/>
                <w:sz w:val="24"/>
                <w:szCs w:val="24"/>
              </w:rPr>
              <w:t>, Є</w:t>
            </w:r>
            <w:r w:rsidR="00F55A8A">
              <w:rPr>
                <w:b/>
                <w:sz w:val="24"/>
                <w:szCs w:val="24"/>
              </w:rPr>
              <w:t xml:space="preserve">ремейчука </w:t>
            </w:r>
            <w:r w:rsidR="00B61756" w:rsidRPr="007A6A19">
              <w:rPr>
                <w:b/>
                <w:sz w:val="24"/>
                <w:szCs w:val="24"/>
              </w:rPr>
              <w:t>С.В.</w:t>
            </w:r>
            <w:r w:rsidR="00AE0B4F" w:rsidRPr="007A6A19">
              <w:rPr>
                <w:b/>
                <w:sz w:val="24"/>
                <w:szCs w:val="24"/>
              </w:rPr>
              <w:t>, Ч</w:t>
            </w:r>
            <w:r w:rsidR="00F55A8A">
              <w:rPr>
                <w:b/>
                <w:sz w:val="24"/>
                <w:szCs w:val="24"/>
              </w:rPr>
              <w:t>истика </w:t>
            </w:r>
            <w:r w:rsidR="00B61756" w:rsidRPr="007A6A19">
              <w:rPr>
                <w:b/>
                <w:sz w:val="24"/>
                <w:szCs w:val="24"/>
              </w:rPr>
              <w:t>А.О.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0D5AE4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55A8A">
              <w:rPr>
                <w:b/>
                <w:sz w:val="24"/>
                <w:szCs w:val="24"/>
              </w:rPr>
              <w:t xml:space="preserve">Давиденка </w:t>
            </w:r>
            <w:r w:rsidR="00B61756" w:rsidRPr="007A6A19">
              <w:rPr>
                <w:b/>
                <w:sz w:val="24"/>
                <w:szCs w:val="24"/>
              </w:rPr>
              <w:t>Ю.В.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Новомиргородського районного суду Кіровоградської області О</w:t>
            </w:r>
            <w:r w:rsidR="00F55A8A">
              <w:rPr>
                <w:b/>
                <w:sz w:val="24"/>
                <w:szCs w:val="24"/>
              </w:rPr>
              <w:t>рендовського </w:t>
            </w:r>
            <w:r w:rsidR="00B61756" w:rsidRPr="007A6A19">
              <w:rPr>
                <w:b/>
                <w:sz w:val="24"/>
                <w:szCs w:val="24"/>
              </w:rPr>
              <w:t>В.А.</w:t>
            </w:r>
            <w:r w:rsidR="00AE0B4F" w:rsidRPr="007A6A19">
              <w:rPr>
                <w:b/>
                <w:sz w:val="24"/>
                <w:szCs w:val="24"/>
              </w:rPr>
              <w:t xml:space="preserve"> та судді Кропивницького апеляційного суду П</w:t>
            </w:r>
            <w:r w:rsidR="00B52215" w:rsidRPr="007A6A19">
              <w:rPr>
                <w:b/>
                <w:sz w:val="24"/>
                <w:szCs w:val="24"/>
              </w:rPr>
              <w:t>исьменного О.А.</w:t>
            </w:r>
            <w:r w:rsidR="00AE0B4F" w:rsidRPr="007A6A19">
              <w:rPr>
                <w:b/>
                <w:sz w:val="24"/>
                <w:szCs w:val="24"/>
              </w:rPr>
              <w:t>;</w:t>
            </w:r>
            <w:r w:rsidR="007A6A19" w:rsidRPr="007A6A1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52215" w:rsidRPr="007A6A19">
              <w:rPr>
                <w:b/>
                <w:sz w:val="24"/>
                <w:szCs w:val="24"/>
              </w:rPr>
              <w:t>Хоменка М.Є.</w:t>
            </w:r>
            <w:r w:rsidR="00AE0B4F" w:rsidRPr="007A6A19">
              <w:rPr>
                <w:b/>
                <w:sz w:val="24"/>
                <w:szCs w:val="24"/>
              </w:rPr>
              <w:t xml:space="preserve"> стосовно судді Житомирського окружного адміністративного суду С</w:t>
            </w:r>
            <w:r w:rsidR="00B52215" w:rsidRPr="007A6A19">
              <w:rPr>
                <w:b/>
                <w:sz w:val="24"/>
                <w:szCs w:val="24"/>
              </w:rPr>
              <w:t>еменюка М.М.</w:t>
            </w:r>
          </w:p>
        </w:tc>
      </w:tr>
    </w:tbl>
    <w:p w:rsidR="009A1E83" w:rsidRDefault="009A1E8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E22B84" w:rsidRPr="00930A13" w:rsidRDefault="00E22B84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930A13">
        <w:rPr>
          <w:bCs/>
          <w:spacing w:val="2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930A13">
        <w:rPr>
          <w:spacing w:val="2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 w:val="24"/>
          <w:szCs w:val="24"/>
        </w:rPr>
      </w:pPr>
    </w:p>
    <w:p w:rsidR="00852A4A" w:rsidRPr="00930A13" w:rsidRDefault="00852A4A" w:rsidP="00D612A0">
      <w:pPr>
        <w:widowControl w:val="0"/>
        <w:spacing w:line="240" w:lineRule="auto"/>
        <w:ind w:firstLine="567"/>
        <w:jc w:val="center"/>
        <w:rPr>
          <w:b/>
          <w:spacing w:val="2"/>
          <w:szCs w:val="28"/>
        </w:rPr>
      </w:pPr>
      <w:r w:rsidRPr="00930A13">
        <w:rPr>
          <w:b/>
          <w:spacing w:val="2"/>
          <w:szCs w:val="28"/>
        </w:rPr>
        <w:t>встановила: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center"/>
        <w:rPr>
          <w:b/>
          <w:spacing w:val="2"/>
          <w:sz w:val="24"/>
          <w:szCs w:val="24"/>
        </w:rPr>
      </w:pPr>
    </w:p>
    <w:p w:rsidR="00A43A11" w:rsidRPr="00A43A11" w:rsidRDefault="00025D83" w:rsidP="00A43A11">
      <w:pPr>
        <w:pStyle w:val="a3"/>
        <w:spacing w:line="240" w:lineRule="auto"/>
        <w:ind w:left="0"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  <w:lang w:eastAsia="ru-RU"/>
        </w:rPr>
        <w:t xml:space="preserve">1) </w:t>
      </w:r>
      <w:r w:rsidR="00A43A11" w:rsidRPr="00A43A11">
        <w:rPr>
          <w:szCs w:val="28"/>
        </w:rPr>
        <w:t xml:space="preserve">26 вересня 2023 року </w:t>
      </w:r>
      <w:r w:rsidR="00A43A11" w:rsidRPr="00A43A11">
        <w:rPr>
          <w:szCs w:val="28"/>
          <w:highlight w:val="white"/>
        </w:rPr>
        <w:t xml:space="preserve">до </w:t>
      </w:r>
      <w:r w:rsidR="00A43A11" w:rsidRPr="00A43A11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A43A11" w:rsidRPr="00A43A11">
        <w:rPr>
          <w:rStyle w:val="rvts24"/>
          <w:color w:val="000000"/>
          <w:sz w:val="28"/>
          <w:szCs w:val="28"/>
        </w:rPr>
        <w:t xml:space="preserve">Маркевича А.М. </w:t>
      </w:r>
      <w:r w:rsidR="00A43A11" w:rsidRPr="00A43A11">
        <w:rPr>
          <w:color w:val="1D1D1B"/>
          <w:szCs w:val="28"/>
        </w:rPr>
        <w:t>на дії судді Солом’янського районного су</w:t>
      </w:r>
      <w:r w:rsidR="00A43A11">
        <w:rPr>
          <w:color w:val="1D1D1B"/>
          <w:szCs w:val="28"/>
        </w:rPr>
        <w:t xml:space="preserve">ду міста Києва </w:t>
      </w:r>
      <w:r w:rsidR="00A43A11" w:rsidRPr="00A43A11">
        <w:rPr>
          <w:color w:val="1D1D1B"/>
          <w:szCs w:val="28"/>
        </w:rPr>
        <w:t xml:space="preserve">Коробенка С.В. </w:t>
      </w:r>
      <w:r w:rsidR="00A43A11" w:rsidRPr="00A43A11">
        <w:rPr>
          <w:color w:val="1D1D1B"/>
          <w:szCs w:val="28"/>
          <w:shd w:val="clear" w:color="auto" w:fill="FFFFFF"/>
        </w:rPr>
        <w:t>під час здійснення правосуддя у справі №</w:t>
      </w:r>
      <w:r w:rsidR="00A43A11">
        <w:rPr>
          <w:color w:val="1D1D1B"/>
          <w:szCs w:val="28"/>
        </w:rPr>
        <w:t> </w:t>
      </w:r>
      <w:r w:rsidR="00A43A11" w:rsidRPr="00A43A11">
        <w:rPr>
          <w:bCs/>
          <w:color w:val="000000"/>
          <w:szCs w:val="28"/>
        </w:rPr>
        <w:t>757/25754/20-ц</w:t>
      </w:r>
      <w:r w:rsidR="00A43A11" w:rsidRPr="00A43A11">
        <w:rPr>
          <w:color w:val="1D1D1B"/>
          <w:szCs w:val="28"/>
        </w:rPr>
        <w:t xml:space="preserve"> (</w:t>
      </w:r>
      <w:r w:rsidR="00A43A11" w:rsidRPr="00A43A11">
        <w:rPr>
          <w:color w:val="000000"/>
          <w:szCs w:val="28"/>
          <w:lang w:eastAsia="uk-UA"/>
        </w:rPr>
        <w:t xml:space="preserve">єдиний унікальний номер справи: </w:t>
      </w:r>
      <w:r w:rsidR="00A43A11" w:rsidRPr="00A43A11">
        <w:rPr>
          <w:color w:val="000000"/>
          <w:szCs w:val="28"/>
          <w:shd w:val="clear" w:color="auto" w:fill="FFFFFF"/>
          <w:lang w:eastAsia="uk-UA"/>
        </w:rPr>
        <w:t xml:space="preserve">М-3371/0/7-23, </w:t>
      </w:r>
      <w:r w:rsidR="00A43A11" w:rsidRPr="00A43A11">
        <w:rPr>
          <w:color w:val="000000"/>
          <w:szCs w:val="28"/>
        </w:rPr>
        <w:t xml:space="preserve">вхідний номер справи: </w:t>
      </w:r>
      <w:r w:rsidR="00A43A11" w:rsidRPr="00A43A11">
        <w:rPr>
          <w:color w:val="000000"/>
          <w:szCs w:val="28"/>
          <w:shd w:val="clear" w:color="auto" w:fill="FFFFFF"/>
        </w:rPr>
        <w:t>96080).</w:t>
      </w:r>
    </w:p>
    <w:p w:rsidR="00915438" w:rsidRPr="00930A13" w:rsidRDefault="00915438" w:rsidP="00915438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E4FE1" w:rsidRPr="004E136E" w:rsidRDefault="00400698" w:rsidP="004E136E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  <w:lang w:eastAsia="ru-RU"/>
        </w:rPr>
        <w:t xml:space="preserve">2) </w:t>
      </w:r>
      <w:r w:rsidR="00BE4FE1" w:rsidRPr="00BE4FE1">
        <w:rPr>
          <w:szCs w:val="28"/>
        </w:rPr>
        <w:t xml:space="preserve">17 квітня 2023 року </w:t>
      </w:r>
      <w:r w:rsidR="00BE4FE1" w:rsidRPr="00BE4FE1">
        <w:rPr>
          <w:szCs w:val="28"/>
          <w:highlight w:val="white"/>
        </w:rPr>
        <w:t xml:space="preserve">до </w:t>
      </w:r>
      <w:r w:rsidR="00BE4FE1" w:rsidRPr="00BE4FE1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BE4FE1" w:rsidRPr="00BE4FE1">
        <w:rPr>
          <w:rStyle w:val="rvts24"/>
          <w:color w:val="000000"/>
          <w:sz w:val="28"/>
          <w:szCs w:val="28"/>
        </w:rPr>
        <w:t xml:space="preserve">Дмитровського О.О. на дії стосовно судді </w:t>
      </w:r>
      <w:r w:rsidR="00BE4FE1" w:rsidRPr="00BE4FE1">
        <w:rPr>
          <w:color w:val="1D1D1B"/>
          <w:szCs w:val="28"/>
          <w:shd w:val="clear" w:color="auto" w:fill="FFFFFF"/>
        </w:rPr>
        <w:t xml:space="preserve">Подільського районного суду міста Києва Захарчук С.С. </w:t>
      </w:r>
      <w:r w:rsidR="00BE4FE1" w:rsidRPr="00BE4FE1">
        <w:rPr>
          <w:szCs w:val="28"/>
          <w:shd w:val="clear" w:color="auto" w:fill="FFFFFF"/>
        </w:rPr>
        <w:t>під час здійснення правосуддя у справі №</w:t>
      </w:r>
      <w:r w:rsidR="004E136E">
        <w:rPr>
          <w:color w:val="1D1D1B"/>
          <w:szCs w:val="28"/>
          <w:shd w:val="clear" w:color="auto" w:fill="FFFFFF"/>
        </w:rPr>
        <w:t> </w:t>
      </w:r>
      <w:r w:rsidR="00BE4FE1" w:rsidRPr="00BE4FE1">
        <w:rPr>
          <w:rStyle w:val="rvts86"/>
          <w:color w:val="000000"/>
          <w:sz w:val="28"/>
          <w:szCs w:val="28"/>
        </w:rPr>
        <w:t>758/2065/20</w:t>
      </w:r>
      <w:r w:rsidR="00BE4FE1" w:rsidRPr="00BE4FE1">
        <w:rPr>
          <w:color w:val="1D1D1B"/>
          <w:szCs w:val="28"/>
          <w:shd w:val="clear" w:color="auto" w:fill="FFFFFF"/>
        </w:rPr>
        <w:t xml:space="preserve"> (</w:t>
      </w:r>
      <w:r w:rsidR="00BE4FE1" w:rsidRPr="00BE4FE1">
        <w:rPr>
          <w:color w:val="000000"/>
          <w:szCs w:val="28"/>
          <w:lang w:eastAsia="uk-UA"/>
        </w:rPr>
        <w:t xml:space="preserve">єдиний унікальний номер справи: </w:t>
      </w:r>
      <w:r w:rsidR="00BE4FE1" w:rsidRPr="00BE4FE1">
        <w:rPr>
          <w:color w:val="000000"/>
          <w:szCs w:val="28"/>
          <w:shd w:val="clear" w:color="auto" w:fill="FFFFFF"/>
          <w:lang w:eastAsia="uk-UA"/>
        </w:rPr>
        <w:t xml:space="preserve">Д-1349/0/7-23, </w:t>
      </w:r>
      <w:r w:rsidR="00BE4FE1" w:rsidRPr="00BE4FE1">
        <w:rPr>
          <w:color w:val="000000"/>
          <w:szCs w:val="28"/>
          <w:lang w:eastAsia="uk-UA"/>
        </w:rPr>
        <w:t xml:space="preserve">вхідний номер справи: </w:t>
      </w:r>
      <w:r w:rsidR="00BE4FE1" w:rsidRPr="00BE4FE1">
        <w:rPr>
          <w:color w:val="000000"/>
          <w:szCs w:val="28"/>
          <w:shd w:val="clear" w:color="auto" w:fill="FFFFFF"/>
          <w:lang w:eastAsia="uk-UA"/>
        </w:rPr>
        <w:t>92682).</w:t>
      </w:r>
    </w:p>
    <w:p w:rsidR="000616DD" w:rsidRPr="00930A13" w:rsidRDefault="000616DD" w:rsidP="000616D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рішенням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B3FE8" w:rsidRDefault="00097971" w:rsidP="005B3FE8">
      <w:pPr>
        <w:ind w:firstLine="567"/>
        <w:jc w:val="both"/>
        <w:rPr>
          <w:color w:val="000000"/>
          <w:shd w:val="clear" w:color="auto" w:fill="FFFFFF"/>
          <w:lang w:eastAsia="uk-UA"/>
        </w:rPr>
      </w:pPr>
      <w:r w:rsidRPr="00930A13">
        <w:rPr>
          <w:spacing w:val="2"/>
          <w:szCs w:val="28"/>
          <w:lang w:eastAsia="ru-RU"/>
        </w:rPr>
        <w:t xml:space="preserve">3) </w:t>
      </w:r>
      <w:r w:rsidR="005B3FE8" w:rsidRPr="005B3FE8">
        <w:rPr>
          <w:szCs w:val="28"/>
        </w:rPr>
        <w:t xml:space="preserve">14 лютого 2024 року </w:t>
      </w:r>
      <w:r w:rsidR="005B3FE8" w:rsidRPr="005B3FE8">
        <w:rPr>
          <w:szCs w:val="28"/>
          <w:highlight w:val="white"/>
        </w:rPr>
        <w:t xml:space="preserve">до </w:t>
      </w:r>
      <w:r w:rsidR="005B3FE8" w:rsidRPr="005B3FE8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5B3FE8" w:rsidRPr="005B3FE8">
        <w:rPr>
          <w:rStyle w:val="rvts24"/>
          <w:color w:val="000000"/>
          <w:sz w:val="28"/>
          <w:szCs w:val="28"/>
        </w:rPr>
        <w:t>Макарова О.М. на дії</w:t>
      </w:r>
      <w:r w:rsidR="005B3FE8" w:rsidRPr="005B3FE8">
        <w:rPr>
          <w:szCs w:val="28"/>
        </w:rPr>
        <w:t xml:space="preserve"> судді</w:t>
      </w:r>
      <w:r w:rsidR="005B3FE8" w:rsidRPr="005B3FE8">
        <w:rPr>
          <w:color w:val="1D1D1B"/>
          <w:szCs w:val="28"/>
          <w:shd w:val="clear" w:color="auto" w:fill="FFFFFF"/>
        </w:rPr>
        <w:t xml:space="preserve"> Вовчанського районного суду Харківської області (відрядженого до Червонозаводського районного суду міста Харкова) Глоби М.М. </w:t>
      </w:r>
      <w:r w:rsidR="005B3FE8" w:rsidRPr="005B3FE8">
        <w:rPr>
          <w:szCs w:val="28"/>
          <w:shd w:val="clear" w:color="auto" w:fill="FFFFFF"/>
        </w:rPr>
        <w:t>під час здійснення правосуддя у справі №</w:t>
      </w:r>
      <w:r w:rsidR="005B3FE8" w:rsidRPr="005B3FE8">
        <w:rPr>
          <w:color w:val="1D1D1B"/>
          <w:szCs w:val="28"/>
          <w:shd w:val="clear" w:color="auto" w:fill="FFFFFF"/>
        </w:rPr>
        <w:t xml:space="preserve"> </w:t>
      </w:r>
      <w:r w:rsidR="005B3FE8" w:rsidRPr="005B3FE8">
        <w:rPr>
          <w:rStyle w:val="4"/>
          <w:rFonts w:eastAsia="Calibri"/>
          <w:sz w:val="28"/>
          <w:szCs w:val="28"/>
        </w:rPr>
        <w:t xml:space="preserve">646/1697/21 </w:t>
      </w:r>
      <w:r w:rsidR="005B3FE8" w:rsidRPr="005B3FE8">
        <w:rPr>
          <w:color w:val="1D1D1B"/>
          <w:szCs w:val="28"/>
          <w:shd w:val="clear" w:color="auto" w:fill="FFFFFF"/>
        </w:rPr>
        <w:t>(</w:t>
      </w:r>
      <w:r w:rsidR="005B3FE8" w:rsidRPr="005B3FE8">
        <w:rPr>
          <w:color w:val="000000"/>
          <w:szCs w:val="28"/>
          <w:lang w:eastAsia="uk-UA"/>
        </w:rPr>
        <w:t xml:space="preserve">єдиний унікальний номер справи: </w:t>
      </w:r>
      <w:r w:rsidR="005B3FE8" w:rsidRPr="005B3FE8">
        <w:rPr>
          <w:color w:val="000000"/>
          <w:szCs w:val="28"/>
          <w:shd w:val="clear" w:color="auto" w:fill="FFFFFF"/>
          <w:lang w:eastAsia="uk-UA"/>
        </w:rPr>
        <w:t xml:space="preserve">М-1030/0/7-24, </w:t>
      </w:r>
      <w:r w:rsidR="005B3FE8" w:rsidRPr="005B3FE8">
        <w:rPr>
          <w:color w:val="000000"/>
          <w:szCs w:val="28"/>
          <w:lang w:eastAsia="uk-UA"/>
        </w:rPr>
        <w:t xml:space="preserve">вхідний номер справи: </w:t>
      </w:r>
      <w:r w:rsidR="005B3FE8" w:rsidRPr="005B3FE8">
        <w:rPr>
          <w:color w:val="000000"/>
          <w:szCs w:val="28"/>
          <w:shd w:val="clear" w:color="auto" w:fill="FFFFFF"/>
          <w:lang w:eastAsia="uk-UA"/>
        </w:rPr>
        <w:t>99749).</w:t>
      </w:r>
    </w:p>
    <w:p w:rsidR="00832A5C" w:rsidRPr="00930A13" w:rsidRDefault="00832A5C" w:rsidP="00832A5C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906F60" w:rsidRPr="00906F60" w:rsidRDefault="003F6D58" w:rsidP="00906F60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  <w:lang w:eastAsia="ru-RU"/>
        </w:rPr>
        <w:t xml:space="preserve">4) </w:t>
      </w:r>
      <w:r w:rsidR="00906F60" w:rsidRPr="00906F60">
        <w:rPr>
          <w:szCs w:val="28"/>
          <w:lang w:eastAsia="ru-RU"/>
        </w:rPr>
        <w:t xml:space="preserve">20 та 26 червня 2023 року до Вищої ради правосуддя надійшли дисциплінарні скарги </w:t>
      </w:r>
      <w:r w:rsidR="00906F60" w:rsidRPr="00906F60">
        <w:rPr>
          <w:rStyle w:val="rvts24"/>
          <w:sz w:val="28"/>
          <w:szCs w:val="28"/>
        </w:rPr>
        <w:t xml:space="preserve">Рудницького П.І. на дії судді </w:t>
      </w:r>
      <w:r w:rsidR="00906F60" w:rsidRPr="00906F60">
        <w:rPr>
          <w:szCs w:val="28"/>
          <w:shd w:val="clear" w:color="auto" w:fill="FFFFFF"/>
        </w:rPr>
        <w:t>Новоград-Волинського міськрайонного суду Житомирської області</w:t>
      </w:r>
      <w:r w:rsidR="00906F60" w:rsidRPr="00906F60">
        <w:rPr>
          <w:szCs w:val="28"/>
        </w:rPr>
        <w:t xml:space="preserve"> </w:t>
      </w:r>
      <w:r w:rsidR="00906F60" w:rsidRPr="00906F60">
        <w:rPr>
          <w:szCs w:val="28"/>
          <w:shd w:val="clear" w:color="auto" w:fill="FFFFFF"/>
        </w:rPr>
        <w:t xml:space="preserve">Літвин О.О. під час здійснення правосуддя у справі </w:t>
      </w:r>
      <w:r w:rsidR="00906F60" w:rsidRPr="00906F60">
        <w:rPr>
          <w:rStyle w:val="rvts86"/>
          <w:sz w:val="28"/>
          <w:szCs w:val="28"/>
        </w:rPr>
        <w:t>№</w:t>
      </w:r>
      <w:r w:rsidR="00906F60" w:rsidRPr="00906F60">
        <w:rPr>
          <w:szCs w:val="28"/>
          <w:shd w:val="clear" w:color="auto" w:fill="FFFFFF"/>
        </w:rPr>
        <w:t xml:space="preserve"> </w:t>
      </w:r>
      <w:r w:rsidR="00906F60" w:rsidRPr="00906F60">
        <w:rPr>
          <w:color w:val="000000"/>
          <w:szCs w:val="28"/>
        </w:rPr>
        <w:t>285/837/23</w:t>
      </w:r>
      <w:r w:rsidR="00906F60" w:rsidRPr="00906F60">
        <w:rPr>
          <w:szCs w:val="28"/>
          <w:shd w:val="clear" w:color="auto" w:fill="FFFFFF"/>
        </w:rPr>
        <w:t xml:space="preserve"> (</w:t>
      </w:r>
      <w:r w:rsidR="00906F60" w:rsidRPr="00906F60">
        <w:rPr>
          <w:rFonts w:eastAsia="Times New Roman"/>
          <w:color w:val="000000"/>
          <w:szCs w:val="28"/>
          <w:lang w:eastAsia="uk-UA"/>
        </w:rPr>
        <w:t xml:space="preserve">єдині унікальні номери справ: </w:t>
      </w:r>
      <w:r w:rsidR="00906F60" w:rsidRPr="00906F60">
        <w:rPr>
          <w:rFonts w:eastAsia="Times New Roman"/>
          <w:color w:val="000000"/>
          <w:szCs w:val="28"/>
          <w:shd w:val="clear" w:color="auto" w:fill="FFFFFF"/>
          <w:lang w:eastAsia="uk-UA"/>
        </w:rPr>
        <w:t xml:space="preserve">Р-2193/0/7-23, Р-2193/1/7-23; </w:t>
      </w:r>
      <w:r w:rsidR="00906F60" w:rsidRPr="00906F60">
        <w:rPr>
          <w:rFonts w:eastAsia="Times New Roman"/>
          <w:color w:val="000000"/>
          <w:szCs w:val="28"/>
          <w:lang w:eastAsia="uk-UA"/>
        </w:rPr>
        <w:t xml:space="preserve">вхідні номери справ: </w:t>
      </w:r>
      <w:r w:rsidR="00906F60" w:rsidRPr="00906F60">
        <w:rPr>
          <w:rFonts w:eastAsia="Times New Roman"/>
          <w:color w:val="000000"/>
          <w:szCs w:val="28"/>
          <w:shd w:val="clear" w:color="auto" w:fill="FFFFFF"/>
          <w:lang w:eastAsia="uk-UA"/>
        </w:rPr>
        <w:t>94103, 94201).</w:t>
      </w:r>
    </w:p>
    <w:p w:rsidR="00906F60" w:rsidRPr="00906F60" w:rsidRDefault="00906F60" w:rsidP="000502D0">
      <w:pPr>
        <w:spacing w:line="240" w:lineRule="auto"/>
        <w:ind w:firstLine="567"/>
        <w:jc w:val="both"/>
        <w:rPr>
          <w:szCs w:val="28"/>
          <w:lang w:eastAsia="ru-RU"/>
        </w:rPr>
      </w:pPr>
      <w:r w:rsidRPr="00906F60">
        <w:rPr>
          <w:rFonts w:eastAsia="Times New Roman"/>
          <w:color w:val="000000"/>
          <w:szCs w:val="28"/>
          <w:shd w:val="clear" w:color="auto" w:fill="FFFFFF"/>
          <w:lang w:eastAsia="uk-UA"/>
        </w:rPr>
        <w:t xml:space="preserve">1 листопада 2023 року до </w:t>
      </w:r>
      <w:r w:rsidRPr="00906F60">
        <w:rPr>
          <w:szCs w:val="28"/>
          <w:lang w:eastAsia="ru-RU"/>
        </w:rPr>
        <w:t>Вищої ради правосуддя за вхідним номеро</w:t>
      </w:r>
      <w:r w:rsidR="000502D0">
        <w:rPr>
          <w:szCs w:val="28"/>
          <w:lang w:eastAsia="ru-RU"/>
        </w:rPr>
        <w:t xml:space="preserve">м  </w:t>
      </w:r>
      <w:r w:rsidR="000502D0">
        <w:rPr>
          <w:rStyle w:val="rvts24"/>
          <w:sz w:val="28"/>
          <w:szCs w:val="28"/>
        </w:rPr>
        <w:t>№ </w:t>
      </w:r>
      <w:r w:rsidRPr="00906F60">
        <w:rPr>
          <w:rFonts w:eastAsia="Times New Roman"/>
          <w:color w:val="000000"/>
          <w:szCs w:val="28"/>
          <w:shd w:val="clear" w:color="auto" w:fill="FFFFFF"/>
          <w:lang w:eastAsia="uk-UA"/>
        </w:rPr>
        <w:t>Р-2193/2/7-23 надійшла</w:t>
      </w:r>
      <w:r w:rsidRPr="00906F60">
        <w:rPr>
          <w:szCs w:val="28"/>
          <w:lang w:eastAsia="ru-RU"/>
        </w:rPr>
        <w:t xml:space="preserve"> заява </w:t>
      </w:r>
      <w:r w:rsidRPr="00906F60">
        <w:rPr>
          <w:rStyle w:val="rvts24"/>
          <w:sz w:val="28"/>
          <w:szCs w:val="28"/>
        </w:rPr>
        <w:t>Рудницького П.І.</w:t>
      </w:r>
      <w:r w:rsidRPr="00906F60">
        <w:rPr>
          <w:szCs w:val="28"/>
          <w:lang w:eastAsia="ru-RU"/>
        </w:rPr>
        <w:t xml:space="preserve"> </w:t>
      </w:r>
      <w:r w:rsidRPr="00906F60">
        <w:rPr>
          <w:rStyle w:val="rvts24"/>
          <w:sz w:val="28"/>
          <w:szCs w:val="28"/>
        </w:rPr>
        <w:t xml:space="preserve">про долучення до матеріалів його скарг копії постанови Житомирського апеляційного суду від 17 жовтня 2023 року у справі </w:t>
      </w:r>
      <w:r w:rsidRPr="00906F60">
        <w:rPr>
          <w:rStyle w:val="rvts86"/>
          <w:sz w:val="28"/>
          <w:szCs w:val="28"/>
        </w:rPr>
        <w:t>№</w:t>
      </w:r>
      <w:r w:rsidRPr="00906F60">
        <w:rPr>
          <w:szCs w:val="28"/>
          <w:shd w:val="clear" w:color="auto" w:fill="FFFFFF"/>
        </w:rPr>
        <w:t xml:space="preserve"> </w:t>
      </w:r>
      <w:r w:rsidRPr="00906F60">
        <w:rPr>
          <w:color w:val="000000"/>
          <w:szCs w:val="28"/>
        </w:rPr>
        <w:t>285/837/23.</w:t>
      </w:r>
    </w:p>
    <w:p w:rsidR="00202C6A" w:rsidRPr="00930A13" w:rsidRDefault="00202C6A" w:rsidP="00202C6A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Pr="00930A13">
        <w:rPr>
          <w:spacing w:val="2"/>
          <w:sz w:val="28"/>
          <w:szCs w:val="28"/>
        </w:rPr>
        <w:lastRenderedPageBreak/>
        <w:t>оскільки суть скарги зводиться лише до незгоди із судовим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рішенням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F73410" w:rsidRPr="00035E7B" w:rsidRDefault="00900AEC" w:rsidP="00035E7B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  <w:lang w:eastAsia="ru-RU"/>
        </w:rPr>
        <w:t xml:space="preserve">5) </w:t>
      </w:r>
      <w:r w:rsidR="00B21018">
        <w:rPr>
          <w:rFonts w:eastAsia="Times New Roman"/>
          <w:color w:val="000000"/>
          <w:szCs w:val="28"/>
          <w:lang w:eastAsia="uk-UA" w:bidi="uk-UA"/>
        </w:rPr>
        <w:t>3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 xml:space="preserve">1 </w:t>
      </w:r>
      <w:r w:rsidR="00F73410">
        <w:rPr>
          <w:rFonts w:eastAsia="Times New Roman"/>
          <w:color w:val="000000"/>
          <w:szCs w:val="28"/>
          <w:lang w:eastAsia="uk-UA" w:bidi="uk-UA"/>
        </w:rPr>
        <w:t>травня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 xml:space="preserve"> 2023 року </w:t>
      </w:r>
      <w:r w:rsidR="00F73410">
        <w:rPr>
          <w:rFonts w:eastAsia="Times New Roman"/>
          <w:color w:val="000000"/>
          <w:szCs w:val="28"/>
          <w:lang w:eastAsia="uk-UA" w:bidi="uk-UA"/>
        </w:rPr>
        <w:t>д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>о Вищої ради правосуддя</w:t>
      </w:r>
      <w:r w:rsidR="00F73410">
        <w:rPr>
          <w:rFonts w:eastAsia="Times New Roman"/>
          <w:color w:val="000000"/>
          <w:szCs w:val="28"/>
          <w:lang w:eastAsia="uk-UA" w:bidi="uk-UA"/>
        </w:rPr>
        <w:t xml:space="preserve"> 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 xml:space="preserve">надійшла дисциплінарна скарга Геца І.В. на дії судді Печерського районного суду міста Києва </w:t>
      </w:r>
      <w:r w:rsidR="00F73410" w:rsidRPr="00D23CD1">
        <w:rPr>
          <w:rFonts w:eastAsia="Times New Roman"/>
          <w:color w:val="000000"/>
          <w:szCs w:val="28"/>
          <w:lang w:eastAsia="uk-UA" w:bidi="uk-UA"/>
        </w:rPr>
        <w:t>Головко Ю</w:t>
      </w:r>
      <w:r w:rsidR="00F73410">
        <w:rPr>
          <w:rFonts w:eastAsia="Times New Roman"/>
          <w:color w:val="000000"/>
          <w:szCs w:val="28"/>
          <w:lang w:eastAsia="uk-UA" w:bidi="uk-UA"/>
        </w:rPr>
        <w:t>.</w:t>
      </w:r>
      <w:r w:rsidR="00F73410" w:rsidRPr="00D23CD1">
        <w:rPr>
          <w:rFonts w:eastAsia="Times New Roman"/>
          <w:color w:val="000000"/>
          <w:szCs w:val="28"/>
          <w:lang w:eastAsia="uk-UA" w:bidi="uk-UA"/>
        </w:rPr>
        <w:t>Г</w:t>
      </w:r>
      <w:r w:rsidR="00F73410">
        <w:rPr>
          <w:rFonts w:eastAsia="Times New Roman"/>
          <w:color w:val="000000"/>
          <w:szCs w:val="28"/>
          <w:lang w:eastAsia="uk-UA" w:bidi="uk-UA"/>
        </w:rPr>
        <w:t>.</w:t>
      </w:r>
      <w:r w:rsidR="00F73410" w:rsidRPr="00D23CD1">
        <w:rPr>
          <w:rFonts w:eastAsia="Times New Roman"/>
          <w:color w:val="000000"/>
          <w:szCs w:val="28"/>
          <w:lang w:eastAsia="uk-UA" w:bidi="uk-UA"/>
        </w:rPr>
        <w:t xml:space="preserve"> 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 xml:space="preserve">під </w:t>
      </w:r>
      <w:r w:rsidR="00035E7B" w:rsidRPr="00906F60">
        <w:rPr>
          <w:szCs w:val="28"/>
          <w:shd w:val="clear" w:color="auto" w:fill="FFFFFF"/>
        </w:rPr>
        <w:t>час здійснення правосуддя</w:t>
      </w:r>
      <w:r w:rsidR="00035E7B">
        <w:rPr>
          <w:szCs w:val="28"/>
          <w:shd w:val="clear" w:color="auto" w:fill="FFFFFF"/>
        </w:rPr>
        <w:t xml:space="preserve"> у</w:t>
      </w:r>
      <w:r w:rsidR="00F73410" w:rsidRPr="00A35D86">
        <w:rPr>
          <w:rFonts w:eastAsia="Times New Roman"/>
          <w:color w:val="000000"/>
          <w:szCs w:val="28"/>
          <w:lang w:eastAsia="uk-UA" w:bidi="uk-UA"/>
        </w:rPr>
        <w:t xml:space="preserve"> </w:t>
      </w:r>
      <w:r w:rsidR="00035E7B">
        <w:rPr>
          <w:rFonts w:eastAsia="Times New Roman"/>
          <w:color w:val="000000"/>
          <w:szCs w:val="28"/>
          <w:lang w:eastAsia="uk-UA" w:bidi="uk-UA"/>
        </w:rPr>
        <w:t>справі</w:t>
      </w:r>
      <w:r w:rsidR="00F73410">
        <w:rPr>
          <w:rFonts w:eastAsia="Times New Roman"/>
          <w:color w:val="000000"/>
          <w:szCs w:val="28"/>
          <w:lang w:eastAsia="uk-UA" w:bidi="uk-UA"/>
        </w:rPr>
        <w:t xml:space="preserve"> № 757/16694/23-к</w:t>
      </w:r>
      <w:r w:rsidR="00F73410">
        <w:rPr>
          <w:rFonts w:eastAsia="Times New Roman"/>
          <w:szCs w:val="28"/>
          <w:shd w:val="clear" w:color="auto" w:fill="FFFFFF"/>
          <w:lang w:eastAsia="ru-RU"/>
        </w:rPr>
        <w:t xml:space="preserve"> </w:t>
      </w:r>
      <w:r w:rsidR="00F73410" w:rsidRPr="00D23CD1">
        <w:rPr>
          <w:rFonts w:eastAsia="Times New Roman"/>
          <w:szCs w:val="28"/>
          <w:shd w:val="clear" w:color="auto" w:fill="FFFFFF"/>
          <w:lang w:eastAsia="ru-RU"/>
        </w:rPr>
        <w:t>(</w:t>
      </w:r>
      <w:r w:rsidR="00F73410" w:rsidRPr="00D23CD1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="00F73410">
        <w:rPr>
          <w:rFonts w:eastAsia="Times New Roman"/>
          <w:szCs w:val="28"/>
          <w:shd w:val="clear" w:color="auto" w:fill="FFFFFF"/>
          <w:lang w:eastAsia="uk-UA"/>
        </w:rPr>
        <w:t>Г-1395</w:t>
      </w:r>
      <w:r w:rsidR="00F73410" w:rsidRPr="00D23CD1">
        <w:rPr>
          <w:rFonts w:eastAsia="Times New Roman"/>
          <w:szCs w:val="28"/>
          <w:shd w:val="clear" w:color="auto" w:fill="FFFFFF"/>
          <w:lang w:eastAsia="uk-UA"/>
        </w:rPr>
        <w:t>/</w:t>
      </w:r>
      <w:r w:rsidR="00F73410">
        <w:rPr>
          <w:rFonts w:eastAsia="Times New Roman"/>
          <w:szCs w:val="28"/>
          <w:shd w:val="clear" w:color="auto" w:fill="FFFFFF"/>
          <w:lang w:eastAsia="uk-UA"/>
        </w:rPr>
        <w:t>3</w:t>
      </w:r>
      <w:r w:rsidR="00F73410" w:rsidRPr="00D23CD1">
        <w:rPr>
          <w:rFonts w:eastAsia="Times New Roman"/>
          <w:szCs w:val="28"/>
          <w:shd w:val="clear" w:color="auto" w:fill="FFFFFF"/>
          <w:lang w:eastAsia="uk-UA"/>
        </w:rPr>
        <w:t>/7-2</w:t>
      </w:r>
      <w:r w:rsidR="00F73410">
        <w:rPr>
          <w:rFonts w:eastAsia="Times New Roman"/>
          <w:szCs w:val="28"/>
          <w:shd w:val="clear" w:color="auto" w:fill="FFFFFF"/>
          <w:lang w:eastAsia="uk-UA"/>
        </w:rPr>
        <w:t>3</w:t>
      </w:r>
      <w:r w:rsidR="00F73410" w:rsidRPr="00D23CD1">
        <w:rPr>
          <w:rFonts w:eastAsia="Times New Roman"/>
          <w:szCs w:val="28"/>
          <w:shd w:val="clear" w:color="auto" w:fill="FFFFFF"/>
          <w:lang w:eastAsia="uk-UA"/>
        </w:rPr>
        <w:t xml:space="preserve">, </w:t>
      </w:r>
      <w:r w:rsidR="00F73410" w:rsidRPr="00D23CD1">
        <w:rPr>
          <w:rFonts w:eastAsia="Times New Roman"/>
          <w:szCs w:val="28"/>
          <w:lang w:eastAsia="uk-UA"/>
        </w:rPr>
        <w:t xml:space="preserve">вхідний номер справи: </w:t>
      </w:r>
      <w:r w:rsidR="00F73410">
        <w:rPr>
          <w:rFonts w:eastAsia="Times New Roman"/>
          <w:szCs w:val="28"/>
          <w:shd w:val="clear" w:color="auto" w:fill="FFFFFF"/>
          <w:lang w:eastAsia="uk-UA"/>
        </w:rPr>
        <w:t>93640</w:t>
      </w:r>
      <w:r w:rsidR="00F73410" w:rsidRPr="00D23CD1">
        <w:rPr>
          <w:rFonts w:eastAsia="Times New Roman"/>
          <w:szCs w:val="28"/>
          <w:shd w:val="clear" w:color="auto" w:fill="FFFFFF"/>
          <w:lang w:eastAsia="uk-UA"/>
        </w:rPr>
        <w:t>).</w:t>
      </w:r>
    </w:p>
    <w:p w:rsidR="00035E7B" w:rsidRPr="00930A13" w:rsidRDefault="00035E7B" w:rsidP="00035E7B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874CB" w:rsidRPr="002874CB" w:rsidRDefault="002C1979" w:rsidP="002874CB">
      <w:pPr>
        <w:pStyle w:val="a3"/>
        <w:spacing w:line="240" w:lineRule="auto"/>
        <w:ind w:left="0" w:firstLine="567"/>
        <w:jc w:val="both"/>
        <w:rPr>
          <w:rFonts w:eastAsia="Times New Roman"/>
          <w:spacing w:val="2"/>
          <w:szCs w:val="28"/>
          <w:lang w:eastAsia="ru-RU"/>
        </w:rPr>
      </w:pPr>
      <w:r w:rsidRPr="00930A13">
        <w:rPr>
          <w:spacing w:val="2"/>
          <w:szCs w:val="28"/>
          <w:lang w:eastAsia="ru-RU"/>
        </w:rPr>
        <w:t xml:space="preserve">6) </w:t>
      </w:r>
      <w:r w:rsidR="002874CB">
        <w:rPr>
          <w:rFonts w:eastAsia="Times New Roman"/>
          <w:spacing w:val="2"/>
          <w:szCs w:val="28"/>
          <w:lang w:eastAsia="ru-RU"/>
        </w:rPr>
        <w:t>26 грудня</w:t>
      </w:r>
      <w:r w:rsidR="004B14B8" w:rsidRPr="00930A13">
        <w:rPr>
          <w:rFonts w:eastAsia="Times New Roman"/>
          <w:spacing w:val="2"/>
          <w:szCs w:val="28"/>
          <w:lang w:eastAsia="ru-RU"/>
        </w:rPr>
        <w:t xml:space="preserve"> 2023 року до Вищої ради правосуддя </w:t>
      </w:r>
      <w:r w:rsidR="002874CB" w:rsidRPr="00A62DBD">
        <w:rPr>
          <w:szCs w:val="28"/>
        </w:rPr>
        <w:t>надійшла дисциплінарна скарга Криворучко Л.С. на дії судді Київського окружного адміністративного суду Шевченко А.В. під час здійснення правосуддя у справі № 320/30357/23  (єдиний унікальний номер справи</w:t>
      </w:r>
      <w:r w:rsidR="00722CD6">
        <w:rPr>
          <w:szCs w:val="28"/>
        </w:rPr>
        <w:t>:</w:t>
      </w:r>
      <w:r w:rsidR="002874CB" w:rsidRPr="00A62DBD">
        <w:rPr>
          <w:szCs w:val="28"/>
        </w:rPr>
        <w:t xml:space="preserve"> К-4163/4/7-23, вхідний номер справи</w:t>
      </w:r>
      <w:r w:rsidR="00722CD6">
        <w:rPr>
          <w:szCs w:val="28"/>
        </w:rPr>
        <w:t xml:space="preserve">: </w:t>
      </w:r>
      <w:r w:rsidR="002874CB" w:rsidRPr="00A62DBD">
        <w:rPr>
          <w:szCs w:val="28"/>
        </w:rPr>
        <w:t>98205).</w:t>
      </w:r>
    </w:p>
    <w:p w:rsidR="004739C1" w:rsidRPr="00930A13" w:rsidRDefault="004739C1" w:rsidP="004739C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</w:t>
      </w:r>
      <w:r w:rsidR="00BB4881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 w:rsidR="00BB4881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E53747" w:rsidRPr="00E53747" w:rsidRDefault="00B954C4" w:rsidP="00E53747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7) </w:t>
      </w:r>
      <w:r w:rsidR="00E53747">
        <w:rPr>
          <w:sz w:val="28"/>
          <w:szCs w:val="28"/>
        </w:rPr>
        <w:t>2 жовтня 2023 року та 27 березня 2024</w:t>
      </w:r>
      <w:r w:rsidR="00E53747" w:rsidRPr="00906F60">
        <w:rPr>
          <w:sz w:val="28"/>
          <w:szCs w:val="28"/>
        </w:rPr>
        <w:t xml:space="preserve"> року до</w:t>
      </w:r>
      <w:r w:rsidR="00E53747">
        <w:rPr>
          <w:sz w:val="28"/>
          <w:szCs w:val="28"/>
        </w:rPr>
        <w:t xml:space="preserve"> </w:t>
      </w:r>
      <w:r w:rsidR="00E53747">
        <w:rPr>
          <w:spacing w:val="2"/>
          <w:sz w:val="28"/>
          <w:szCs w:val="28"/>
        </w:rPr>
        <w:t>Вищої ради правосуддя надійшли</w:t>
      </w:r>
      <w:r w:rsidR="00E53747" w:rsidRPr="00457362">
        <w:rPr>
          <w:spacing w:val="2"/>
          <w:sz w:val="28"/>
          <w:szCs w:val="28"/>
        </w:rPr>
        <w:t xml:space="preserve"> </w:t>
      </w:r>
      <w:r w:rsidR="00E53747">
        <w:rPr>
          <w:spacing w:val="2"/>
          <w:sz w:val="28"/>
          <w:szCs w:val="28"/>
        </w:rPr>
        <w:t>дисциплінарні скарги</w:t>
      </w:r>
      <w:r w:rsidR="00E53747" w:rsidRPr="00457362">
        <w:rPr>
          <w:spacing w:val="2"/>
          <w:sz w:val="28"/>
          <w:szCs w:val="28"/>
        </w:rPr>
        <w:t xml:space="preserve"> Пукія Я.М.</w:t>
      </w:r>
      <w:r w:rsidR="00E53747" w:rsidRPr="00457362">
        <w:rPr>
          <w:rStyle w:val="rvts24"/>
          <w:rFonts w:eastAsia="Calibri"/>
          <w:color w:val="000000"/>
          <w:spacing w:val="2"/>
          <w:sz w:val="28"/>
          <w:szCs w:val="28"/>
        </w:rPr>
        <w:t xml:space="preserve"> на дії судді Старосамбірського районного суду Львівської області Кушніра А.В.</w:t>
      </w:r>
      <w:r w:rsidR="00E53747" w:rsidRPr="00457362">
        <w:rPr>
          <w:rStyle w:val="rvts24"/>
          <w:rFonts w:eastAsia="Calibri"/>
          <w:b/>
          <w:color w:val="000000"/>
          <w:spacing w:val="2"/>
          <w:sz w:val="28"/>
          <w:szCs w:val="28"/>
        </w:rPr>
        <w:t xml:space="preserve"> </w:t>
      </w:r>
      <w:r w:rsidR="00E53747" w:rsidRPr="00457362">
        <w:rPr>
          <w:color w:val="000000"/>
          <w:spacing w:val="2"/>
          <w:sz w:val="28"/>
          <w:szCs w:val="28"/>
          <w:shd w:val="clear" w:color="auto" w:fill="FFFFFF"/>
        </w:rPr>
        <w:t xml:space="preserve">під час здійснення правосуддя у справі № </w:t>
      </w:r>
      <w:r w:rsidR="00E53747" w:rsidRPr="00457362">
        <w:rPr>
          <w:rStyle w:val="rvts86"/>
          <w:rFonts w:eastAsia="Calibri"/>
          <w:color w:val="000000"/>
          <w:spacing w:val="2"/>
          <w:sz w:val="28"/>
          <w:szCs w:val="28"/>
        </w:rPr>
        <w:t>455/65/23 (</w:t>
      </w:r>
      <w:r w:rsidR="00E53747">
        <w:rPr>
          <w:color w:val="000000"/>
          <w:spacing w:val="2"/>
          <w:sz w:val="28"/>
          <w:szCs w:val="28"/>
          <w:lang w:eastAsia="uk-UA"/>
        </w:rPr>
        <w:t>єдині унікальні</w:t>
      </w:r>
      <w:r w:rsidR="00E53747" w:rsidRPr="00457362">
        <w:rPr>
          <w:color w:val="000000"/>
          <w:spacing w:val="2"/>
          <w:sz w:val="28"/>
          <w:szCs w:val="28"/>
          <w:lang w:eastAsia="uk-UA"/>
        </w:rPr>
        <w:t xml:space="preserve"> номер</w:t>
      </w:r>
      <w:r w:rsidR="00E53747">
        <w:rPr>
          <w:color w:val="000000"/>
          <w:spacing w:val="2"/>
          <w:sz w:val="28"/>
          <w:szCs w:val="28"/>
          <w:lang w:eastAsia="uk-UA"/>
        </w:rPr>
        <w:t>и справ</w:t>
      </w:r>
      <w:r w:rsidR="00E53747" w:rsidRPr="00457362">
        <w:rPr>
          <w:color w:val="000000"/>
          <w:spacing w:val="2"/>
          <w:sz w:val="28"/>
          <w:szCs w:val="28"/>
          <w:lang w:eastAsia="uk-UA"/>
        </w:rPr>
        <w:t xml:space="preserve">: </w:t>
      </w:r>
      <w:r w:rsidR="00D527A0" w:rsidRPr="004F3ADC">
        <w:rPr>
          <w:rFonts w:eastAsia="Calibri"/>
          <w:bCs/>
        </w:rPr>
        <w:br/>
      </w:r>
      <w:r w:rsidR="00E53747" w:rsidRPr="00457362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П-3490/0/7-23</w:t>
      </w:r>
      <w:r w:rsidR="00E53747" w:rsidRPr="00457362">
        <w:rPr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="00E53747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П-1889/0/7-24; </w:t>
      </w:r>
      <w:r w:rsidR="00E53747">
        <w:rPr>
          <w:color w:val="000000"/>
          <w:spacing w:val="2"/>
          <w:sz w:val="28"/>
          <w:szCs w:val="28"/>
          <w:lang w:eastAsia="uk-UA"/>
        </w:rPr>
        <w:t>вхідні</w:t>
      </w:r>
      <w:r w:rsidR="00E53747" w:rsidRPr="00457362">
        <w:rPr>
          <w:color w:val="000000"/>
          <w:spacing w:val="2"/>
          <w:sz w:val="28"/>
          <w:szCs w:val="28"/>
          <w:lang w:eastAsia="uk-UA"/>
        </w:rPr>
        <w:t xml:space="preserve"> номер</w:t>
      </w:r>
      <w:r w:rsidR="00E53747">
        <w:rPr>
          <w:color w:val="000000"/>
          <w:spacing w:val="2"/>
          <w:sz w:val="28"/>
          <w:szCs w:val="28"/>
          <w:lang w:eastAsia="uk-UA"/>
        </w:rPr>
        <w:t>и справ</w:t>
      </w:r>
      <w:r w:rsidR="00E53747" w:rsidRPr="00457362">
        <w:rPr>
          <w:color w:val="000000"/>
          <w:spacing w:val="2"/>
          <w:sz w:val="28"/>
          <w:szCs w:val="28"/>
          <w:lang w:eastAsia="uk-UA"/>
        </w:rPr>
        <w:t xml:space="preserve">: </w:t>
      </w:r>
      <w:r w:rsidR="00E53747" w:rsidRPr="00457362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96160</w:t>
      </w:r>
      <w:r w:rsidR="00E53747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, 101130</w:t>
      </w:r>
      <w:r w:rsidR="00E53747" w:rsidRPr="00457362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).</w:t>
      </w:r>
    </w:p>
    <w:p w:rsidR="00E017FF" w:rsidRPr="00930A13" w:rsidRDefault="00E017FF" w:rsidP="00E017F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</w:t>
      </w:r>
      <w:r w:rsidR="00E12A19">
        <w:rPr>
          <w:spacing w:val="2"/>
          <w:sz w:val="28"/>
          <w:szCs w:val="28"/>
        </w:rPr>
        <w:t>ами попередньої перевірки скарг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</w:t>
      </w:r>
      <w:r w:rsidR="00E12A19">
        <w:rPr>
          <w:spacing w:val="2"/>
          <w:sz w:val="28"/>
          <w:szCs w:val="28"/>
        </w:rPr>
        <w:t>ної справи, оскільки суть скарг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9C177C" w:rsidRDefault="00A323FA" w:rsidP="009C177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</w:t>
      </w:r>
      <w:r w:rsidR="00610581">
        <w:rPr>
          <w:spacing w:val="2"/>
          <w:sz w:val="28"/>
          <w:szCs w:val="28"/>
        </w:rPr>
        <w:t xml:space="preserve">) </w:t>
      </w:r>
      <w:r w:rsidR="009C177C" w:rsidRPr="00FE19C6">
        <w:rPr>
          <w:sz w:val="28"/>
          <w:szCs w:val="28"/>
        </w:rPr>
        <w:t xml:space="preserve">6 березня 2024 року до Вищої ради правосуддя надійшла дисциплінарна скарга </w:t>
      </w:r>
      <w:r w:rsidR="009C177C" w:rsidRPr="00FE19C6">
        <w:rPr>
          <w:rStyle w:val="rvts24"/>
          <w:rFonts w:eastAsia="Calibri"/>
          <w:color w:val="000000"/>
          <w:sz w:val="28"/>
          <w:szCs w:val="28"/>
        </w:rPr>
        <w:t xml:space="preserve">Васюченко Н.С. на дії суддів </w:t>
      </w:r>
      <w:r w:rsidR="009C177C" w:rsidRPr="00FE19C6">
        <w:rPr>
          <w:sz w:val="28"/>
          <w:szCs w:val="28"/>
        </w:rPr>
        <w:t>Касаційного кримінального суду у складі Верховного Суду Крет Г.Р., Єремейчука С.В., Чистика А.О.</w:t>
      </w:r>
      <w:r w:rsidR="009C177C" w:rsidRPr="00FE19C6">
        <w:rPr>
          <w:rStyle w:val="rvts24"/>
          <w:rFonts w:eastAsia="Calibri"/>
          <w:color w:val="000000"/>
          <w:sz w:val="28"/>
          <w:szCs w:val="28"/>
        </w:rPr>
        <w:t xml:space="preserve"> </w:t>
      </w:r>
      <w:r w:rsidR="009C177C" w:rsidRPr="00FE19C6">
        <w:rPr>
          <w:color w:val="000000"/>
          <w:sz w:val="28"/>
          <w:szCs w:val="28"/>
          <w:shd w:val="clear" w:color="auto" w:fill="FFFFFF"/>
        </w:rPr>
        <w:t xml:space="preserve">під час здійснення правосуддя у справі № </w:t>
      </w:r>
      <w:r w:rsidR="009C177C" w:rsidRPr="00FE19C6">
        <w:rPr>
          <w:rStyle w:val="rvts86"/>
          <w:rFonts w:eastAsia="Calibri"/>
          <w:color w:val="000000"/>
          <w:sz w:val="28"/>
          <w:szCs w:val="28"/>
        </w:rPr>
        <w:t>522/11805/22 (</w:t>
      </w:r>
      <w:r w:rsidR="009C177C">
        <w:rPr>
          <w:color w:val="000000"/>
          <w:sz w:val="28"/>
          <w:szCs w:val="28"/>
          <w:lang w:eastAsia="uk-UA"/>
        </w:rPr>
        <w:t xml:space="preserve">єдиний унікальний номер справи: </w:t>
      </w:r>
      <w:r w:rsidR="009C177C" w:rsidRPr="004F3ADC">
        <w:rPr>
          <w:rFonts w:eastAsia="Calibri"/>
          <w:bCs/>
        </w:rPr>
        <w:br/>
      </w:r>
      <w:r w:rsidR="009C177C" w:rsidRPr="00FE19C6">
        <w:rPr>
          <w:color w:val="000000"/>
          <w:sz w:val="28"/>
          <w:szCs w:val="28"/>
          <w:shd w:val="clear" w:color="auto" w:fill="FFFFFF"/>
          <w:lang w:eastAsia="uk-UA"/>
        </w:rPr>
        <w:t>В-1461/0/7-24</w:t>
      </w:r>
      <w:r w:rsidR="009C177C" w:rsidRPr="00FE19C6">
        <w:rPr>
          <w:color w:val="000000"/>
          <w:sz w:val="28"/>
          <w:szCs w:val="28"/>
          <w:shd w:val="clear" w:color="auto" w:fill="FFFFFF"/>
        </w:rPr>
        <w:t xml:space="preserve">, </w:t>
      </w:r>
      <w:r w:rsidR="009C177C" w:rsidRPr="00FE19C6">
        <w:rPr>
          <w:color w:val="000000"/>
          <w:sz w:val="28"/>
          <w:szCs w:val="28"/>
          <w:lang w:eastAsia="uk-UA"/>
        </w:rPr>
        <w:t xml:space="preserve">вхідний номер справи: </w:t>
      </w:r>
      <w:r w:rsidR="009C177C" w:rsidRPr="00FE19C6">
        <w:rPr>
          <w:color w:val="000000"/>
          <w:sz w:val="28"/>
          <w:szCs w:val="28"/>
          <w:shd w:val="clear" w:color="auto" w:fill="FFFFFF"/>
          <w:lang w:eastAsia="uk-UA"/>
        </w:rPr>
        <w:t>100457).</w:t>
      </w:r>
    </w:p>
    <w:p w:rsidR="001F7DD7" w:rsidRPr="00930A13" w:rsidRDefault="001F7DD7" w:rsidP="001F7DD7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13995" w:rsidRPr="00A13995" w:rsidRDefault="00A323FA" w:rsidP="00A13995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</w:t>
      </w:r>
      <w:r w:rsidR="001F7DD7" w:rsidRPr="00A13995">
        <w:rPr>
          <w:spacing w:val="2"/>
          <w:sz w:val="28"/>
          <w:szCs w:val="28"/>
        </w:rPr>
        <w:t xml:space="preserve">) </w:t>
      </w:r>
      <w:r w:rsidR="00A13995" w:rsidRPr="00A13995">
        <w:rPr>
          <w:sz w:val="28"/>
          <w:szCs w:val="28"/>
        </w:rPr>
        <w:t xml:space="preserve">2 травня 2023 року до Вищої ради правосуддя надійшла дисциплінарна скарга </w:t>
      </w:r>
      <w:r w:rsidR="00A13995" w:rsidRPr="00A13995">
        <w:rPr>
          <w:rStyle w:val="rvts24"/>
          <w:rFonts w:eastAsia="Calibri"/>
          <w:sz w:val="28"/>
          <w:szCs w:val="28"/>
        </w:rPr>
        <w:t>Давиденка Ю.В.</w:t>
      </w:r>
      <w:r w:rsidR="00A13995" w:rsidRPr="00A13995">
        <w:rPr>
          <w:sz w:val="28"/>
          <w:szCs w:val="28"/>
        </w:rPr>
        <w:t xml:space="preserve"> </w:t>
      </w:r>
      <w:r w:rsidR="00A13995" w:rsidRPr="00A13995">
        <w:rPr>
          <w:rStyle w:val="rvts24"/>
          <w:rFonts w:eastAsia="Calibri"/>
          <w:sz w:val="28"/>
          <w:szCs w:val="28"/>
        </w:rPr>
        <w:t>на дії судді</w:t>
      </w:r>
      <w:r w:rsidR="00A13995" w:rsidRPr="00A13995">
        <w:rPr>
          <w:sz w:val="28"/>
          <w:szCs w:val="28"/>
        </w:rPr>
        <w:t xml:space="preserve"> Новомиргородського районного суду Кіровоградської області Орендовського В.А. та судді Кропивницького </w:t>
      </w:r>
      <w:r w:rsidR="00A13995" w:rsidRPr="00A13995">
        <w:rPr>
          <w:sz w:val="28"/>
          <w:szCs w:val="28"/>
        </w:rPr>
        <w:lastRenderedPageBreak/>
        <w:t xml:space="preserve">апеляційного суду Письменного О.А. </w:t>
      </w:r>
      <w:r w:rsidR="00A13995" w:rsidRPr="00A13995">
        <w:rPr>
          <w:sz w:val="28"/>
          <w:szCs w:val="28"/>
          <w:shd w:val="clear" w:color="auto" w:fill="FFFFFF"/>
        </w:rPr>
        <w:t>під час здійснення правосуддя у справі №</w:t>
      </w:r>
      <w:r w:rsidR="00A13995">
        <w:rPr>
          <w:sz w:val="28"/>
          <w:szCs w:val="28"/>
          <w:shd w:val="clear" w:color="auto" w:fill="FFFFFF"/>
        </w:rPr>
        <w:t> </w:t>
      </w:r>
      <w:r w:rsidR="00A13995" w:rsidRPr="00A13995">
        <w:rPr>
          <w:rStyle w:val="rvts86"/>
          <w:rFonts w:eastAsia="Calibri"/>
          <w:sz w:val="28"/>
          <w:szCs w:val="28"/>
        </w:rPr>
        <w:t>395/334/21 (</w:t>
      </w:r>
      <w:r w:rsidR="00A13995" w:rsidRPr="00A13995">
        <w:rPr>
          <w:sz w:val="28"/>
          <w:szCs w:val="28"/>
          <w:lang w:eastAsia="uk-UA"/>
        </w:rPr>
        <w:t xml:space="preserve">єдиний унікальний номер справи: </w:t>
      </w:r>
      <w:r w:rsidR="00A13995" w:rsidRPr="00A13995">
        <w:rPr>
          <w:sz w:val="28"/>
          <w:szCs w:val="28"/>
          <w:shd w:val="clear" w:color="auto" w:fill="FFFFFF"/>
          <w:lang w:eastAsia="uk-UA"/>
        </w:rPr>
        <w:t>Д-938/3/7-23</w:t>
      </w:r>
      <w:r w:rsidR="00A13995" w:rsidRPr="00A13995">
        <w:rPr>
          <w:sz w:val="28"/>
          <w:szCs w:val="28"/>
          <w:shd w:val="clear" w:color="auto" w:fill="FFFFFF"/>
        </w:rPr>
        <w:t xml:space="preserve">, </w:t>
      </w:r>
      <w:r w:rsidR="00A13995" w:rsidRPr="00A13995">
        <w:rPr>
          <w:sz w:val="28"/>
          <w:szCs w:val="28"/>
          <w:lang w:eastAsia="uk-UA"/>
        </w:rPr>
        <w:t xml:space="preserve">вхідний номер справи: </w:t>
      </w:r>
      <w:r w:rsidR="00A13995" w:rsidRPr="00A13995">
        <w:rPr>
          <w:sz w:val="28"/>
          <w:szCs w:val="28"/>
          <w:shd w:val="clear" w:color="auto" w:fill="FFFFFF"/>
          <w:lang w:eastAsia="uk-UA"/>
        </w:rPr>
        <w:t>92995).</w:t>
      </w:r>
    </w:p>
    <w:p w:rsidR="004A6F4F" w:rsidRPr="00930A13" w:rsidRDefault="004A6F4F" w:rsidP="004A6F4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рішенням</w:t>
      </w:r>
      <w:r w:rsidR="00C71BE8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B0DCE" w:rsidRPr="004B0DCE" w:rsidRDefault="00A323FA" w:rsidP="004B0DC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</w:t>
      </w:r>
      <w:r w:rsidR="004B0DCE">
        <w:rPr>
          <w:spacing w:val="2"/>
          <w:sz w:val="28"/>
          <w:szCs w:val="28"/>
        </w:rPr>
        <w:t xml:space="preserve">) </w:t>
      </w:r>
      <w:r w:rsidR="004B0DCE" w:rsidRPr="004B0DCE">
        <w:rPr>
          <w:sz w:val="28"/>
          <w:szCs w:val="28"/>
        </w:rPr>
        <w:t xml:space="preserve">18 грудня 2023 року до Вищої ради правосуддя надійшла дисциплінарна скарга </w:t>
      </w:r>
      <w:r w:rsidR="004B0DCE" w:rsidRPr="004B0DCE">
        <w:rPr>
          <w:rStyle w:val="rvts24"/>
          <w:rFonts w:eastAsia="Calibri"/>
          <w:color w:val="000000"/>
          <w:sz w:val="28"/>
          <w:szCs w:val="28"/>
        </w:rPr>
        <w:t>Хоменка М.Є. на дії судді Житомирського окружного адміністративного суду</w:t>
      </w:r>
      <w:r w:rsidR="004B0DCE" w:rsidRPr="004B0DCE">
        <w:rPr>
          <w:sz w:val="28"/>
          <w:szCs w:val="28"/>
        </w:rPr>
        <w:t xml:space="preserve"> </w:t>
      </w:r>
      <w:r w:rsidR="004B0DCE" w:rsidRPr="004B0DCE">
        <w:rPr>
          <w:color w:val="1D1D1B"/>
          <w:sz w:val="28"/>
          <w:szCs w:val="28"/>
          <w:shd w:val="clear" w:color="auto" w:fill="FFFFFF"/>
        </w:rPr>
        <w:t xml:space="preserve">Семенюка М.М. </w:t>
      </w:r>
      <w:r w:rsidR="004B0DCE" w:rsidRPr="004B0DCE">
        <w:rPr>
          <w:color w:val="000000"/>
          <w:sz w:val="28"/>
          <w:szCs w:val="28"/>
          <w:shd w:val="clear" w:color="auto" w:fill="FFFFFF"/>
        </w:rPr>
        <w:t xml:space="preserve">під час здійснення правосуддя у справі № </w:t>
      </w:r>
      <w:r w:rsidR="004B0DCE" w:rsidRPr="004B0DCE">
        <w:rPr>
          <w:rStyle w:val="rvts86"/>
          <w:rFonts w:eastAsia="Calibri"/>
          <w:color w:val="000000"/>
          <w:sz w:val="28"/>
          <w:szCs w:val="28"/>
        </w:rPr>
        <w:t>240/23531/23 (</w:t>
      </w:r>
      <w:r w:rsidR="004B0DCE" w:rsidRPr="004B0DCE">
        <w:rPr>
          <w:color w:val="000000"/>
          <w:sz w:val="28"/>
          <w:szCs w:val="28"/>
          <w:lang w:eastAsia="uk-UA"/>
        </w:rPr>
        <w:t xml:space="preserve">єдиний унікальний номер справи: </w:t>
      </w:r>
      <w:r w:rsidR="004B0DCE" w:rsidRPr="004B0DCE">
        <w:rPr>
          <w:color w:val="000000"/>
          <w:sz w:val="28"/>
          <w:szCs w:val="28"/>
          <w:shd w:val="clear" w:color="auto" w:fill="FFFFFF"/>
          <w:lang w:eastAsia="uk-UA"/>
        </w:rPr>
        <w:t>Х-975/2/7-23</w:t>
      </w:r>
      <w:r w:rsidR="004B0DCE" w:rsidRPr="004B0DCE">
        <w:rPr>
          <w:color w:val="000000"/>
          <w:sz w:val="28"/>
          <w:szCs w:val="28"/>
          <w:shd w:val="clear" w:color="auto" w:fill="FFFFFF"/>
        </w:rPr>
        <w:t xml:space="preserve">, </w:t>
      </w:r>
      <w:r w:rsidR="004B0DCE" w:rsidRPr="004B0DCE">
        <w:rPr>
          <w:color w:val="000000"/>
          <w:sz w:val="28"/>
          <w:szCs w:val="28"/>
          <w:lang w:eastAsia="uk-UA"/>
        </w:rPr>
        <w:t xml:space="preserve">вхідний номер справи: </w:t>
      </w:r>
      <w:r w:rsidR="004B0DCE" w:rsidRPr="004B0DCE">
        <w:rPr>
          <w:color w:val="000000"/>
          <w:sz w:val="28"/>
          <w:szCs w:val="28"/>
          <w:shd w:val="clear" w:color="auto" w:fill="FFFFFF"/>
          <w:lang w:eastAsia="uk-UA"/>
        </w:rPr>
        <w:t>98015).</w:t>
      </w:r>
    </w:p>
    <w:p w:rsidR="007A6A19" w:rsidRPr="00930A13" w:rsidRDefault="007A6A19" w:rsidP="007A6A19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812A9E" w:rsidRPr="00930A13" w:rsidRDefault="007B7607" w:rsidP="001414A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Згідно з </w:t>
      </w:r>
      <w:r w:rsidR="007643C0" w:rsidRPr="00930A13">
        <w:rPr>
          <w:spacing w:val="2"/>
          <w:sz w:val="28"/>
          <w:szCs w:val="28"/>
        </w:rPr>
        <w:t>пунктом</w:t>
      </w:r>
      <w:r w:rsidR="00EE7B1B" w:rsidRPr="00930A13">
        <w:rPr>
          <w:spacing w:val="2"/>
          <w:sz w:val="28"/>
          <w:szCs w:val="28"/>
        </w:rPr>
        <w:t xml:space="preserve"> 4</w:t>
      </w:r>
      <w:r w:rsidR="00216EDD" w:rsidRPr="00930A13">
        <w:rPr>
          <w:spacing w:val="2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1414A1" w:rsidRPr="00930A13">
        <w:rPr>
          <w:spacing w:val="2"/>
          <w:sz w:val="28"/>
          <w:szCs w:val="28"/>
        </w:rPr>
        <w:t xml:space="preserve"> </w:t>
      </w:r>
      <w:r w:rsidR="00812A9E" w:rsidRPr="00930A13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52072E" w:rsidRPr="00930A13" w:rsidRDefault="0052072E" w:rsidP="0052072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Керуючись статтею 45 Закону України «Про Вищу раду правосуддя», </w:t>
      </w:r>
      <w:r w:rsidR="006E1787" w:rsidRPr="00930A13">
        <w:rPr>
          <w:spacing w:val="2"/>
          <w:szCs w:val="28"/>
        </w:rPr>
        <w:t xml:space="preserve">статтею 107 Закону України «Про судоустрій і статус суддів», </w:t>
      </w:r>
      <w:r w:rsidRPr="00930A13">
        <w:rPr>
          <w:spacing w:val="2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930A13" w:rsidRDefault="0010187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852A4A" w:rsidRPr="00930A13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930A13">
        <w:rPr>
          <w:rFonts w:cs="Times New Roman"/>
          <w:b/>
          <w:spacing w:val="2"/>
        </w:rPr>
        <w:t>ухвалила:</w:t>
      </w:r>
    </w:p>
    <w:p w:rsidR="0059733B" w:rsidRPr="00930A13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  <w:sz w:val="24"/>
          <w:szCs w:val="24"/>
        </w:rPr>
      </w:pPr>
    </w:p>
    <w:p w:rsidR="00242339" w:rsidRPr="00D663FA" w:rsidRDefault="00CF7407" w:rsidP="002D2785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D663FA">
        <w:rPr>
          <w:spacing w:val="2"/>
          <w:szCs w:val="28"/>
        </w:rPr>
        <w:t xml:space="preserve">1) </w:t>
      </w:r>
      <w:r w:rsidR="00242339" w:rsidRPr="00D663FA">
        <w:rPr>
          <w:spacing w:val="2"/>
          <w:szCs w:val="28"/>
        </w:rPr>
        <w:t xml:space="preserve">відмовити у відкритті дисциплінарної справи за скаргою </w:t>
      </w:r>
      <w:r w:rsidR="002D2785" w:rsidRPr="00D663FA">
        <w:rPr>
          <w:rStyle w:val="rvts24"/>
          <w:color w:val="000000"/>
          <w:sz w:val="28"/>
          <w:szCs w:val="28"/>
        </w:rPr>
        <w:t xml:space="preserve">Маркевича Анатолія Миколайовича </w:t>
      </w:r>
      <w:r w:rsidR="002D2785" w:rsidRPr="00D663FA">
        <w:rPr>
          <w:color w:val="1D1D1B"/>
          <w:szCs w:val="28"/>
        </w:rPr>
        <w:t>стосовно судді Солом’янського районного суду міста Києва Коробенка Сергія Віталійовича</w:t>
      </w:r>
      <w:r w:rsidR="00242339" w:rsidRPr="00D663FA">
        <w:rPr>
          <w:color w:val="000000"/>
          <w:spacing w:val="2"/>
          <w:szCs w:val="28"/>
          <w:shd w:val="clear" w:color="auto" w:fill="FFFFFF"/>
        </w:rPr>
        <w:t xml:space="preserve">; </w:t>
      </w:r>
    </w:p>
    <w:p w:rsidR="009E54C1" w:rsidRPr="00D663FA" w:rsidRDefault="00B148CB" w:rsidP="009E54C1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D663FA">
        <w:rPr>
          <w:spacing w:val="2"/>
          <w:szCs w:val="28"/>
        </w:rPr>
        <w:t xml:space="preserve">2) </w:t>
      </w:r>
      <w:r w:rsidR="009E54C1" w:rsidRPr="00D663FA">
        <w:rPr>
          <w:spacing w:val="2"/>
          <w:szCs w:val="28"/>
        </w:rPr>
        <w:t>відмовити у відкритті дисциплінарної справи за скаргою</w:t>
      </w:r>
      <w:r w:rsidR="004E136E" w:rsidRPr="00D663FA">
        <w:rPr>
          <w:rStyle w:val="rvts24"/>
          <w:color w:val="000000"/>
          <w:spacing w:val="2"/>
          <w:sz w:val="28"/>
          <w:szCs w:val="28"/>
        </w:rPr>
        <w:t xml:space="preserve"> </w:t>
      </w:r>
      <w:r w:rsidR="004E136E" w:rsidRPr="00D663FA">
        <w:rPr>
          <w:rStyle w:val="rvts24"/>
          <w:color w:val="000000"/>
          <w:sz w:val="28"/>
          <w:szCs w:val="28"/>
        </w:rPr>
        <w:t xml:space="preserve">Дмитровського Олександра Олексійовича стосовно судді </w:t>
      </w:r>
      <w:r w:rsidR="004E136E" w:rsidRPr="00D663FA">
        <w:rPr>
          <w:color w:val="1D1D1B"/>
          <w:szCs w:val="28"/>
          <w:shd w:val="clear" w:color="auto" w:fill="FFFFFF"/>
        </w:rPr>
        <w:t>Подільського районного суду міста Києва Захарчук Світлани Степанівни</w:t>
      </w:r>
      <w:r w:rsidR="009E54C1" w:rsidRPr="00D663FA">
        <w:rPr>
          <w:spacing w:val="2"/>
          <w:szCs w:val="28"/>
        </w:rPr>
        <w:t>;</w:t>
      </w:r>
    </w:p>
    <w:p w:rsidR="00213690" w:rsidRPr="00D663FA" w:rsidRDefault="00390DBA" w:rsidP="00213690">
      <w:pPr>
        <w:pStyle w:val="a3"/>
        <w:spacing w:line="240" w:lineRule="auto"/>
        <w:ind w:left="0" w:firstLine="720"/>
        <w:jc w:val="both"/>
        <w:rPr>
          <w:color w:val="000000"/>
          <w:spacing w:val="2"/>
          <w:szCs w:val="28"/>
          <w:shd w:val="clear" w:color="auto" w:fill="FFFFFF"/>
        </w:rPr>
      </w:pPr>
      <w:r w:rsidRPr="00D663FA">
        <w:rPr>
          <w:spacing w:val="2"/>
          <w:szCs w:val="28"/>
        </w:rPr>
        <w:t>3)</w:t>
      </w:r>
      <w:r w:rsidR="00501F04" w:rsidRPr="00D663FA">
        <w:rPr>
          <w:spacing w:val="2"/>
          <w:szCs w:val="28"/>
        </w:rPr>
        <w:t xml:space="preserve"> відмовити у відкритті дисциплінарної справи за скаргою</w:t>
      </w:r>
      <w:r w:rsidR="00501F04" w:rsidRPr="00D663FA">
        <w:rPr>
          <w:rStyle w:val="rvts24"/>
          <w:spacing w:val="2"/>
          <w:sz w:val="28"/>
          <w:szCs w:val="28"/>
        </w:rPr>
        <w:t xml:space="preserve"> </w:t>
      </w:r>
      <w:r w:rsidR="00213690" w:rsidRPr="00D663FA">
        <w:rPr>
          <w:rStyle w:val="rvts24"/>
          <w:color w:val="000000"/>
          <w:sz w:val="28"/>
          <w:szCs w:val="28"/>
        </w:rPr>
        <w:t>Макарова Олега Миколайовича стосовно</w:t>
      </w:r>
      <w:r w:rsidR="00213690" w:rsidRPr="00D663FA">
        <w:rPr>
          <w:szCs w:val="28"/>
        </w:rPr>
        <w:t xml:space="preserve"> судді</w:t>
      </w:r>
      <w:r w:rsidR="00213690" w:rsidRPr="00D663FA">
        <w:rPr>
          <w:color w:val="1D1D1B"/>
          <w:szCs w:val="28"/>
          <w:shd w:val="clear" w:color="auto" w:fill="FFFFFF"/>
        </w:rPr>
        <w:t xml:space="preserve"> Вовчанського районного суду Харківської </w:t>
      </w:r>
      <w:r w:rsidR="00213690" w:rsidRPr="00D663FA">
        <w:rPr>
          <w:color w:val="1D1D1B"/>
          <w:szCs w:val="28"/>
          <w:shd w:val="clear" w:color="auto" w:fill="FFFFFF"/>
        </w:rPr>
        <w:lastRenderedPageBreak/>
        <w:t>області (відрядженого до Червонозаводського районного суду міста Харкова) Глоби Максима Миколайовича;</w:t>
      </w:r>
    </w:p>
    <w:p w:rsidR="00800AFD" w:rsidRPr="00D663FA" w:rsidRDefault="008C22F4" w:rsidP="00C8186D">
      <w:pPr>
        <w:pStyle w:val="a3"/>
        <w:spacing w:line="240" w:lineRule="auto"/>
        <w:ind w:left="0" w:firstLine="720"/>
        <w:jc w:val="both"/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</w:pPr>
      <w:r w:rsidRPr="00D663FA">
        <w:rPr>
          <w:color w:val="1D1D1B"/>
          <w:spacing w:val="2"/>
          <w:szCs w:val="28"/>
          <w:shd w:val="clear" w:color="auto" w:fill="FFFFFF"/>
        </w:rPr>
        <w:t>4)</w:t>
      </w:r>
      <w:r w:rsidR="00DB4353" w:rsidRPr="00D663FA">
        <w:rPr>
          <w:color w:val="1D1D1B"/>
          <w:spacing w:val="2"/>
          <w:szCs w:val="28"/>
          <w:shd w:val="clear" w:color="auto" w:fill="FFFFFF"/>
        </w:rPr>
        <w:t xml:space="preserve"> </w:t>
      </w:r>
      <w:r w:rsidR="00DB4353" w:rsidRPr="00D663FA">
        <w:rPr>
          <w:spacing w:val="2"/>
          <w:szCs w:val="28"/>
        </w:rPr>
        <w:t xml:space="preserve">відмовити у відкритті </w:t>
      </w:r>
      <w:r w:rsidR="00C8186D" w:rsidRPr="00D663FA">
        <w:rPr>
          <w:spacing w:val="2"/>
          <w:szCs w:val="28"/>
        </w:rPr>
        <w:t xml:space="preserve">дисциплінарної справи за скаргами </w:t>
      </w:r>
      <w:r w:rsidR="00C8186D" w:rsidRPr="00D663FA">
        <w:rPr>
          <w:rStyle w:val="rvts24"/>
          <w:color w:val="000000"/>
          <w:spacing w:val="2"/>
          <w:sz w:val="28"/>
          <w:szCs w:val="28"/>
        </w:rPr>
        <w:t>Р</w:t>
      </w:r>
      <w:r w:rsidR="00C8186D" w:rsidRPr="00D663FA">
        <w:rPr>
          <w:rStyle w:val="rvts24"/>
          <w:sz w:val="28"/>
          <w:szCs w:val="28"/>
        </w:rPr>
        <w:t xml:space="preserve">удницького Павла Івановича стосовно судді </w:t>
      </w:r>
      <w:r w:rsidR="00C8186D" w:rsidRPr="00D663FA">
        <w:rPr>
          <w:szCs w:val="28"/>
          <w:shd w:val="clear" w:color="auto" w:fill="FFFFFF"/>
        </w:rPr>
        <w:t>Новоград-Волинського міськрайонного суду Житомирської області</w:t>
      </w:r>
      <w:r w:rsidR="00C8186D" w:rsidRPr="00D663FA">
        <w:rPr>
          <w:szCs w:val="28"/>
        </w:rPr>
        <w:t xml:space="preserve"> </w:t>
      </w:r>
      <w:r w:rsidR="00C8186D" w:rsidRPr="00D663FA">
        <w:rPr>
          <w:szCs w:val="28"/>
          <w:shd w:val="clear" w:color="auto" w:fill="FFFFFF"/>
        </w:rPr>
        <w:t>Літвин Ольги Олексіївни</w:t>
      </w:r>
      <w:r w:rsidR="00800AFD" w:rsidRPr="00D663FA"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  <w:t>;</w:t>
      </w:r>
    </w:p>
    <w:p w:rsidR="00F33605" w:rsidRPr="00D663FA" w:rsidRDefault="001122EA" w:rsidP="00F477EE">
      <w:pPr>
        <w:pStyle w:val="a3"/>
        <w:spacing w:line="240" w:lineRule="auto"/>
        <w:ind w:left="0" w:firstLine="720"/>
        <w:jc w:val="both"/>
        <w:rPr>
          <w:spacing w:val="2"/>
        </w:rPr>
      </w:pPr>
      <w:r w:rsidRPr="00D663FA">
        <w:rPr>
          <w:spacing w:val="2"/>
          <w:szCs w:val="28"/>
        </w:rPr>
        <w:t>5)</w:t>
      </w:r>
      <w:r w:rsidR="00962DCA" w:rsidRPr="00D663FA">
        <w:rPr>
          <w:spacing w:val="2"/>
          <w:szCs w:val="28"/>
        </w:rPr>
        <w:t xml:space="preserve"> </w:t>
      </w:r>
      <w:r w:rsidR="00C41A37" w:rsidRPr="00D663FA">
        <w:rPr>
          <w:spacing w:val="2"/>
          <w:szCs w:val="28"/>
        </w:rPr>
        <w:t>відмовити</w:t>
      </w:r>
      <w:r w:rsidR="00962DCA" w:rsidRPr="00D663FA">
        <w:rPr>
          <w:spacing w:val="2"/>
          <w:szCs w:val="28"/>
        </w:rPr>
        <w:t xml:space="preserve"> у відкритті дисциплі</w:t>
      </w:r>
      <w:r w:rsidR="00962DCA" w:rsidRPr="00D663FA">
        <w:rPr>
          <w:rFonts w:eastAsia="Malgun Gothic Semilight"/>
          <w:spacing w:val="2"/>
          <w:szCs w:val="28"/>
        </w:rPr>
        <w:t xml:space="preserve">нарної справи за скаргою </w:t>
      </w:r>
      <w:r w:rsidR="00F477EE" w:rsidRPr="00D663FA">
        <w:rPr>
          <w:rFonts w:eastAsia="Times New Roman"/>
          <w:szCs w:val="28"/>
          <w:shd w:val="clear" w:color="auto" w:fill="FFFFFF"/>
          <w:lang w:eastAsia="ru-RU"/>
        </w:rPr>
        <w:t>Геца Ігоря Вікторовича</w:t>
      </w:r>
      <w:r w:rsidR="00F477EE" w:rsidRPr="00D663FA">
        <w:rPr>
          <w:spacing w:val="2"/>
          <w:szCs w:val="28"/>
        </w:rPr>
        <w:t xml:space="preserve"> </w:t>
      </w:r>
      <w:r w:rsidR="00962DCA" w:rsidRPr="00D663FA">
        <w:rPr>
          <w:spacing w:val="2"/>
        </w:rPr>
        <w:t>стосовно судді</w:t>
      </w:r>
      <w:r w:rsidR="00F477EE" w:rsidRPr="00D663FA">
        <w:rPr>
          <w:spacing w:val="2"/>
        </w:rPr>
        <w:t xml:space="preserve"> </w:t>
      </w:r>
      <w:r w:rsidR="00F477EE" w:rsidRPr="00D663FA">
        <w:rPr>
          <w:rFonts w:eastAsia="Times New Roman"/>
          <w:szCs w:val="28"/>
          <w:shd w:val="clear" w:color="auto" w:fill="FFFFFF"/>
          <w:lang w:eastAsia="ru-RU"/>
        </w:rPr>
        <w:t>Печерського районного суду міста Києва Головко Юлії Григорівни</w:t>
      </w:r>
      <w:r w:rsidR="00962DCA" w:rsidRPr="00D663FA">
        <w:rPr>
          <w:spacing w:val="2"/>
        </w:rPr>
        <w:t>;</w:t>
      </w:r>
    </w:p>
    <w:p w:rsidR="004739C1" w:rsidRPr="00D663FA" w:rsidRDefault="00AD787F" w:rsidP="000E2D3A">
      <w:pPr>
        <w:pStyle w:val="a3"/>
        <w:spacing w:line="240" w:lineRule="auto"/>
        <w:ind w:left="0" w:firstLine="720"/>
        <w:jc w:val="both"/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</w:pPr>
      <w:r w:rsidRPr="00D663FA">
        <w:rPr>
          <w:spacing w:val="2"/>
          <w:szCs w:val="28"/>
        </w:rPr>
        <w:t>6)</w:t>
      </w:r>
      <w:r w:rsidR="006956EB" w:rsidRPr="00D663FA">
        <w:rPr>
          <w:spacing w:val="2"/>
          <w:szCs w:val="28"/>
        </w:rPr>
        <w:t xml:space="preserve"> </w:t>
      </w:r>
      <w:r w:rsidR="00C41A37" w:rsidRPr="00D663FA">
        <w:rPr>
          <w:rFonts w:eastAsia="Times New Roman"/>
          <w:spacing w:val="2"/>
          <w:szCs w:val="28"/>
          <w:lang w:eastAsia="ru-RU"/>
        </w:rPr>
        <w:t>відмовити</w:t>
      </w:r>
      <w:r w:rsidR="004B14B8" w:rsidRPr="00D663FA">
        <w:rPr>
          <w:rFonts w:eastAsia="Times New Roman"/>
          <w:spacing w:val="2"/>
          <w:szCs w:val="28"/>
          <w:lang w:eastAsia="ru-RU"/>
        </w:rPr>
        <w:t xml:space="preserve"> у відкритті дисциплі</w:t>
      </w:r>
      <w:r w:rsidR="004B14B8" w:rsidRPr="00D663FA">
        <w:rPr>
          <w:rFonts w:eastAsia="Malgun Gothic Semilight"/>
          <w:spacing w:val="2"/>
          <w:szCs w:val="28"/>
          <w:lang w:eastAsia="ru-RU"/>
        </w:rPr>
        <w:t xml:space="preserve">нарної справи </w:t>
      </w:r>
      <w:r w:rsidR="00C41A37" w:rsidRPr="00D663FA">
        <w:rPr>
          <w:rFonts w:eastAsia="Malgun Gothic Semilight"/>
          <w:spacing w:val="2"/>
          <w:szCs w:val="28"/>
          <w:lang w:eastAsia="ru-RU"/>
        </w:rPr>
        <w:t>за скаргою</w:t>
      </w:r>
      <w:r w:rsidR="000E2D3A" w:rsidRPr="00D663FA"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  <w:t xml:space="preserve"> </w:t>
      </w:r>
      <w:r w:rsidR="000E2D3A" w:rsidRPr="00D663FA">
        <w:rPr>
          <w:rStyle w:val="FontStyle14"/>
          <w:rFonts w:eastAsiaTheme="minorHAnsi"/>
          <w:bCs/>
          <w:sz w:val="28"/>
          <w:szCs w:val="28"/>
        </w:rPr>
        <w:t>Криворучко Лариси Сергіївни стосовно судді Київського окружного адміністративного суду Шевченко Анни Василівни</w:t>
      </w:r>
      <w:r w:rsidR="004739C1" w:rsidRPr="00D663FA">
        <w:rPr>
          <w:spacing w:val="2"/>
          <w:szCs w:val="28"/>
        </w:rPr>
        <w:t>;</w:t>
      </w:r>
    </w:p>
    <w:p w:rsidR="00E12A19" w:rsidRPr="00E12A19" w:rsidRDefault="00CD551A" w:rsidP="00E12A19">
      <w:pPr>
        <w:pStyle w:val="a3"/>
        <w:spacing w:line="240" w:lineRule="auto"/>
        <w:ind w:left="0" w:firstLine="720"/>
        <w:jc w:val="both"/>
        <w:rPr>
          <w:rStyle w:val="rvts24"/>
          <w:spacing w:val="2"/>
          <w:sz w:val="28"/>
          <w:szCs w:val="28"/>
          <w:shd w:val="clear" w:color="auto" w:fill="auto"/>
        </w:rPr>
      </w:pPr>
      <w:r w:rsidRPr="00D663FA">
        <w:rPr>
          <w:spacing w:val="2"/>
          <w:szCs w:val="28"/>
        </w:rPr>
        <w:t xml:space="preserve">7) </w:t>
      </w:r>
      <w:r w:rsidR="000760D7" w:rsidRPr="00D663FA">
        <w:rPr>
          <w:spacing w:val="2"/>
          <w:szCs w:val="28"/>
        </w:rPr>
        <w:t>відмовити</w:t>
      </w:r>
      <w:r w:rsidR="00493404" w:rsidRPr="00D663FA">
        <w:rPr>
          <w:spacing w:val="2"/>
          <w:szCs w:val="28"/>
        </w:rPr>
        <w:t xml:space="preserve"> у відкритті </w:t>
      </w:r>
      <w:r w:rsidR="00E12A19" w:rsidRPr="00D663FA">
        <w:rPr>
          <w:spacing w:val="2"/>
          <w:szCs w:val="28"/>
        </w:rPr>
        <w:t>дисциплінарної справи за скаргами</w:t>
      </w:r>
      <w:r w:rsidR="00493404" w:rsidRPr="00D663FA">
        <w:rPr>
          <w:spacing w:val="2"/>
          <w:szCs w:val="28"/>
        </w:rPr>
        <w:t xml:space="preserve"> </w:t>
      </w:r>
      <w:r w:rsidR="00E12A19" w:rsidRPr="00D663FA">
        <w:rPr>
          <w:szCs w:val="28"/>
        </w:rPr>
        <w:t xml:space="preserve">Пукія Ярослава Миколайовича </w:t>
      </w:r>
      <w:r w:rsidR="00E12A19" w:rsidRPr="00D663FA">
        <w:rPr>
          <w:rStyle w:val="rvts24"/>
          <w:color w:val="000000"/>
          <w:sz w:val="28"/>
          <w:szCs w:val="28"/>
        </w:rPr>
        <w:t>стосовно судді Старосамбірського районного суду Львівської області Кушніра Андрія Васильовича;</w:t>
      </w:r>
    </w:p>
    <w:p w:rsidR="00FE19C6" w:rsidRPr="00D663FA" w:rsidRDefault="00A323FA" w:rsidP="00C543F9">
      <w:pPr>
        <w:pStyle w:val="a3"/>
        <w:spacing w:line="240" w:lineRule="auto"/>
        <w:ind w:left="0" w:firstLine="720"/>
        <w:jc w:val="both"/>
        <w:rPr>
          <w:color w:val="000000"/>
          <w:spacing w:val="2"/>
          <w:szCs w:val="28"/>
          <w:shd w:val="clear" w:color="auto" w:fill="FFFFFF"/>
        </w:rPr>
      </w:pPr>
      <w:r>
        <w:rPr>
          <w:rStyle w:val="rvts24"/>
          <w:color w:val="000000"/>
          <w:spacing w:val="2"/>
          <w:sz w:val="28"/>
          <w:szCs w:val="28"/>
        </w:rPr>
        <w:t>8</w:t>
      </w:r>
      <w:r w:rsidR="00E12A19" w:rsidRPr="00D663FA">
        <w:rPr>
          <w:rStyle w:val="rvts24"/>
          <w:color w:val="000000"/>
          <w:spacing w:val="2"/>
          <w:sz w:val="28"/>
          <w:szCs w:val="28"/>
        </w:rPr>
        <w:t xml:space="preserve">) </w:t>
      </w:r>
      <w:r w:rsidR="001F7DD7" w:rsidRPr="00D663FA">
        <w:rPr>
          <w:spacing w:val="2"/>
          <w:szCs w:val="28"/>
        </w:rPr>
        <w:t xml:space="preserve">відмовити у відкритті дисциплінарної справи за скаргою </w:t>
      </w:r>
      <w:r w:rsidR="001F7DD7" w:rsidRPr="00D663FA">
        <w:rPr>
          <w:rStyle w:val="rvts24"/>
          <w:color w:val="000000"/>
          <w:sz w:val="28"/>
          <w:szCs w:val="28"/>
          <w:lang w:val="ru-RU"/>
        </w:rPr>
        <w:t>Васюченко Наталії</w:t>
      </w:r>
      <w:r w:rsidR="001F7DD7" w:rsidRPr="00D663FA">
        <w:rPr>
          <w:szCs w:val="28"/>
        </w:rPr>
        <w:t xml:space="preserve"> Станіславівни </w:t>
      </w:r>
      <w:r w:rsidR="001F7DD7" w:rsidRPr="00D663FA">
        <w:rPr>
          <w:rStyle w:val="rvts24"/>
          <w:color w:val="000000"/>
          <w:sz w:val="28"/>
          <w:szCs w:val="28"/>
        </w:rPr>
        <w:t xml:space="preserve">стосовно суддів </w:t>
      </w:r>
      <w:r w:rsidR="001F7DD7" w:rsidRPr="00D663FA">
        <w:rPr>
          <w:szCs w:val="28"/>
        </w:rPr>
        <w:t>Касаційного кримінального суду у складі Верховного Суду Крет Галини Романівни, Єремейчука Сергія Володимировича, Чистика Андрія Олеговича</w:t>
      </w:r>
      <w:r w:rsidR="00C543F9" w:rsidRPr="00D663FA">
        <w:rPr>
          <w:szCs w:val="28"/>
        </w:rPr>
        <w:t>;</w:t>
      </w:r>
    </w:p>
    <w:p w:rsidR="004A6F4F" w:rsidRPr="00D663FA" w:rsidRDefault="00A323FA" w:rsidP="004A6F4F">
      <w:pPr>
        <w:pStyle w:val="a3"/>
        <w:spacing w:line="240" w:lineRule="auto"/>
        <w:ind w:left="0" w:firstLine="720"/>
        <w:jc w:val="both"/>
        <w:rPr>
          <w:szCs w:val="28"/>
        </w:rPr>
      </w:pPr>
      <w:r>
        <w:rPr>
          <w:spacing w:val="2"/>
          <w:szCs w:val="28"/>
        </w:rPr>
        <w:t>9</w:t>
      </w:r>
      <w:r w:rsidR="004A6F4F" w:rsidRPr="00D663FA">
        <w:rPr>
          <w:spacing w:val="2"/>
          <w:szCs w:val="28"/>
        </w:rPr>
        <w:t xml:space="preserve">) відмовити у відкритті дисциплінарної справи за скаргою </w:t>
      </w:r>
      <w:r w:rsidR="004A6F4F" w:rsidRPr="00D663FA">
        <w:rPr>
          <w:rStyle w:val="rvts24"/>
          <w:color w:val="000000"/>
          <w:sz w:val="28"/>
          <w:szCs w:val="28"/>
        </w:rPr>
        <w:t>Давиденка Юрія Віталійовича</w:t>
      </w:r>
      <w:r w:rsidR="004A6F4F" w:rsidRPr="00D663FA">
        <w:rPr>
          <w:szCs w:val="28"/>
        </w:rPr>
        <w:t xml:space="preserve"> </w:t>
      </w:r>
      <w:r w:rsidR="004A6F4F" w:rsidRPr="00D663FA">
        <w:rPr>
          <w:rStyle w:val="rvts24"/>
          <w:color w:val="000000"/>
          <w:sz w:val="28"/>
          <w:szCs w:val="28"/>
        </w:rPr>
        <w:t>стосовно судді</w:t>
      </w:r>
      <w:r w:rsidR="004A6F4F" w:rsidRPr="00D663FA">
        <w:rPr>
          <w:szCs w:val="28"/>
        </w:rPr>
        <w:t xml:space="preserve"> Новомиргородського районного суду Кіровоградської області Орендовського Володимира Анатолійовича та судді Кропивницького апеляційного суду Письменного Олексія Анатолійовича;</w:t>
      </w:r>
    </w:p>
    <w:p w:rsidR="00493404" w:rsidRPr="00D663FA" w:rsidRDefault="00A323FA" w:rsidP="004B0DCE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>
        <w:rPr>
          <w:szCs w:val="28"/>
        </w:rPr>
        <w:t>10</w:t>
      </w:r>
      <w:r w:rsidR="004A6F4F" w:rsidRPr="00D663FA">
        <w:rPr>
          <w:szCs w:val="28"/>
        </w:rPr>
        <w:t xml:space="preserve">) </w:t>
      </w:r>
      <w:r w:rsidR="004B0DCE" w:rsidRPr="00D663FA">
        <w:rPr>
          <w:spacing w:val="2"/>
          <w:szCs w:val="28"/>
        </w:rPr>
        <w:t xml:space="preserve">відмовити у відкритті дисциплінарної справи за скаргою </w:t>
      </w:r>
      <w:r w:rsidR="004B0DCE" w:rsidRPr="00D663FA">
        <w:rPr>
          <w:rStyle w:val="rvts24"/>
          <w:color w:val="000000"/>
          <w:sz w:val="28"/>
          <w:szCs w:val="28"/>
        </w:rPr>
        <w:t>Хоменка Миколи Євгеновича</w:t>
      </w:r>
      <w:r w:rsidR="004B0DCE" w:rsidRPr="00D663FA">
        <w:rPr>
          <w:szCs w:val="28"/>
        </w:rPr>
        <w:t xml:space="preserve"> </w:t>
      </w:r>
      <w:r w:rsidR="004B0DCE" w:rsidRPr="00D663FA">
        <w:rPr>
          <w:rStyle w:val="rvts24"/>
          <w:color w:val="000000"/>
          <w:sz w:val="28"/>
          <w:szCs w:val="28"/>
        </w:rPr>
        <w:t>стосовно судді Житомирського окружного адміністративного суду</w:t>
      </w:r>
      <w:r w:rsidR="004B0DCE" w:rsidRPr="00D663FA">
        <w:rPr>
          <w:szCs w:val="28"/>
        </w:rPr>
        <w:t xml:space="preserve"> </w:t>
      </w:r>
      <w:r w:rsidR="004B0DCE" w:rsidRPr="00D663FA">
        <w:rPr>
          <w:color w:val="1D1D1B"/>
          <w:szCs w:val="28"/>
          <w:shd w:val="clear" w:color="auto" w:fill="FFFFFF"/>
        </w:rPr>
        <w:t>Семенюка Миколи Миколайовича</w:t>
      </w:r>
      <w:r w:rsidR="00493404" w:rsidRPr="00D663FA">
        <w:rPr>
          <w:spacing w:val="2"/>
          <w:szCs w:val="28"/>
        </w:rPr>
        <w:t>.</w:t>
      </w:r>
    </w:p>
    <w:p w:rsidR="00A14A91" w:rsidRPr="00930A13" w:rsidRDefault="00A14A91" w:rsidP="00A14A91">
      <w:pPr>
        <w:pStyle w:val="a3"/>
        <w:ind w:left="0" w:firstLine="720"/>
        <w:jc w:val="both"/>
        <w:rPr>
          <w:spacing w:val="2"/>
          <w:szCs w:val="28"/>
          <w:shd w:val="clear" w:color="auto" w:fill="FFFFFF"/>
        </w:rPr>
      </w:pPr>
      <w:r w:rsidRPr="00D663FA">
        <w:rPr>
          <w:spacing w:val="2"/>
          <w:szCs w:val="28"/>
          <w:shd w:val="clear" w:color="auto" w:fill="FFFFFF"/>
        </w:rPr>
        <w:t>Ухвала оскарженню не підлягає.</w:t>
      </w:r>
    </w:p>
    <w:p w:rsidR="002A4CA5" w:rsidRPr="00F71376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F71376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Головуючий на засіданні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В</w:t>
            </w:r>
            <w:r w:rsidRPr="00F71376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Алла КОТЕЛЕВЕЦЬ</w:t>
            </w:r>
          </w:p>
          <w:p w:rsidR="004942F8" w:rsidRPr="00F71376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 xml:space="preserve">Юлія БОКОВА  </w:t>
            </w:r>
          </w:p>
          <w:p w:rsidR="002F2200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F71376" w:rsidRDefault="00D663FA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12A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D663FA" w:rsidRDefault="00D663FA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F71376" w:rsidRDefault="00D663FA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F05149" w:rsidRDefault="006279FC" w:rsidP="00EE2420">
      <w:pPr>
        <w:spacing w:line="240" w:lineRule="auto"/>
        <w:rPr>
          <w:sz w:val="12"/>
          <w:szCs w:val="12"/>
        </w:rPr>
      </w:pPr>
    </w:p>
    <w:sectPr w:rsidR="006279FC" w:rsidRPr="00F05149" w:rsidSect="00D663FA">
      <w:headerReference w:type="default" r:id="rId9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157" w:rsidRDefault="002D0157" w:rsidP="00432388">
      <w:pPr>
        <w:spacing w:line="240" w:lineRule="auto"/>
      </w:pPr>
      <w:r>
        <w:separator/>
      </w:r>
    </w:p>
  </w:endnote>
  <w:endnote w:type="continuationSeparator" w:id="0">
    <w:p w:rsidR="002D0157" w:rsidRDefault="002D0157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157" w:rsidRDefault="002D0157" w:rsidP="00432388">
      <w:pPr>
        <w:spacing w:line="240" w:lineRule="auto"/>
      </w:pPr>
      <w:r>
        <w:separator/>
      </w:r>
    </w:p>
  </w:footnote>
  <w:footnote w:type="continuationSeparator" w:id="0">
    <w:p w:rsidR="002D0157" w:rsidRDefault="002D0157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1D50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930A13" w:rsidRDefault="0040766E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5DF8"/>
    <w:rsid w:val="0000779E"/>
    <w:rsid w:val="00010EC6"/>
    <w:rsid w:val="000112DF"/>
    <w:rsid w:val="00025D83"/>
    <w:rsid w:val="000267B1"/>
    <w:rsid w:val="000305B4"/>
    <w:rsid w:val="00035E7B"/>
    <w:rsid w:val="000424CA"/>
    <w:rsid w:val="0004435A"/>
    <w:rsid w:val="00044FF8"/>
    <w:rsid w:val="0004707D"/>
    <w:rsid w:val="000502D0"/>
    <w:rsid w:val="00050857"/>
    <w:rsid w:val="00051CC4"/>
    <w:rsid w:val="00053E60"/>
    <w:rsid w:val="000616DD"/>
    <w:rsid w:val="00065B3E"/>
    <w:rsid w:val="000673C9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2FB3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66C5"/>
    <w:rsid w:val="000D0BB5"/>
    <w:rsid w:val="000D31CA"/>
    <w:rsid w:val="000D5AE4"/>
    <w:rsid w:val="000D5B8D"/>
    <w:rsid w:val="000E2D3A"/>
    <w:rsid w:val="000E3862"/>
    <w:rsid w:val="000E51D8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1C58"/>
    <w:rsid w:val="0012231D"/>
    <w:rsid w:val="00123C0D"/>
    <w:rsid w:val="00127076"/>
    <w:rsid w:val="00127EDB"/>
    <w:rsid w:val="00130CF8"/>
    <w:rsid w:val="0013417B"/>
    <w:rsid w:val="001406DA"/>
    <w:rsid w:val="001414A1"/>
    <w:rsid w:val="00144447"/>
    <w:rsid w:val="0014614D"/>
    <w:rsid w:val="00146338"/>
    <w:rsid w:val="0014777C"/>
    <w:rsid w:val="001517C8"/>
    <w:rsid w:val="00152D17"/>
    <w:rsid w:val="00156A43"/>
    <w:rsid w:val="0016212B"/>
    <w:rsid w:val="00166C42"/>
    <w:rsid w:val="001706EA"/>
    <w:rsid w:val="001715FA"/>
    <w:rsid w:val="00181100"/>
    <w:rsid w:val="00181EF2"/>
    <w:rsid w:val="00191F43"/>
    <w:rsid w:val="0019249C"/>
    <w:rsid w:val="00195156"/>
    <w:rsid w:val="00197018"/>
    <w:rsid w:val="001A495E"/>
    <w:rsid w:val="001B7BAE"/>
    <w:rsid w:val="001D259D"/>
    <w:rsid w:val="001D5062"/>
    <w:rsid w:val="001D73B0"/>
    <w:rsid w:val="001E1773"/>
    <w:rsid w:val="001F5A34"/>
    <w:rsid w:val="001F765C"/>
    <w:rsid w:val="001F7DD7"/>
    <w:rsid w:val="00202C6A"/>
    <w:rsid w:val="0020791A"/>
    <w:rsid w:val="00210F57"/>
    <w:rsid w:val="002115C2"/>
    <w:rsid w:val="00213690"/>
    <w:rsid w:val="00214BA1"/>
    <w:rsid w:val="00216EDD"/>
    <w:rsid w:val="002250A2"/>
    <w:rsid w:val="0022531F"/>
    <w:rsid w:val="00230875"/>
    <w:rsid w:val="00242339"/>
    <w:rsid w:val="00244C39"/>
    <w:rsid w:val="00265262"/>
    <w:rsid w:val="0027067C"/>
    <w:rsid w:val="00270EC8"/>
    <w:rsid w:val="00281E2C"/>
    <w:rsid w:val="0028611D"/>
    <w:rsid w:val="002874CB"/>
    <w:rsid w:val="00292E5C"/>
    <w:rsid w:val="002934EB"/>
    <w:rsid w:val="00295481"/>
    <w:rsid w:val="00295DFD"/>
    <w:rsid w:val="002970B9"/>
    <w:rsid w:val="002A1EB6"/>
    <w:rsid w:val="002A4CA5"/>
    <w:rsid w:val="002B1664"/>
    <w:rsid w:val="002B1CFA"/>
    <w:rsid w:val="002B32B3"/>
    <w:rsid w:val="002C0C7C"/>
    <w:rsid w:val="002C1979"/>
    <w:rsid w:val="002C298D"/>
    <w:rsid w:val="002C6F01"/>
    <w:rsid w:val="002D0157"/>
    <w:rsid w:val="002D1455"/>
    <w:rsid w:val="002D2785"/>
    <w:rsid w:val="002D7B99"/>
    <w:rsid w:val="002E7C15"/>
    <w:rsid w:val="002F0A96"/>
    <w:rsid w:val="002F2068"/>
    <w:rsid w:val="002F2190"/>
    <w:rsid w:val="002F2200"/>
    <w:rsid w:val="002F5839"/>
    <w:rsid w:val="00301F6F"/>
    <w:rsid w:val="00306C65"/>
    <w:rsid w:val="00311060"/>
    <w:rsid w:val="0031142F"/>
    <w:rsid w:val="0031172A"/>
    <w:rsid w:val="003160C3"/>
    <w:rsid w:val="00323967"/>
    <w:rsid w:val="00324588"/>
    <w:rsid w:val="00324753"/>
    <w:rsid w:val="0033062C"/>
    <w:rsid w:val="00333599"/>
    <w:rsid w:val="00335EDE"/>
    <w:rsid w:val="003377B8"/>
    <w:rsid w:val="00346B59"/>
    <w:rsid w:val="0035016B"/>
    <w:rsid w:val="00353962"/>
    <w:rsid w:val="00354A4E"/>
    <w:rsid w:val="0035600E"/>
    <w:rsid w:val="00356871"/>
    <w:rsid w:val="00356EE0"/>
    <w:rsid w:val="00360539"/>
    <w:rsid w:val="00361FC1"/>
    <w:rsid w:val="00373190"/>
    <w:rsid w:val="003737CF"/>
    <w:rsid w:val="00376EF0"/>
    <w:rsid w:val="00381195"/>
    <w:rsid w:val="00381672"/>
    <w:rsid w:val="00390DBA"/>
    <w:rsid w:val="00394A5A"/>
    <w:rsid w:val="003A7B06"/>
    <w:rsid w:val="003B3CE8"/>
    <w:rsid w:val="003D69A9"/>
    <w:rsid w:val="003D708D"/>
    <w:rsid w:val="003D75A8"/>
    <w:rsid w:val="003E1F7B"/>
    <w:rsid w:val="003E2A8E"/>
    <w:rsid w:val="003E70E2"/>
    <w:rsid w:val="003F0654"/>
    <w:rsid w:val="003F6909"/>
    <w:rsid w:val="003F6D58"/>
    <w:rsid w:val="00400698"/>
    <w:rsid w:val="00404C3E"/>
    <w:rsid w:val="00405904"/>
    <w:rsid w:val="004071C6"/>
    <w:rsid w:val="0040766E"/>
    <w:rsid w:val="00410D05"/>
    <w:rsid w:val="00411165"/>
    <w:rsid w:val="00412C77"/>
    <w:rsid w:val="004156C1"/>
    <w:rsid w:val="004159E2"/>
    <w:rsid w:val="0041656E"/>
    <w:rsid w:val="00420CE3"/>
    <w:rsid w:val="004239BC"/>
    <w:rsid w:val="00432388"/>
    <w:rsid w:val="0043387A"/>
    <w:rsid w:val="004430E6"/>
    <w:rsid w:val="0044733D"/>
    <w:rsid w:val="00454676"/>
    <w:rsid w:val="00463A6D"/>
    <w:rsid w:val="004663DA"/>
    <w:rsid w:val="004738DE"/>
    <w:rsid w:val="004739C1"/>
    <w:rsid w:val="00480BA7"/>
    <w:rsid w:val="00480D04"/>
    <w:rsid w:val="004853FE"/>
    <w:rsid w:val="00493404"/>
    <w:rsid w:val="0049401A"/>
    <w:rsid w:val="004942F8"/>
    <w:rsid w:val="004A6A5A"/>
    <w:rsid w:val="004A6F4F"/>
    <w:rsid w:val="004A761E"/>
    <w:rsid w:val="004B0DCE"/>
    <w:rsid w:val="004B14B8"/>
    <w:rsid w:val="004C0167"/>
    <w:rsid w:val="004D1312"/>
    <w:rsid w:val="004D6F71"/>
    <w:rsid w:val="004E136E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552EC"/>
    <w:rsid w:val="005558C7"/>
    <w:rsid w:val="0055651E"/>
    <w:rsid w:val="00562DC0"/>
    <w:rsid w:val="005630C2"/>
    <w:rsid w:val="00566030"/>
    <w:rsid w:val="0057060E"/>
    <w:rsid w:val="005706B0"/>
    <w:rsid w:val="00572A64"/>
    <w:rsid w:val="005771CD"/>
    <w:rsid w:val="0057794E"/>
    <w:rsid w:val="0058043B"/>
    <w:rsid w:val="00581620"/>
    <w:rsid w:val="005832CA"/>
    <w:rsid w:val="005833B4"/>
    <w:rsid w:val="00585B9F"/>
    <w:rsid w:val="005904E2"/>
    <w:rsid w:val="00591F58"/>
    <w:rsid w:val="00595C2C"/>
    <w:rsid w:val="0059733B"/>
    <w:rsid w:val="00597CE8"/>
    <w:rsid w:val="005A11BE"/>
    <w:rsid w:val="005A2BA7"/>
    <w:rsid w:val="005B3FE8"/>
    <w:rsid w:val="005C0BC8"/>
    <w:rsid w:val="005C234B"/>
    <w:rsid w:val="005C76C6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10581"/>
    <w:rsid w:val="00621BE6"/>
    <w:rsid w:val="006279FC"/>
    <w:rsid w:val="00634D6F"/>
    <w:rsid w:val="006417D7"/>
    <w:rsid w:val="00645E98"/>
    <w:rsid w:val="0064682D"/>
    <w:rsid w:val="00661081"/>
    <w:rsid w:val="0066343E"/>
    <w:rsid w:val="0066775B"/>
    <w:rsid w:val="00672A5D"/>
    <w:rsid w:val="00675328"/>
    <w:rsid w:val="00675C1F"/>
    <w:rsid w:val="0067797D"/>
    <w:rsid w:val="006822FC"/>
    <w:rsid w:val="006956EB"/>
    <w:rsid w:val="006A02D9"/>
    <w:rsid w:val="006C5969"/>
    <w:rsid w:val="006D0A33"/>
    <w:rsid w:val="006D1190"/>
    <w:rsid w:val="006D17A4"/>
    <w:rsid w:val="006D7ED7"/>
    <w:rsid w:val="006E1787"/>
    <w:rsid w:val="006E39F7"/>
    <w:rsid w:val="006E79E0"/>
    <w:rsid w:val="006F21F1"/>
    <w:rsid w:val="006F504F"/>
    <w:rsid w:val="00706B89"/>
    <w:rsid w:val="00706FBC"/>
    <w:rsid w:val="007108B3"/>
    <w:rsid w:val="0071298B"/>
    <w:rsid w:val="007130FB"/>
    <w:rsid w:val="00714662"/>
    <w:rsid w:val="007153D6"/>
    <w:rsid w:val="00722CD6"/>
    <w:rsid w:val="007309BA"/>
    <w:rsid w:val="007368A7"/>
    <w:rsid w:val="00737291"/>
    <w:rsid w:val="00744882"/>
    <w:rsid w:val="007448F0"/>
    <w:rsid w:val="00745A4D"/>
    <w:rsid w:val="007462F2"/>
    <w:rsid w:val="00751E6B"/>
    <w:rsid w:val="00752331"/>
    <w:rsid w:val="007643C0"/>
    <w:rsid w:val="007707A8"/>
    <w:rsid w:val="00781059"/>
    <w:rsid w:val="007820A4"/>
    <w:rsid w:val="00786F3E"/>
    <w:rsid w:val="00794353"/>
    <w:rsid w:val="007976B9"/>
    <w:rsid w:val="007A2468"/>
    <w:rsid w:val="007A49FD"/>
    <w:rsid w:val="007A4DEE"/>
    <w:rsid w:val="007A6A19"/>
    <w:rsid w:val="007A7ADE"/>
    <w:rsid w:val="007B5D24"/>
    <w:rsid w:val="007B6EE0"/>
    <w:rsid w:val="007B7607"/>
    <w:rsid w:val="007B7D1D"/>
    <w:rsid w:val="007C0F52"/>
    <w:rsid w:val="007C4CF3"/>
    <w:rsid w:val="007C6438"/>
    <w:rsid w:val="007D3BAF"/>
    <w:rsid w:val="007E1D24"/>
    <w:rsid w:val="007F0D67"/>
    <w:rsid w:val="007F2D95"/>
    <w:rsid w:val="007F533E"/>
    <w:rsid w:val="007F6D5B"/>
    <w:rsid w:val="00800AFD"/>
    <w:rsid w:val="00803723"/>
    <w:rsid w:val="0080493B"/>
    <w:rsid w:val="00805B9C"/>
    <w:rsid w:val="00807F3D"/>
    <w:rsid w:val="008112EB"/>
    <w:rsid w:val="0081193D"/>
    <w:rsid w:val="00812A9E"/>
    <w:rsid w:val="00822E7E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3101"/>
    <w:rsid w:val="0088696A"/>
    <w:rsid w:val="00886E9D"/>
    <w:rsid w:val="00890AF1"/>
    <w:rsid w:val="00890E2E"/>
    <w:rsid w:val="00892E16"/>
    <w:rsid w:val="008A0CB3"/>
    <w:rsid w:val="008B1CD9"/>
    <w:rsid w:val="008B7A94"/>
    <w:rsid w:val="008C177F"/>
    <w:rsid w:val="008C22F4"/>
    <w:rsid w:val="008C4352"/>
    <w:rsid w:val="008C5758"/>
    <w:rsid w:val="008D2722"/>
    <w:rsid w:val="008D2A14"/>
    <w:rsid w:val="008E05B1"/>
    <w:rsid w:val="008E159A"/>
    <w:rsid w:val="008E36B1"/>
    <w:rsid w:val="008E3D6C"/>
    <w:rsid w:val="008E4363"/>
    <w:rsid w:val="008E71FB"/>
    <w:rsid w:val="008F21C8"/>
    <w:rsid w:val="008F53C4"/>
    <w:rsid w:val="008F75C5"/>
    <w:rsid w:val="00900AEC"/>
    <w:rsid w:val="00905E09"/>
    <w:rsid w:val="00906A70"/>
    <w:rsid w:val="00906F60"/>
    <w:rsid w:val="0091020C"/>
    <w:rsid w:val="009109F0"/>
    <w:rsid w:val="00911ED6"/>
    <w:rsid w:val="00912509"/>
    <w:rsid w:val="00914003"/>
    <w:rsid w:val="009148FB"/>
    <w:rsid w:val="00914A8D"/>
    <w:rsid w:val="00915438"/>
    <w:rsid w:val="00917348"/>
    <w:rsid w:val="00921BE3"/>
    <w:rsid w:val="0092597A"/>
    <w:rsid w:val="00930A13"/>
    <w:rsid w:val="009328CA"/>
    <w:rsid w:val="0094008A"/>
    <w:rsid w:val="00940C85"/>
    <w:rsid w:val="00942B59"/>
    <w:rsid w:val="009447C8"/>
    <w:rsid w:val="009539C5"/>
    <w:rsid w:val="009558EB"/>
    <w:rsid w:val="00956A3C"/>
    <w:rsid w:val="00962DBC"/>
    <w:rsid w:val="00962DCA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7143"/>
    <w:rsid w:val="00997FD5"/>
    <w:rsid w:val="009A1E83"/>
    <w:rsid w:val="009A207B"/>
    <w:rsid w:val="009B32D1"/>
    <w:rsid w:val="009B3E73"/>
    <w:rsid w:val="009C04BD"/>
    <w:rsid w:val="009C05C0"/>
    <w:rsid w:val="009C146E"/>
    <w:rsid w:val="009C177C"/>
    <w:rsid w:val="009C1D1B"/>
    <w:rsid w:val="009C2E00"/>
    <w:rsid w:val="009C4CAD"/>
    <w:rsid w:val="009C4CBC"/>
    <w:rsid w:val="009C5303"/>
    <w:rsid w:val="009C697C"/>
    <w:rsid w:val="009E0DFF"/>
    <w:rsid w:val="009E4E4D"/>
    <w:rsid w:val="009E54C1"/>
    <w:rsid w:val="009E6205"/>
    <w:rsid w:val="009F264F"/>
    <w:rsid w:val="009F63B7"/>
    <w:rsid w:val="00A00105"/>
    <w:rsid w:val="00A13995"/>
    <w:rsid w:val="00A14A63"/>
    <w:rsid w:val="00A14A91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90FF5"/>
    <w:rsid w:val="00A91545"/>
    <w:rsid w:val="00A94B5B"/>
    <w:rsid w:val="00A95381"/>
    <w:rsid w:val="00A956D4"/>
    <w:rsid w:val="00AA05B4"/>
    <w:rsid w:val="00AA275E"/>
    <w:rsid w:val="00AB0291"/>
    <w:rsid w:val="00AB4223"/>
    <w:rsid w:val="00AB5D64"/>
    <w:rsid w:val="00AD1C8F"/>
    <w:rsid w:val="00AD6B9E"/>
    <w:rsid w:val="00AD787F"/>
    <w:rsid w:val="00AE0B4F"/>
    <w:rsid w:val="00AE1DA3"/>
    <w:rsid w:val="00AE6A51"/>
    <w:rsid w:val="00AF0BC8"/>
    <w:rsid w:val="00AF3803"/>
    <w:rsid w:val="00B05387"/>
    <w:rsid w:val="00B148CB"/>
    <w:rsid w:val="00B16C4F"/>
    <w:rsid w:val="00B2049A"/>
    <w:rsid w:val="00B21018"/>
    <w:rsid w:val="00B22BD3"/>
    <w:rsid w:val="00B34314"/>
    <w:rsid w:val="00B37DEB"/>
    <w:rsid w:val="00B50E24"/>
    <w:rsid w:val="00B52215"/>
    <w:rsid w:val="00B56E01"/>
    <w:rsid w:val="00B61756"/>
    <w:rsid w:val="00B774C2"/>
    <w:rsid w:val="00B77A2E"/>
    <w:rsid w:val="00B81003"/>
    <w:rsid w:val="00B81C7F"/>
    <w:rsid w:val="00B95142"/>
    <w:rsid w:val="00B954C4"/>
    <w:rsid w:val="00BB045F"/>
    <w:rsid w:val="00BB4881"/>
    <w:rsid w:val="00BB6F60"/>
    <w:rsid w:val="00BE0B39"/>
    <w:rsid w:val="00BE4FE1"/>
    <w:rsid w:val="00BE5C58"/>
    <w:rsid w:val="00BF5866"/>
    <w:rsid w:val="00C01B7D"/>
    <w:rsid w:val="00C0405A"/>
    <w:rsid w:val="00C04261"/>
    <w:rsid w:val="00C04D2D"/>
    <w:rsid w:val="00C07ACE"/>
    <w:rsid w:val="00C139CE"/>
    <w:rsid w:val="00C14E78"/>
    <w:rsid w:val="00C16C25"/>
    <w:rsid w:val="00C25298"/>
    <w:rsid w:val="00C36CD7"/>
    <w:rsid w:val="00C37DD8"/>
    <w:rsid w:val="00C4007C"/>
    <w:rsid w:val="00C41A37"/>
    <w:rsid w:val="00C53C4D"/>
    <w:rsid w:val="00C543F9"/>
    <w:rsid w:val="00C566AA"/>
    <w:rsid w:val="00C652D9"/>
    <w:rsid w:val="00C65638"/>
    <w:rsid w:val="00C71BE8"/>
    <w:rsid w:val="00C77568"/>
    <w:rsid w:val="00C8186D"/>
    <w:rsid w:val="00C86D49"/>
    <w:rsid w:val="00C87361"/>
    <w:rsid w:val="00C91343"/>
    <w:rsid w:val="00C95055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551A"/>
    <w:rsid w:val="00CD67B3"/>
    <w:rsid w:val="00CE097F"/>
    <w:rsid w:val="00CE1CD7"/>
    <w:rsid w:val="00CE3096"/>
    <w:rsid w:val="00CE4747"/>
    <w:rsid w:val="00CF1C20"/>
    <w:rsid w:val="00CF60B3"/>
    <w:rsid w:val="00CF7407"/>
    <w:rsid w:val="00CF7FA5"/>
    <w:rsid w:val="00D132E2"/>
    <w:rsid w:val="00D13BA3"/>
    <w:rsid w:val="00D13C94"/>
    <w:rsid w:val="00D14ACC"/>
    <w:rsid w:val="00D15455"/>
    <w:rsid w:val="00D2327F"/>
    <w:rsid w:val="00D274AD"/>
    <w:rsid w:val="00D403C3"/>
    <w:rsid w:val="00D40921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612A0"/>
    <w:rsid w:val="00D65489"/>
    <w:rsid w:val="00D663FA"/>
    <w:rsid w:val="00D741EF"/>
    <w:rsid w:val="00D74AA4"/>
    <w:rsid w:val="00D7753A"/>
    <w:rsid w:val="00D92485"/>
    <w:rsid w:val="00DA2D41"/>
    <w:rsid w:val="00DA2FB6"/>
    <w:rsid w:val="00DA60C4"/>
    <w:rsid w:val="00DA6DE0"/>
    <w:rsid w:val="00DB3193"/>
    <w:rsid w:val="00DB4353"/>
    <w:rsid w:val="00DB45A2"/>
    <w:rsid w:val="00DB4E6F"/>
    <w:rsid w:val="00DB5F33"/>
    <w:rsid w:val="00DB785F"/>
    <w:rsid w:val="00DC072E"/>
    <w:rsid w:val="00DC3139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5E05"/>
    <w:rsid w:val="00E017FF"/>
    <w:rsid w:val="00E04D7F"/>
    <w:rsid w:val="00E07FEB"/>
    <w:rsid w:val="00E12A19"/>
    <w:rsid w:val="00E20711"/>
    <w:rsid w:val="00E2113F"/>
    <w:rsid w:val="00E22B84"/>
    <w:rsid w:val="00E3439E"/>
    <w:rsid w:val="00E3668F"/>
    <w:rsid w:val="00E45D2D"/>
    <w:rsid w:val="00E53747"/>
    <w:rsid w:val="00E53ECD"/>
    <w:rsid w:val="00E62D3F"/>
    <w:rsid w:val="00E6594F"/>
    <w:rsid w:val="00E66237"/>
    <w:rsid w:val="00E67660"/>
    <w:rsid w:val="00E70616"/>
    <w:rsid w:val="00E718F1"/>
    <w:rsid w:val="00E823CD"/>
    <w:rsid w:val="00E849DA"/>
    <w:rsid w:val="00EA7404"/>
    <w:rsid w:val="00EB0F80"/>
    <w:rsid w:val="00EB1311"/>
    <w:rsid w:val="00EB31FC"/>
    <w:rsid w:val="00EC4221"/>
    <w:rsid w:val="00ED270D"/>
    <w:rsid w:val="00ED4FF4"/>
    <w:rsid w:val="00EE2420"/>
    <w:rsid w:val="00EE6541"/>
    <w:rsid w:val="00EE7B1B"/>
    <w:rsid w:val="00EF3474"/>
    <w:rsid w:val="00F05149"/>
    <w:rsid w:val="00F07C29"/>
    <w:rsid w:val="00F12ADF"/>
    <w:rsid w:val="00F1359D"/>
    <w:rsid w:val="00F16A3A"/>
    <w:rsid w:val="00F17455"/>
    <w:rsid w:val="00F23044"/>
    <w:rsid w:val="00F2531C"/>
    <w:rsid w:val="00F25498"/>
    <w:rsid w:val="00F316BD"/>
    <w:rsid w:val="00F33605"/>
    <w:rsid w:val="00F378C3"/>
    <w:rsid w:val="00F37A11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C0FEC"/>
    <w:rsid w:val="00FC28C2"/>
    <w:rsid w:val="00FC37D5"/>
    <w:rsid w:val="00FC38AD"/>
    <w:rsid w:val="00FD2E26"/>
    <w:rsid w:val="00FD4B73"/>
    <w:rsid w:val="00FD5B2F"/>
    <w:rsid w:val="00FE19C6"/>
    <w:rsid w:val="00FE5DA1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8033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8BF1-5875-419C-96D0-8072B414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7616</Words>
  <Characters>4342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172</cp:revision>
  <cp:lastPrinted>2024-06-21T08:22:00Z</cp:lastPrinted>
  <dcterms:created xsi:type="dcterms:W3CDTF">2024-01-25T10:29:00Z</dcterms:created>
  <dcterms:modified xsi:type="dcterms:W3CDTF">2024-06-24T11:48:00Z</dcterms:modified>
</cp:coreProperties>
</file>