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6F0" w:rsidRDefault="009F20ED" w:rsidP="003936F0">
      <w:pPr>
        <w:jc w:val="center"/>
        <w:rPr>
          <w:lang w:val="en-US"/>
        </w:rPr>
      </w:pPr>
      <w:bookmarkStart w:id="0" w:name="_GoBack"/>
      <w:bookmarkEnd w:id="0"/>
      <w:r w:rsidRPr="00D8321A">
        <w:rPr>
          <w:noProof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844" w:rsidRPr="000914DE" w:rsidRDefault="00B43844" w:rsidP="003936F0">
      <w:pPr>
        <w:jc w:val="center"/>
        <w:rPr>
          <w:sz w:val="16"/>
          <w:szCs w:val="16"/>
          <w:lang w:val="en-US"/>
        </w:rPr>
      </w:pP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C425BD" w:rsidRDefault="003936F0" w:rsidP="003936F0">
      <w:pPr>
        <w:tabs>
          <w:tab w:val="left" w:leader="hyphen" w:pos="10206"/>
        </w:tabs>
        <w:jc w:val="center"/>
        <w:rPr>
          <w:sz w:val="28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771493" w:rsidRPr="00C425BD" w:rsidRDefault="006F4E22" w:rsidP="00795DC5">
      <w:pPr>
        <w:tabs>
          <w:tab w:val="left" w:leader="hyphen" w:pos="10206"/>
        </w:tabs>
        <w:rPr>
          <w:bCs/>
          <w:sz w:val="28"/>
          <w:szCs w:val="22"/>
          <w:lang w:val="ru-RU"/>
        </w:rPr>
      </w:pPr>
      <w:r>
        <w:rPr>
          <w:bCs/>
          <w:sz w:val="28"/>
          <w:szCs w:val="22"/>
          <w:lang w:val="ru-RU"/>
        </w:rPr>
        <w:t xml:space="preserve"> </w:t>
      </w:r>
      <w:r w:rsidR="00E274D3">
        <w:rPr>
          <w:bCs/>
          <w:sz w:val="28"/>
          <w:szCs w:val="22"/>
          <w:lang w:val="ru-RU"/>
        </w:rPr>
        <w:t xml:space="preserve">   </w:t>
      </w:r>
    </w:p>
    <w:p w:rsidR="00F026B0" w:rsidRDefault="00727243" w:rsidP="000C0503">
      <w:pPr>
        <w:tabs>
          <w:tab w:val="left" w:pos="4820"/>
          <w:tab w:val="left" w:leader="hyphen" w:pos="10206"/>
        </w:tabs>
        <w:rPr>
          <w:lang w:val="en-US"/>
        </w:rPr>
      </w:pPr>
      <w:r>
        <w:rPr>
          <w:bCs/>
        </w:rPr>
        <w:t xml:space="preserve"> </w:t>
      </w:r>
      <w:r w:rsidR="00C1245E">
        <w:rPr>
          <w:bCs/>
        </w:rPr>
        <w:t xml:space="preserve">15 </w:t>
      </w:r>
      <w:r>
        <w:rPr>
          <w:bCs/>
        </w:rPr>
        <w:t>грудня</w:t>
      </w:r>
      <w:r w:rsidR="008B69FD">
        <w:rPr>
          <w:bCs/>
        </w:rPr>
        <w:t xml:space="preserve"> </w:t>
      </w:r>
      <w:r w:rsidR="000C548E">
        <w:rPr>
          <w:bCs/>
        </w:rPr>
        <w:t>20</w:t>
      </w:r>
      <w:r w:rsidR="00C61EBF">
        <w:rPr>
          <w:bCs/>
        </w:rPr>
        <w:t>2</w:t>
      </w:r>
      <w:r w:rsidR="006E0A98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226CC">
        <w:t xml:space="preserve">    </w:t>
      </w:r>
      <w:r w:rsidR="003936F0">
        <w:t xml:space="preserve">      </w:t>
      </w:r>
      <w:r w:rsidR="001B5B0A">
        <w:t xml:space="preserve"> </w:t>
      </w:r>
      <w:r w:rsidR="00795DC5">
        <w:t xml:space="preserve"> </w:t>
      </w:r>
      <w:r w:rsidR="00ED5F8A">
        <w:t xml:space="preserve"> </w:t>
      </w:r>
      <w:r w:rsidR="00771493">
        <w:t xml:space="preserve"> </w:t>
      </w:r>
      <w:r w:rsidR="00805A30">
        <w:t xml:space="preserve"> </w:t>
      </w:r>
      <w:r w:rsidR="00F02CAA">
        <w:t xml:space="preserve"> </w:t>
      </w:r>
      <w:r w:rsidR="000914DE">
        <w:t xml:space="preserve"> 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C61EBF">
        <w:t xml:space="preserve">     </w:t>
      </w:r>
      <w:r w:rsidR="003936F0">
        <w:t xml:space="preserve">               </w:t>
      </w:r>
      <w:r w:rsidR="00A175BD">
        <w:t xml:space="preserve">  </w:t>
      </w:r>
      <w:r w:rsidR="003936F0">
        <w:t xml:space="preserve"> </w:t>
      </w:r>
      <w:r w:rsidR="00C425BD">
        <w:rPr>
          <w:lang w:val="ru-RU"/>
        </w:rPr>
        <w:t xml:space="preserve">     </w:t>
      </w:r>
      <w:r w:rsidR="003936F0">
        <w:t xml:space="preserve">   </w:t>
      </w:r>
      <w:r w:rsidR="00E274D3">
        <w:t xml:space="preserve">  </w:t>
      </w:r>
      <w:r w:rsidR="00DE682F">
        <w:t xml:space="preserve"> </w:t>
      </w:r>
      <w:r w:rsidR="00736062">
        <w:rPr>
          <w:lang w:val="en-US"/>
        </w:rPr>
        <w:t xml:space="preserve"> </w:t>
      </w:r>
      <w:r w:rsidR="003936F0">
        <w:t>№</w:t>
      </w:r>
      <w:r w:rsidR="00DE682F">
        <w:t xml:space="preserve"> 684-р</w:t>
      </w:r>
    </w:p>
    <w:p w:rsidR="00B43844" w:rsidRPr="00B43844" w:rsidRDefault="00B43844" w:rsidP="009675B9">
      <w:pPr>
        <w:tabs>
          <w:tab w:val="left" w:leader="hyphen" w:pos="10206"/>
        </w:tabs>
        <w:rPr>
          <w:lang w:val="en-US"/>
        </w:rPr>
      </w:pPr>
    </w:p>
    <w:p w:rsidR="00CC4B98" w:rsidRDefault="00CC4B98" w:rsidP="003D2304">
      <w:pPr>
        <w:jc w:val="both"/>
        <w:rPr>
          <w:sz w:val="16"/>
          <w:szCs w:val="16"/>
        </w:rPr>
      </w:pPr>
    </w:p>
    <w:p w:rsidR="00727243" w:rsidRDefault="00727243" w:rsidP="003D2304">
      <w:pPr>
        <w:jc w:val="both"/>
        <w:rPr>
          <w:sz w:val="16"/>
          <w:szCs w:val="16"/>
        </w:rPr>
      </w:pPr>
    </w:p>
    <w:p w:rsidR="00727243" w:rsidRPr="00564850" w:rsidRDefault="00727243" w:rsidP="003D2304">
      <w:pPr>
        <w:jc w:val="both"/>
        <w:rPr>
          <w:sz w:val="16"/>
          <w:szCs w:val="16"/>
        </w:rPr>
      </w:pP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7E5323" w:rsidRPr="00564850" w:rsidRDefault="007E5323" w:rsidP="002B4EA7">
      <w:pPr>
        <w:jc w:val="both"/>
        <w:rPr>
          <w:sz w:val="16"/>
          <w:szCs w:val="16"/>
        </w:rPr>
      </w:pPr>
    </w:p>
    <w:p w:rsidR="000C1EED" w:rsidRPr="00C545DB" w:rsidRDefault="00E32FC7" w:rsidP="00C545DB">
      <w:pPr>
        <w:ind w:firstLine="720"/>
        <w:jc w:val="both"/>
      </w:pPr>
      <w:r w:rsidRPr="007E5323">
        <w:t>Антимонопольн</w:t>
      </w:r>
      <w:r w:rsidR="00FF30C3" w:rsidRPr="007E5323">
        <w:t>ий комітет</w:t>
      </w:r>
      <w:r w:rsidRPr="007E5323">
        <w:t xml:space="preserve"> України</w:t>
      </w:r>
      <w:r w:rsidR="00FF30C3" w:rsidRPr="007E5323">
        <w:t xml:space="preserve">, розглянувши заяву </w:t>
      </w:r>
      <w:r w:rsidR="00727243" w:rsidRPr="00727243">
        <w:t xml:space="preserve">уповноваженого представника </w:t>
      </w:r>
      <w:r w:rsidR="004F3F64" w:rsidRPr="004F3F64">
        <w:t xml:space="preserve">фізичної особи – громадянина України </w:t>
      </w:r>
      <w:r w:rsidR="00727243" w:rsidRPr="00727243">
        <w:t>Хірсіна Андрія Васильовича (далі –  Хірсін А.В.)</w:t>
      </w:r>
      <w:r w:rsidR="00727243">
        <w:t xml:space="preserve"> </w:t>
      </w:r>
      <w:r w:rsidR="008B69FD" w:rsidRPr="008B69FD">
        <w:t xml:space="preserve">і </w:t>
      </w:r>
      <w:r w:rsidR="00727243" w:rsidRPr="00727243">
        <w:t xml:space="preserve">товариства з обмеженою відповідальністю «Компанія з управління активами «Вентуріко» (далі – ТОВ «КУА «Вентуріко») (м. Київ) </w:t>
      </w:r>
      <w:r w:rsidR="000B597E" w:rsidRPr="00AF7044">
        <w:t>про надання дозволу</w:t>
      </w:r>
      <w:r w:rsidR="000B597E">
        <w:t xml:space="preserve"> </w:t>
      </w:r>
      <w:r w:rsidR="00727243" w:rsidRPr="00727243">
        <w:t xml:space="preserve">фізичній особі – громадянину України Хірсіну А.В. </w:t>
      </w:r>
      <w:r w:rsidR="008B69FD" w:rsidRPr="008B69FD">
        <w:t xml:space="preserve">на придбання частки </w:t>
      </w:r>
      <w:r w:rsidR="00C1245E">
        <w:t>у</w:t>
      </w:r>
      <w:r w:rsidR="008B69FD" w:rsidRPr="008B69FD">
        <w:t xml:space="preserve"> статутному капіталі </w:t>
      </w:r>
      <w:r w:rsidR="00727243" w:rsidRPr="00727243">
        <w:t>ТОВ «КУА «Вентуріко»</w:t>
      </w:r>
      <w:r w:rsidR="006E5055" w:rsidRPr="006E5055">
        <w:t xml:space="preserve">, </w:t>
      </w:r>
    </w:p>
    <w:p w:rsidR="00E9539F" w:rsidRPr="00727243" w:rsidRDefault="00E9539F" w:rsidP="00E76884">
      <w:pPr>
        <w:jc w:val="both"/>
        <w:rPr>
          <w:szCs w:val="16"/>
        </w:rPr>
      </w:pPr>
    </w:p>
    <w:p w:rsidR="009B5B0A" w:rsidRPr="007E5323" w:rsidRDefault="009B5B0A" w:rsidP="00743E5F">
      <w:pPr>
        <w:tabs>
          <w:tab w:val="left" w:pos="4862"/>
        </w:tabs>
        <w:jc w:val="center"/>
      </w:pPr>
      <w:r w:rsidRPr="007E5323">
        <w:t>ВСТАНОВИВ:</w:t>
      </w:r>
    </w:p>
    <w:p w:rsidR="00E9539F" w:rsidRPr="00727243" w:rsidRDefault="00E9539F" w:rsidP="00C545DB">
      <w:pPr>
        <w:jc w:val="both"/>
        <w:rPr>
          <w:szCs w:val="16"/>
        </w:rPr>
      </w:pPr>
    </w:p>
    <w:p w:rsidR="00564850" w:rsidRDefault="000B597E" w:rsidP="006F4E22">
      <w:pPr>
        <w:ind w:firstLine="709"/>
        <w:jc w:val="both"/>
      </w:pPr>
      <w:r>
        <w:t>К</w:t>
      </w:r>
      <w:r w:rsidRPr="00F32530">
        <w:t>онцентраці</w:t>
      </w:r>
      <w:r>
        <w:t>я</w:t>
      </w:r>
      <w:r w:rsidRPr="00F32530">
        <w:t xml:space="preserve"> поляг</w:t>
      </w:r>
      <w:r>
        <w:t xml:space="preserve">ає </w:t>
      </w:r>
      <w:r w:rsidR="00C1245E">
        <w:t>у</w:t>
      </w:r>
      <w:r>
        <w:t xml:space="preserve"> </w:t>
      </w:r>
      <w:r w:rsidR="006F4E22" w:rsidRPr="006F4E22">
        <w:t>придбанні</w:t>
      </w:r>
      <w:r w:rsidR="006E0A98" w:rsidRPr="006E0A98">
        <w:t xml:space="preserve"> </w:t>
      </w:r>
      <w:r w:rsidR="00727243" w:rsidRPr="00727243">
        <w:t xml:space="preserve">фізичною особою – громадянином України Хірсіним А.В. </w:t>
      </w:r>
      <w:r w:rsidR="006E0A98" w:rsidRPr="006E0A98">
        <w:t xml:space="preserve">частки </w:t>
      </w:r>
      <w:r w:rsidR="00C1245E">
        <w:t>у</w:t>
      </w:r>
      <w:r w:rsidR="006E0A98" w:rsidRPr="006E0A98">
        <w:t xml:space="preserve"> статутному капіталі </w:t>
      </w:r>
      <w:r w:rsidR="00727243" w:rsidRPr="00727243">
        <w:t>ТОВ «КУА «Вентуріко»</w:t>
      </w:r>
      <w:r w:rsidR="006F4E22">
        <w:t>,</w:t>
      </w:r>
      <w:r w:rsidR="006F4E22" w:rsidRPr="006F4E22">
        <w:t xml:space="preserve"> що забезпеч</w:t>
      </w:r>
      <w:r w:rsidR="008B69FD">
        <w:t>ує</w:t>
      </w:r>
      <w:r w:rsidR="006F4E22" w:rsidRPr="006F4E22">
        <w:t xml:space="preserve"> </w:t>
      </w:r>
      <w:r w:rsidR="00727243">
        <w:t>досягнення</w:t>
      </w:r>
      <w:r w:rsidR="006F4E22" w:rsidRPr="006F4E22">
        <w:t xml:space="preserve"> 50 відсотків голосів у вищому органі управління </w:t>
      </w:r>
      <w:r w:rsidR="008B69FD">
        <w:t>товариства</w:t>
      </w:r>
      <w:r w:rsidR="00564850">
        <w:t>.</w:t>
      </w:r>
    </w:p>
    <w:p w:rsidR="009D3B4A" w:rsidRDefault="009D3B4A" w:rsidP="006F4E22">
      <w:pPr>
        <w:ind w:firstLine="709"/>
        <w:jc w:val="both"/>
        <w:rPr>
          <w:sz w:val="16"/>
          <w:szCs w:val="16"/>
        </w:rPr>
      </w:pPr>
    </w:p>
    <w:p w:rsidR="008207DB" w:rsidRPr="009D3B4A" w:rsidRDefault="008207DB" w:rsidP="006F4E22">
      <w:pPr>
        <w:ind w:firstLine="709"/>
        <w:jc w:val="both"/>
        <w:rPr>
          <w:sz w:val="16"/>
          <w:szCs w:val="16"/>
        </w:rPr>
      </w:pPr>
    </w:p>
    <w:p w:rsidR="00890184" w:rsidRDefault="00695525" w:rsidP="00564850">
      <w:pPr>
        <w:ind w:firstLine="708"/>
        <w:jc w:val="both"/>
      </w:pPr>
      <w:r w:rsidRPr="007E5323">
        <w:t>Відповідно до наданої заявник</w:t>
      </w:r>
      <w:r w:rsidR="00545921" w:rsidRPr="007E5323">
        <w:t>ами</w:t>
      </w:r>
      <w:r w:rsidRPr="007E5323">
        <w:t xml:space="preserve"> інформації:</w:t>
      </w:r>
    </w:p>
    <w:p w:rsidR="008207DB" w:rsidRPr="008207DB" w:rsidRDefault="008207DB" w:rsidP="00564850">
      <w:pPr>
        <w:ind w:firstLine="708"/>
        <w:jc w:val="both"/>
        <w:rPr>
          <w:sz w:val="16"/>
          <w:szCs w:val="16"/>
          <w:lang w:val="en-US"/>
        </w:rPr>
      </w:pPr>
    </w:p>
    <w:p w:rsidR="00727243" w:rsidRPr="00727243" w:rsidRDefault="00727243" w:rsidP="00727243">
      <w:pPr>
        <w:ind w:firstLine="709"/>
        <w:jc w:val="both"/>
        <w:rPr>
          <w:rFonts w:eastAsia="Calibri"/>
          <w:bCs/>
          <w:lang w:eastAsia="en-US"/>
        </w:rPr>
      </w:pPr>
      <w:r w:rsidRPr="00727243">
        <w:rPr>
          <w:rFonts w:eastAsia="Calibri"/>
          <w:bCs/>
          <w:lang w:eastAsia="en-US"/>
        </w:rPr>
        <w:t>ТОВ «КУА «Вентуріко»</w:t>
      </w:r>
      <w:r w:rsidRPr="00727243">
        <w:rPr>
          <w:rFonts w:eastAsia="Calibri"/>
          <w:b/>
          <w:lang w:eastAsia="en-US"/>
        </w:rPr>
        <w:t xml:space="preserve"> </w:t>
      </w:r>
      <w:r w:rsidRPr="00727243">
        <w:rPr>
          <w:rFonts w:eastAsia="Calibri"/>
          <w:bCs/>
          <w:lang w:eastAsia="en-US"/>
        </w:rPr>
        <w:t>здійснює діяльність з управління активами інвестиційних фондів;</w:t>
      </w:r>
    </w:p>
    <w:p w:rsidR="00727243" w:rsidRPr="00727243" w:rsidRDefault="00727243" w:rsidP="00727243">
      <w:pPr>
        <w:ind w:firstLine="709"/>
        <w:jc w:val="both"/>
        <w:rPr>
          <w:rFonts w:eastAsia="Calibri"/>
          <w:bCs/>
          <w:lang w:eastAsia="en-US"/>
        </w:rPr>
      </w:pPr>
      <w:r w:rsidRPr="00727243">
        <w:rPr>
          <w:rFonts w:eastAsia="Calibri"/>
          <w:bCs/>
          <w:lang w:eastAsia="en-US"/>
        </w:rPr>
        <w:t>власниками ТОВ «КУА «Вентуріко» є фізичні особи – громадянки України;</w:t>
      </w:r>
    </w:p>
    <w:p w:rsidR="00727243" w:rsidRPr="00727243" w:rsidRDefault="00727243" w:rsidP="00727243">
      <w:pPr>
        <w:ind w:firstLine="709"/>
        <w:jc w:val="both"/>
        <w:rPr>
          <w:rFonts w:eastAsia="Calibri"/>
          <w:bCs/>
          <w:lang w:eastAsia="en-US"/>
        </w:rPr>
      </w:pPr>
    </w:p>
    <w:p w:rsidR="00727243" w:rsidRPr="00727243" w:rsidRDefault="00727243" w:rsidP="00727243">
      <w:pPr>
        <w:ind w:firstLine="709"/>
        <w:jc w:val="both"/>
        <w:rPr>
          <w:rFonts w:eastAsia="Calibri"/>
          <w:bCs/>
          <w:lang w:eastAsia="en-US"/>
        </w:rPr>
      </w:pPr>
      <w:bookmarkStart w:id="1" w:name="_Hlk87881692"/>
      <w:r w:rsidRPr="00727243">
        <w:rPr>
          <w:rFonts w:eastAsia="Calibri"/>
          <w:bCs/>
          <w:lang w:eastAsia="en-US"/>
        </w:rPr>
        <w:t xml:space="preserve">ТОВ «КУА «Вентуріко» </w:t>
      </w:r>
      <w:bookmarkEnd w:id="1"/>
      <w:r w:rsidRPr="00727243">
        <w:rPr>
          <w:rFonts w:eastAsia="Calibri"/>
          <w:bCs/>
          <w:lang w:eastAsia="en-US"/>
        </w:rPr>
        <w:t>управляє активами:</w:t>
      </w:r>
    </w:p>
    <w:p w:rsidR="00727243" w:rsidRPr="00727243" w:rsidRDefault="00727243" w:rsidP="00727243">
      <w:pPr>
        <w:ind w:firstLine="709"/>
        <w:jc w:val="both"/>
        <w:rPr>
          <w:rFonts w:eastAsia="Calibri"/>
          <w:bCs/>
          <w:lang w:eastAsia="en-US"/>
        </w:rPr>
      </w:pPr>
      <w:bookmarkStart w:id="2" w:name="_Hlk87881659"/>
      <w:bookmarkStart w:id="3" w:name="_Hlk87882976"/>
      <w:r w:rsidRPr="00727243">
        <w:rPr>
          <w:rFonts w:eastAsia="Calibri"/>
          <w:bCs/>
          <w:lang w:eastAsia="en-US"/>
        </w:rPr>
        <w:t>акціонерного товариства «</w:t>
      </w:r>
      <w:bookmarkStart w:id="4" w:name="_Hlk87883160"/>
      <w:r w:rsidRPr="00727243">
        <w:rPr>
          <w:rFonts w:eastAsia="Calibri"/>
          <w:bCs/>
          <w:lang w:eastAsia="en-US"/>
        </w:rPr>
        <w:t xml:space="preserve">Закритий недиверсифікований венчурний корпоративний </w:t>
      </w:r>
      <w:bookmarkStart w:id="5" w:name="_Hlk90386977"/>
      <w:r w:rsidR="00F410BC">
        <w:rPr>
          <w:rFonts w:eastAsia="Calibri"/>
          <w:bCs/>
          <w:lang w:eastAsia="en-US"/>
        </w:rPr>
        <w:t>інвестиційний</w:t>
      </w:r>
      <w:bookmarkEnd w:id="5"/>
      <w:r w:rsidR="00F410BC">
        <w:rPr>
          <w:rFonts w:eastAsia="Calibri"/>
          <w:bCs/>
          <w:lang w:eastAsia="en-US"/>
        </w:rPr>
        <w:t xml:space="preserve"> </w:t>
      </w:r>
      <w:r w:rsidRPr="00727243">
        <w:rPr>
          <w:rFonts w:eastAsia="Calibri"/>
          <w:bCs/>
          <w:lang w:eastAsia="en-US"/>
        </w:rPr>
        <w:t xml:space="preserve">фонд «МАРКЕТИСТ» (далі – </w:t>
      </w:r>
      <w:r w:rsidRPr="00D51599">
        <w:rPr>
          <w:rFonts w:eastAsia="Calibri"/>
          <w:bCs/>
          <w:lang w:eastAsia="en-US"/>
        </w:rPr>
        <w:t>АТ «ЗНВКІФ «МАРКЕТИСТ»</w:t>
      </w:r>
      <w:r w:rsidRPr="00727243">
        <w:rPr>
          <w:rFonts w:eastAsia="Calibri"/>
          <w:bCs/>
          <w:lang w:eastAsia="en-US"/>
        </w:rPr>
        <w:t>) (м. Київ)</w:t>
      </w:r>
      <w:bookmarkEnd w:id="2"/>
      <w:r w:rsidRPr="00727243">
        <w:rPr>
          <w:rFonts w:eastAsia="Calibri"/>
          <w:bCs/>
          <w:lang w:eastAsia="en-US"/>
        </w:rPr>
        <w:t>;</w:t>
      </w:r>
      <w:bookmarkEnd w:id="4"/>
    </w:p>
    <w:p w:rsidR="00727243" w:rsidRPr="00727243" w:rsidRDefault="00727243" w:rsidP="00727243">
      <w:pPr>
        <w:ind w:firstLine="709"/>
        <w:jc w:val="both"/>
        <w:rPr>
          <w:rFonts w:eastAsia="Calibri"/>
          <w:bCs/>
          <w:lang w:eastAsia="en-US"/>
        </w:rPr>
      </w:pPr>
      <w:r w:rsidRPr="00727243">
        <w:rPr>
          <w:rFonts w:eastAsia="Calibri"/>
          <w:bCs/>
          <w:lang w:eastAsia="en-US"/>
        </w:rPr>
        <w:t xml:space="preserve">акціонерного товариства «Закритий недиверсифікований венчурний корпоративний </w:t>
      </w:r>
      <w:r w:rsidR="00F410BC">
        <w:rPr>
          <w:rFonts w:eastAsia="Calibri"/>
          <w:bCs/>
          <w:lang w:eastAsia="en-US"/>
        </w:rPr>
        <w:t>інвестиційний</w:t>
      </w:r>
      <w:r w:rsidR="00F410BC" w:rsidRPr="00727243">
        <w:rPr>
          <w:rFonts w:eastAsia="Calibri"/>
          <w:bCs/>
          <w:lang w:eastAsia="en-US"/>
        </w:rPr>
        <w:t xml:space="preserve"> </w:t>
      </w:r>
      <w:r w:rsidRPr="00727243">
        <w:rPr>
          <w:rFonts w:eastAsia="Calibri"/>
          <w:bCs/>
          <w:lang w:eastAsia="en-US"/>
        </w:rPr>
        <w:t xml:space="preserve">фонд «МІКРОФІНТЕХ» (далі – </w:t>
      </w:r>
      <w:r w:rsidRPr="00D51599">
        <w:rPr>
          <w:rFonts w:eastAsia="Calibri"/>
          <w:bCs/>
          <w:lang w:eastAsia="en-US"/>
        </w:rPr>
        <w:t>АТ «ЗНВКІФ «МІКРОФІНТЕХ»</w:t>
      </w:r>
      <w:r w:rsidRPr="00727243">
        <w:rPr>
          <w:rFonts w:eastAsia="Calibri"/>
          <w:bCs/>
          <w:lang w:eastAsia="en-US"/>
        </w:rPr>
        <w:t xml:space="preserve">) (м. Київ); </w:t>
      </w:r>
    </w:p>
    <w:p w:rsidR="00727243" w:rsidRPr="00D51599" w:rsidRDefault="00727243" w:rsidP="00727243">
      <w:pPr>
        <w:ind w:firstLine="709"/>
        <w:jc w:val="both"/>
        <w:rPr>
          <w:rFonts w:eastAsia="Calibri"/>
          <w:bCs/>
          <w:lang w:eastAsia="en-US"/>
        </w:rPr>
      </w:pPr>
      <w:r w:rsidRPr="00727243">
        <w:rPr>
          <w:rFonts w:eastAsia="Calibri"/>
          <w:bCs/>
          <w:lang w:eastAsia="en-US"/>
        </w:rPr>
        <w:t xml:space="preserve">акціонерного товариства «Закритий недиверсифікований венчурний корпоративний </w:t>
      </w:r>
      <w:r w:rsidR="00F410BC">
        <w:rPr>
          <w:rFonts w:eastAsia="Calibri"/>
          <w:bCs/>
          <w:lang w:eastAsia="en-US"/>
        </w:rPr>
        <w:t>інвестиційний</w:t>
      </w:r>
      <w:r w:rsidR="00F410BC" w:rsidRPr="00727243">
        <w:rPr>
          <w:rFonts w:eastAsia="Calibri"/>
          <w:bCs/>
          <w:lang w:eastAsia="en-US"/>
        </w:rPr>
        <w:t xml:space="preserve"> </w:t>
      </w:r>
      <w:r w:rsidRPr="00727243">
        <w:rPr>
          <w:rFonts w:eastAsia="Calibri"/>
          <w:bCs/>
          <w:lang w:eastAsia="en-US"/>
        </w:rPr>
        <w:t xml:space="preserve">фонд «ЕКВІТІКА» (далі – </w:t>
      </w:r>
      <w:r w:rsidRPr="00D51599">
        <w:rPr>
          <w:rFonts w:eastAsia="Calibri"/>
          <w:bCs/>
          <w:lang w:eastAsia="en-US"/>
        </w:rPr>
        <w:t xml:space="preserve">АТ «ЗНВКІФ «ЕКВІТІКА») (м. Київ); </w:t>
      </w:r>
    </w:p>
    <w:p w:rsidR="00727243" w:rsidRPr="00D51599" w:rsidRDefault="00727243" w:rsidP="00727243">
      <w:pPr>
        <w:ind w:firstLine="709"/>
        <w:jc w:val="both"/>
        <w:rPr>
          <w:rFonts w:eastAsia="Calibri"/>
          <w:bCs/>
          <w:lang w:eastAsia="en-US"/>
        </w:rPr>
      </w:pPr>
      <w:r w:rsidRPr="00D51599">
        <w:rPr>
          <w:rFonts w:eastAsia="Calibri"/>
          <w:bCs/>
          <w:lang w:eastAsia="en-US"/>
        </w:rPr>
        <w:t xml:space="preserve">акціонерного товариства «Закритий недиверсифікований венчурний корпоративний </w:t>
      </w:r>
      <w:r w:rsidR="00F410BC">
        <w:rPr>
          <w:rFonts w:eastAsia="Calibri"/>
          <w:bCs/>
          <w:lang w:eastAsia="en-US"/>
        </w:rPr>
        <w:t>інвестиційний</w:t>
      </w:r>
      <w:r w:rsidR="00F410BC" w:rsidRPr="00D51599">
        <w:rPr>
          <w:rFonts w:eastAsia="Calibri"/>
          <w:bCs/>
          <w:lang w:eastAsia="en-US"/>
        </w:rPr>
        <w:t xml:space="preserve"> </w:t>
      </w:r>
      <w:r w:rsidRPr="00D51599">
        <w:rPr>
          <w:rFonts w:eastAsia="Calibri"/>
          <w:bCs/>
          <w:lang w:eastAsia="en-US"/>
        </w:rPr>
        <w:t xml:space="preserve">фонд «ФІНТЕХ МІКРОКРЕДИТ» (далі – АТ «ЗНВКІФ «ФІНТЕХ МІКРОКРЕДИТ») (м. Київ); </w:t>
      </w:r>
    </w:p>
    <w:bookmarkEnd w:id="3"/>
    <w:p w:rsidR="00727243" w:rsidRPr="00D51599" w:rsidRDefault="00727243" w:rsidP="00727243">
      <w:pPr>
        <w:ind w:firstLine="709"/>
        <w:jc w:val="both"/>
        <w:rPr>
          <w:rFonts w:eastAsia="Calibri"/>
          <w:bCs/>
          <w:lang w:eastAsia="en-US"/>
        </w:rPr>
      </w:pPr>
      <w:r w:rsidRPr="00D51599">
        <w:rPr>
          <w:rFonts w:eastAsia="Calibri"/>
          <w:bCs/>
          <w:lang w:eastAsia="en-US"/>
        </w:rPr>
        <w:t xml:space="preserve">разом </w:t>
      </w:r>
      <w:r w:rsidR="00C1245E">
        <w:rPr>
          <w:rFonts w:eastAsia="Calibri"/>
          <w:bCs/>
          <w:lang w:eastAsia="en-US"/>
        </w:rPr>
        <w:t>і</w:t>
      </w:r>
      <w:r w:rsidRPr="00D51599">
        <w:rPr>
          <w:rFonts w:eastAsia="Calibri"/>
          <w:bCs/>
          <w:lang w:eastAsia="en-US"/>
        </w:rPr>
        <w:t>з цим, 14 вересня 2021 року між</w:t>
      </w:r>
      <w:r w:rsidRPr="00D5159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D51599">
        <w:rPr>
          <w:rFonts w:eastAsia="Calibri"/>
          <w:bCs/>
          <w:lang w:eastAsia="en-US"/>
        </w:rPr>
        <w:t xml:space="preserve">акціонерним товариством «Закритий недиверсифікований венчурний корпоративний </w:t>
      </w:r>
      <w:r w:rsidR="00F410BC">
        <w:rPr>
          <w:rFonts w:eastAsia="Calibri"/>
          <w:bCs/>
          <w:lang w:eastAsia="en-US"/>
        </w:rPr>
        <w:t>інвестиційний</w:t>
      </w:r>
      <w:r w:rsidR="00F410BC" w:rsidRPr="00D51599">
        <w:rPr>
          <w:rFonts w:eastAsia="Calibri"/>
          <w:bCs/>
          <w:lang w:eastAsia="en-US"/>
        </w:rPr>
        <w:t xml:space="preserve"> </w:t>
      </w:r>
      <w:r w:rsidRPr="00D51599">
        <w:rPr>
          <w:rFonts w:eastAsia="Calibri"/>
          <w:bCs/>
          <w:lang w:eastAsia="en-US"/>
        </w:rPr>
        <w:t xml:space="preserve">фонд «СТАБІЛІКА» </w:t>
      </w:r>
      <w:r w:rsidR="00C1245E">
        <w:rPr>
          <w:rFonts w:eastAsia="Calibri"/>
          <w:bCs/>
          <w:lang w:eastAsia="en-US"/>
        </w:rPr>
        <w:br/>
      </w:r>
      <w:r w:rsidRPr="00D51599">
        <w:rPr>
          <w:rFonts w:eastAsia="Calibri"/>
          <w:bCs/>
          <w:lang w:eastAsia="en-US"/>
        </w:rPr>
        <w:t xml:space="preserve">(далі – АТ «ЗНВКІФ «СТАБІЛІКА») (м. Київ) та ТОВ «КУА «Вентуріко» було укладено договір про управління активами, проте </w:t>
      </w:r>
      <w:bookmarkStart w:id="6" w:name="_Hlk87883307"/>
      <w:r w:rsidRPr="00D51599">
        <w:rPr>
          <w:rFonts w:eastAsia="Calibri"/>
          <w:bCs/>
          <w:lang w:eastAsia="en-US"/>
        </w:rPr>
        <w:t xml:space="preserve">АТ «ЗНВКІФ «СТАБІЛІКА» </w:t>
      </w:r>
      <w:bookmarkEnd w:id="6"/>
      <w:r w:rsidRPr="00D51599">
        <w:rPr>
          <w:rFonts w:eastAsia="Calibri"/>
          <w:bCs/>
          <w:lang w:eastAsia="en-US"/>
        </w:rPr>
        <w:t xml:space="preserve">поки що не внесено до Єдиного державного реєстру інститутів спільного інвестування та, відповідно до Закону України «Про інститути спільного інвестування» не набуло статусу </w:t>
      </w:r>
      <w:r w:rsidR="00C1245E">
        <w:rPr>
          <w:rFonts w:eastAsia="Calibri"/>
          <w:bCs/>
          <w:lang w:eastAsia="en-US"/>
        </w:rPr>
        <w:t xml:space="preserve">учасника </w:t>
      </w:r>
      <w:r w:rsidRPr="00D51599">
        <w:rPr>
          <w:rFonts w:eastAsia="Calibri"/>
          <w:bCs/>
          <w:lang w:eastAsia="en-US"/>
        </w:rPr>
        <w:t>інституту спільного інвестування;</w:t>
      </w:r>
    </w:p>
    <w:p w:rsidR="00727243" w:rsidRPr="00727243" w:rsidRDefault="00727243" w:rsidP="00727243">
      <w:pPr>
        <w:jc w:val="both"/>
        <w:rPr>
          <w:rFonts w:eastAsia="Calibri"/>
          <w:bCs/>
          <w:u w:val="single"/>
          <w:lang w:eastAsia="en-US"/>
        </w:rPr>
      </w:pPr>
    </w:p>
    <w:p w:rsidR="00727243" w:rsidRPr="00E42920" w:rsidRDefault="00727243" w:rsidP="00727243">
      <w:pPr>
        <w:ind w:firstLine="709"/>
        <w:jc w:val="both"/>
        <w:rPr>
          <w:bCs/>
        </w:rPr>
      </w:pPr>
      <w:bookmarkStart w:id="7" w:name="_Hlk89948424"/>
      <w:r w:rsidRPr="00E42920">
        <w:rPr>
          <w:bCs/>
        </w:rPr>
        <w:lastRenderedPageBreak/>
        <w:t>фізичн</w:t>
      </w:r>
      <w:r w:rsidR="004F3F64">
        <w:rPr>
          <w:bCs/>
        </w:rPr>
        <w:t>а</w:t>
      </w:r>
      <w:r w:rsidRPr="00E42920">
        <w:rPr>
          <w:bCs/>
        </w:rPr>
        <w:t xml:space="preserve"> особ</w:t>
      </w:r>
      <w:r w:rsidR="004F3F64">
        <w:rPr>
          <w:bCs/>
        </w:rPr>
        <w:t>а</w:t>
      </w:r>
      <w:r w:rsidRPr="00E42920">
        <w:rPr>
          <w:bCs/>
        </w:rPr>
        <w:t xml:space="preserve"> – громадяни</w:t>
      </w:r>
      <w:r w:rsidR="004F3F64">
        <w:rPr>
          <w:bCs/>
        </w:rPr>
        <w:t>н</w:t>
      </w:r>
      <w:r w:rsidRPr="00E42920">
        <w:rPr>
          <w:bCs/>
        </w:rPr>
        <w:t xml:space="preserve"> України Хірсін А.В.</w:t>
      </w:r>
      <w:r w:rsidR="004F3F64">
        <w:rPr>
          <w:bCs/>
        </w:rPr>
        <w:t xml:space="preserve"> пов’язаний </w:t>
      </w:r>
      <w:r w:rsidRPr="00E42920">
        <w:rPr>
          <w:bCs/>
        </w:rPr>
        <w:t xml:space="preserve"> відносинами контролю із:</w:t>
      </w:r>
    </w:p>
    <w:bookmarkEnd w:id="7"/>
    <w:p w:rsidR="00727243" w:rsidRPr="00E42920" w:rsidRDefault="00727243" w:rsidP="00727243">
      <w:pPr>
        <w:tabs>
          <w:tab w:val="left" w:pos="993"/>
        </w:tabs>
        <w:spacing w:after="200" w:line="276" w:lineRule="auto"/>
        <w:ind w:firstLine="709"/>
        <w:contextualSpacing/>
        <w:jc w:val="both"/>
        <w:rPr>
          <w:bCs/>
        </w:rPr>
      </w:pPr>
      <w:r w:rsidRPr="00E42920">
        <w:rPr>
          <w:bCs/>
        </w:rPr>
        <w:t>фізичними особами – громадянами України та суб’єктами господарювання – нерезидентами та резидентами України, які здійснюють діяльність із: надання фінансового кредиту небанківськими фінансовими установами (діяльність ломбарду) в Україні через мережу ломбардів «Скарбниця»; роздрібної торгівлі уживаними товарами (технікою)</w:t>
      </w:r>
      <w:r w:rsidRPr="0072724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42920">
        <w:rPr>
          <w:bCs/>
        </w:rPr>
        <w:t>через мережу магазинів «Техноскарб»;</w:t>
      </w:r>
      <w:r w:rsidRPr="0072724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42920">
        <w:rPr>
          <w:bCs/>
        </w:rPr>
        <w:t>надання послуг консультування з питань комерційної діяльності й керування; роздрібної торгівлі ювелірними виробами через мережу магазинів «Ювелірна карта»; виробництва ювелірних виробів; надання охоронних послуг; надання фінансових послуг; розведення худоби;</w:t>
      </w:r>
      <w:r w:rsidRPr="0072724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42920">
        <w:rPr>
          <w:bCs/>
        </w:rPr>
        <w:t>перевезення великогабаритного вантажу; виробництва конструкцій та виробів із дерева;</w:t>
      </w:r>
      <w:r w:rsidRPr="0072724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42920">
        <w:rPr>
          <w:bCs/>
        </w:rPr>
        <w:t>роздрібної торгівлі пальним;</w:t>
      </w:r>
      <w:r w:rsidRPr="0072724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42920">
        <w:rPr>
          <w:bCs/>
        </w:rPr>
        <w:t>будівництва житлових та нежитлових будівель; надання послуг оренди нерухомості;</w:t>
      </w:r>
    </w:p>
    <w:p w:rsidR="00727243" w:rsidRPr="00D51599" w:rsidRDefault="00727243" w:rsidP="00727243">
      <w:pPr>
        <w:tabs>
          <w:tab w:val="left" w:pos="993"/>
        </w:tabs>
        <w:spacing w:after="200" w:line="276" w:lineRule="auto"/>
        <w:ind w:firstLine="709"/>
        <w:contextualSpacing/>
        <w:jc w:val="both"/>
        <w:rPr>
          <w:bCs/>
        </w:rPr>
      </w:pPr>
      <w:r w:rsidRPr="00D51599">
        <w:rPr>
          <w:bCs/>
        </w:rPr>
        <w:t xml:space="preserve">АТ «ЗНВКІФ «МАРКЕТИСТ», АТ «ЗНВКІФ «МІКРОФІНТЕХ», </w:t>
      </w:r>
      <w:bookmarkStart w:id="8" w:name="_Hlk87884559"/>
      <w:r w:rsidRPr="00D51599">
        <w:rPr>
          <w:bCs/>
        </w:rPr>
        <w:t>АТ «ЗНВКІФ «ЕКВІТІКА»</w:t>
      </w:r>
      <w:bookmarkEnd w:id="8"/>
      <w:r w:rsidRPr="00D51599">
        <w:rPr>
          <w:bCs/>
        </w:rPr>
        <w:t>, АТ «ЗНВКІФ «ФІНТЕХ МІКРОКРЕДИТ», які здійснюють інвестиційну діяльність;</w:t>
      </w:r>
    </w:p>
    <w:p w:rsidR="00727243" w:rsidRPr="00D51599" w:rsidRDefault="00727243" w:rsidP="00727243">
      <w:pPr>
        <w:tabs>
          <w:tab w:val="left" w:pos="993"/>
        </w:tabs>
        <w:spacing w:after="200" w:line="276" w:lineRule="auto"/>
        <w:ind w:firstLine="709"/>
        <w:contextualSpacing/>
        <w:jc w:val="both"/>
        <w:rPr>
          <w:bCs/>
        </w:rPr>
      </w:pPr>
      <w:r w:rsidRPr="00D51599">
        <w:rPr>
          <w:bCs/>
        </w:rPr>
        <w:t>АТ «ЗНВКІФ «СТАБІЛІКА», яке планує здійснювати інвестиційну діяльність;</w:t>
      </w:r>
    </w:p>
    <w:p w:rsidR="00727243" w:rsidRPr="00D51599" w:rsidRDefault="00727243" w:rsidP="00727243">
      <w:pPr>
        <w:ind w:firstLine="709"/>
        <w:jc w:val="both"/>
        <w:rPr>
          <w:bCs/>
        </w:rPr>
      </w:pPr>
      <w:r w:rsidRPr="00D51599">
        <w:rPr>
          <w:bCs/>
        </w:rPr>
        <w:t xml:space="preserve">разом </w:t>
      </w:r>
      <w:r w:rsidR="009821C9">
        <w:rPr>
          <w:bCs/>
        </w:rPr>
        <w:t>і</w:t>
      </w:r>
      <w:r w:rsidRPr="00D51599">
        <w:rPr>
          <w:bCs/>
        </w:rPr>
        <w:t>з цим:</w:t>
      </w:r>
    </w:p>
    <w:p w:rsidR="00727243" w:rsidRPr="00E42920" w:rsidRDefault="00727243" w:rsidP="00727243">
      <w:pPr>
        <w:ind w:firstLine="709"/>
        <w:jc w:val="both"/>
        <w:rPr>
          <w:bCs/>
        </w:rPr>
      </w:pPr>
      <w:r w:rsidRPr="00E42920">
        <w:rPr>
          <w:bCs/>
        </w:rPr>
        <w:t xml:space="preserve">- АТ «ЗНВКІФ «МІКРОФІНТЕХ» володіє часткою товариства з обмеженою відповідальністю «Фінансова Компанія «Європейський мікрофінансовий альянс» </w:t>
      </w:r>
      <w:r w:rsidR="009821C9">
        <w:rPr>
          <w:bCs/>
        </w:rPr>
        <w:br/>
      </w:r>
      <w:r w:rsidRPr="00E42920">
        <w:rPr>
          <w:bCs/>
        </w:rPr>
        <w:t>(далі – ТОВ «Фінансова Компанія «Європейський мікрофінансовий альянс») (м. Київ) у розмірі</w:t>
      </w:r>
      <w:r w:rsidR="009821C9">
        <w:rPr>
          <w:bCs/>
        </w:rPr>
        <w:t xml:space="preserve"> </w:t>
      </w:r>
      <w:r w:rsidRPr="00E42920">
        <w:rPr>
          <w:bCs/>
        </w:rPr>
        <w:t xml:space="preserve">100 відсотків статутного капіталу товариства. ТОВ «Фінансова Компанія «Європейський мікрофінансовий альянс» здійснює діяльність із надання фінансових кредитів; </w:t>
      </w:r>
    </w:p>
    <w:p w:rsidR="00727243" w:rsidRPr="00E42920" w:rsidRDefault="00727243" w:rsidP="00727243">
      <w:pPr>
        <w:ind w:firstLine="709"/>
        <w:jc w:val="both"/>
        <w:rPr>
          <w:bCs/>
        </w:rPr>
      </w:pPr>
      <w:r w:rsidRPr="00E42920">
        <w:rPr>
          <w:bCs/>
        </w:rPr>
        <w:t>- АТ «ЗНВКІФ «ЕКВІТІКА»</w:t>
      </w:r>
      <w:r w:rsidRPr="0072724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42920">
        <w:rPr>
          <w:bCs/>
        </w:rPr>
        <w:t>володіє часткою товариства з обмеженою відповідальністю «Об’єкт» (м. Київ) у розмірі 50 відсотків статутного капіталу товариства. Т</w:t>
      </w:r>
      <w:r w:rsidR="009821C9">
        <w:rPr>
          <w:bCs/>
        </w:rPr>
        <w:t>овариство з обмеженою відповідальністю</w:t>
      </w:r>
      <w:r w:rsidRPr="00E42920">
        <w:rPr>
          <w:bCs/>
        </w:rPr>
        <w:t xml:space="preserve"> «Об’єкт» здійснює діяльність із надання послуг оренди нерухомості;</w:t>
      </w:r>
    </w:p>
    <w:p w:rsidR="00727243" w:rsidRPr="00E42920" w:rsidRDefault="00727243" w:rsidP="00727243">
      <w:pPr>
        <w:ind w:firstLine="709"/>
        <w:jc w:val="both"/>
        <w:rPr>
          <w:bCs/>
        </w:rPr>
      </w:pPr>
      <w:r w:rsidRPr="00E42920">
        <w:rPr>
          <w:bCs/>
        </w:rPr>
        <w:t xml:space="preserve"> </w:t>
      </w:r>
    </w:p>
    <w:p w:rsidR="00727243" w:rsidRPr="00E42920" w:rsidRDefault="00F410BC" w:rsidP="00727243">
      <w:pPr>
        <w:tabs>
          <w:tab w:val="left" w:pos="993"/>
        </w:tabs>
        <w:ind w:firstLine="709"/>
        <w:jc w:val="both"/>
        <w:rPr>
          <w:bCs/>
        </w:rPr>
      </w:pPr>
      <w:r>
        <w:rPr>
          <w:bCs/>
        </w:rPr>
        <w:t>також</w:t>
      </w:r>
      <w:r w:rsidR="00727243" w:rsidRPr="00E42920">
        <w:rPr>
          <w:bCs/>
        </w:rPr>
        <w:t>, за рахунок суміщення керівних посад у товариствах з обмеженою відповідальністю «Сіті Трейд Компані» і «Фінансова Компанія «Заставно-кредитний дім» (об</w:t>
      </w:r>
      <w:r w:rsidR="009821C9">
        <w:rPr>
          <w:bCs/>
        </w:rPr>
        <w:t>идва</w:t>
      </w:r>
      <w:r w:rsidR="00727243" w:rsidRPr="00E42920">
        <w:rPr>
          <w:bCs/>
        </w:rPr>
        <w:t xml:space="preserve"> – м. Київ), фізичн</w:t>
      </w:r>
      <w:r w:rsidR="004F3F64">
        <w:rPr>
          <w:bCs/>
        </w:rPr>
        <w:t>а</w:t>
      </w:r>
      <w:r w:rsidR="00727243" w:rsidRPr="00E42920">
        <w:rPr>
          <w:bCs/>
        </w:rPr>
        <w:t xml:space="preserve"> особ</w:t>
      </w:r>
      <w:r w:rsidR="004F3F64">
        <w:rPr>
          <w:bCs/>
        </w:rPr>
        <w:t>а</w:t>
      </w:r>
      <w:r w:rsidR="00727243" w:rsidRPr="00E42920">
        <w:rPr>
          <w:bCs/>
        </w:rPr>
        <w:t xml:space="preserve"> – громадяни</w:t>
      </w:r>
      <w:r w:rsidR="004F3F64">
        <w:rPr>
          <w:bCs/>
        </w:rPr>
        <w:t>н</w:t>
      </w:r>
      <w:r w:rsidR="00727243" w:rsidRPr="00E42920">
        <w:rPr>
          <w:bCs/>
        </w:rPr>
        <w:t xml:space="preserve"> України Хірсін А.В. пов’язан</w:t>
      </w:r>
      <w:r w:rsidR="004F3F64">
        <w:rPr>
          <w:bCs/>
        </w:rPr>
        <w:t xml:space="preserve">ий </w:t>
      </w:r>
      <w:r w:rsidR="00727243" w:rsidRPr="00E42920">
        <w:rPr>
          <w:bCs/>
        </w:rPr>
        <w:t>відносинами контролю із:</w:t>
      </w:r>
    </w:p>
    <w:p w:rsidR="00727243" w:rsidRDefault="00727243" w:rsidP="00727243">
      <w:pPr>
        <w:tabs>
          <w:tab w:val="left" w:pos="993"/>
        </w:tabs>
        <w:ind w:firstLine="709"/>
        <w:jc w:val="both"/>
        <w:rPr>
          <w:bCs/>
        </w:rPr>
      </w:pPr>
      <w:r w:rsidRPr="00E42920">
        <w:rPr>
          <w:bCs/>
        </w:rPr>
        <w:t>фізичними особами – громадянами України та суб’єктами  господарювання – резидентами України, які здійснюють діяльність із: роздрібної торгівлі уживаними товарами (технікою); оптової та роздрібної торгівлі твердим, рідким та газоподібним</w:t>
      </w:r>
      <w:r w:rsidR="00F410BC">
        <w:rPr>
          <w:bCs/>
        </w:rPr>
        <w:t xml:space="preserve"> паливом</w:t>
      </w:r>
      <w:r w:rsidRPr="00E42920">
        <w:rPr>
          <w:bCs/>
        </w:rPr>
        <w:t>; надання послуг оренди устаткування для заправних станцій;</w:t>
      </w:r>
      <w:r w:rsidRPr="00727243">
        <w:rPr>
          <w:rFonts w:eastAsia="Calibri"/>
          <w:szCs w:val="22"/>
          <w:lang w:eastAsia="en-US"/>
        </w:rPr>
        <w:t xml:space="preserve"> надання</w:t>
      </w:r>
      <w:r w:rsidRPr="00727243">
        <w:rPr>
          <w:rFonts w:ascii="Calibri" w:eastAsia="Calibri" w:hAnsi="Calibri"/>
          <w:szCs w:val="22"/>
          <w:lang w:eastAsia="en-US"/>
        </w:rPr>
        <w:t xml:space="preserve"> </w:t>
      </w:r>
      <w:r w:rsidRPr="00E42920">
        <w:rPr>
          <w:bCs/>
        </w:rPr>
        <w:t xml:space="preserve">послуг консультування з питань комерційної діяльності й керування; надання фінансових послуг переказу коштів та надання фінансових кредитів. </w:t>
      </w:r>
    </w:p>
    <w:p w:rsidR="00727243" w:rsidRPr="00E42920" w:rsidRDefault="00727243" w:rsidP="00727243">
      <w:pPr>
        <w:tabs>
          <w:tab w:val="left" w:pos="993"/>
        </w:tabs>
        <w:ind w:firstLine="709"/>
        <w:jc w:val="both"/>
        <w:rPr>
          <w:bCs/>
          <w:sz w:val="28"/>
        </w:rPr>
      </w:pPr>
    </w:p>
    <w:p w:rsidR="00C545DB" w:rsidRDefault="00347FB3" w:rsidP="00805A30">
      <w:pPr>
        <w:ind w:firstLine="708"/>
        <w:jc w:val="both"/>
      </w:pPr>
      <w:r w:rsidRPr="003D2304">
        <w:t>З</w:t>
      </w:r>
      <w:r w:rsidR="00BC2315" w:rsidRPr="003D2304"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727243" w:rsidRPr="00727243" w:rsidRDefault="00727243" w:rsidP="00805A30">
      <w:pPr>
        <w:ind w:firstLine="708"/>
        <w:jc w:val="both"/>
        <w:rPr>
          <w:szCs w:val="16"/>
          <w:lang w:val="ru-RU"/>
        </w:rPr>
      </w:pPr>
    </w:p>
    <w:p w:rsidR="00851105" w:rsidRPr="003D2304" w:rsidRDefault="00851105" w:rsidP="000C1EED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 xml:space="preserve">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>
        <w:t>к</w:t>
      </w:r>
      <w:r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>
        <w:lastRenderedPageBreak/>
        <w:t xml:space="preserve">21 березня 2002 року за № 284/6572  (у редакції розпорядження Антимонопольного </w:t>
      </w:r>
      <w:r w:rsidR="00A234F1">
        <w:t>к</w:t>
      </w:r>
      <w:r>
        <w:t>омітету України від  21.06.2016  № 14-рп),</w:t>
      </w:r>
      <w:r w:rsidRPr="003D2304">
        <w:t xml:space="preserve"> Антимонопольний комітет України </w:t>
      </w:r>
    </w:p>
    <w:p w:rsidR="009B5B0A" w:rsidRPr="00727243" w:rsidRDefault="009B5B0A" w:rsidP="000C1EED">
      <w:pPr>
        <w:pStyle w:val="a3"/>
        <w:ind w:firstLine="561"/>
        <w:rPr>
          <w:szCs w:val="16"/>
        </w:rPr>
      </w:pPr>
    </w:p>
    <w:p w:rsidR="00E32FC7" w:rsidRPr="003D230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   ПОСТАНОВИВ:</w:t>
      </w:r>
    </w:p>
    <w:p w:rsidR="00C634DF" w:rsidRPr="00727243" w:rsidRDefault="00C634DF" w:rsidP="000C1EED">
      <w:pPr>
        <w:pStyle w:val="a3"/>
        <w:tabs>
          <w:tab w:val="left" w:pos="4862"/>
        </w:tabs>
        <w:ind w:firstLine="561"/>
        <w:rPr>
          <w:szCs w:val="16"/>
        </w:rPr>
      </w:pPr>
    </w:p>
    <w:p w:rsidR="007910AA" w:rsidRPr="007910AA" w:rsidRDefault="00E57CE7" w:rsidP="007910AA">
      <w:pPr>
        <w:shd w:val="clear" w:color="auto" w:fill="FFFFFF"/>
        <w:ind w:firstLine="708"/>
        <w:jc w:val="both"/>
        <w:rPr>
          <w:noProof/>
          <w:szCs w:val="20"/>
        </w:rPr>
      </w:pPr>
      <w:r w:rsidRPr="00E57CE7">
        <w:rPr>
          <w:noProof/>
          <w:szCs w:val="20"/>
        </w:rPr>
        <w:t xml:space="preserve">Надати дозвіл </w:t>
      </w:r>
      <w:r w:rsidR="00727243" w:rsidRPr="00727243">
        <w:rPr>
          <w:noProof/>
          <w:szCs w:val="20"/>
        </w:rPr>
        <w:t>фізичній особі – громадянину України Хірсіну Андрію Васильовичу (</w:t>
      </w:r>
      <w:r w:rsidR="003171F0">
        <w:rPr>
          <w:noProof/>
          <w:szCs w:val="20"/>
        </w:rPr>
        <w:t>персональні дані</w:t>
      </w:r>
      <w:r w:rsidR="00727243" w:rsidRPr="00727243">
        <w:rPr>
          <w:noProof/>
          <w:szCs w:val="20"/>
        </w:rPr>
        <w:t xml:space="preserve">) </w:t>
      </w:r>
      <w:r w:rsidR="008B69FD" w:rsidRPr="008B69FD">
        <w:rPr>
          <w:noProof/>
          <w:szCs w:val="20"/>
        </w:rPr>
        <w:t xml:space="preserve">на придбання частки у статутному капіталі </w:t>
      </w:r>
      <w:r w:rsidR="003044D8" w:rsidRPr="003044D8">
        <w:rPr>
          <w:noProof/>
          <w:szCs w:val="20"/>
        </w:rPr>
        <w:t>товариства з обмеженою відповідальністю «Компанія з управління активами «Вентуріко» (м. Київ</w:t>
      </w:r>
      <w:r w:rsidR="008B69FD">
        <w:rPr>
          <w:noProof/>
          <w:szCs w:val="20"/>
        </w:rPr>
        <w:t>,</w:t>
      </w:r>
      <w:r w:rsidR="007910AA" w:rsidRPr="007910AA">
        <w:t xml:space="preserve"> </w:t>
      </w:r>
      <w:r w:rsidR="007910AA" w:rsidRPr="007910AA">
        <w:rPr>
          <w:noProof/>
          <w:szCs w:val="20"/>
        </w:rPr>
        <w:t>ідентифікаційний код юридичної особи</w:t>
      </w:r>
      <w:r w:rsidR="007910AA">
        <w:rPr>
          <w:noProof/>
          <w:szCs w:val="20"/>
        </w:rPr>
        <w:t xml:space="preserve"> </w:t>
      </w:r>
      <w:r w:rsidR="003044D8">
        <w:rPr>
          <w:noProof/>
          <w:szCs w:val="20"/>
        </w:rPr>
        <w:t>43267266</w:t>
      </w:r>
      <w:r w:rsidR="007910AA" w:rsidRPr="007910AA">
        <w:rPr>
          <w:noProof/>
          <w:szCs w:val="20"/>
        </w:rPr>
        <w:t xml:space="preserve">), що забезпечує </w:t>
      </w:r>
      <w:r w:rsidR="003044D8">
        <w:rPr>
          <w:noProof/>
          <w:szCs w:val="20"/>
        </w:rPr>
        <w:t>досягнення</w:t>
      </w:r>
      <w:r w:rsidR="007910AA" w:rsidRPr="007910AA">
        <w:rPr>
          <w:noProof/>
          <w:szCs w:val="20"/>
        </w:rPr>
        <w:t xml:space="preserve"> 50 відсотків голосів у вищому органі управління </w:t>
      </w:r>
      <w:r w:rsidR="008B69FD">
        <w:rPr>
          <w:noProof/>
          <w:szCs w:val="20"/>
        </w:rPr>
        <w:t>товариства</w:t>
      </w:r>
      <w:r w:rsidR="007910AA" w:rsidRPr="007910AA">
        <w:rPr>
          <w:noProof/>
          <w:szCs w:val="20"/>
        </w:rPr>
        <w:t>.</w:t>
      </w:r>
    </w:p>
    <w:p w:rsidR="007910AA" w:rsidRDefault="007910AA" w:rsidP="000B597E">
      <w:pPr>
        <w:shd w:val="clear" w:color="auto" w:fill="FFFFFF"/>
        <w:ind w:firstLine="708"/>
        <w:jc w:val="both"/>
        <w:rPr>
          <w:noProof/>
          <w:szCs w:val="20"/>
        </w:rPr>
      </w:pPr>
    </w:p>
    <w:p w:rsidR="007910AA" w:rsidRDefault="007910AA" w:rsidP="000B597E">
      <w:pPr>
        <w:shd w:val="clear" w:color="auto" w:fill="FFFFFF"/>
        <w:ind w:firstLine="708"/>
        <w:jc w:val="both"/>
        <w:rPr>
          <w:noProof/>
          <w:szCs w:val="20"/>
        </w:rPr>
      </w:pPr>
    </w:p>
    <w:p w:rsidR="009B5B0A" w:rsidRPr="009D3B4A" w:rsidRDefault="00E57CE7" w:rsidP="009D3B4A">
      <w:pPr>
        <w:jc w:val="both"/>
        <w:rPr>
          <w:lang w:val="ru-RU"/>
        </w:rPr>
      </w:pPr>
      <w:r w:rsidRPr="00E57CE7">
        <w:rPr>
          <w:lang w:val="ru-RU"/>
        </w:rPr>
        <w:t>Голов</w:t>
      </w:r>
      <w:r w:rsidRPr="00E57CE7">
        <w:t>а</w:t>
      </w:r>
      <w:r>
        <w:rPr>
          <w:lang w:val="ru-RU"/>
        </w:rPr>
        <w:t xml:space="preserve"> Комітету                                                                   </w:t>
      </w:r>
      <w:r w:rsidR="00C43859">
        <w:rPr>
          <w:lang w:val="ru-RU"/>
        </w:rPr>
        <w:t xml:space="preserve">                 </w:t>
      </w:r>
      <w:r w:rsidR="000914DE">
        <w:rPr>
          <w:lang w:val="ru-RU"/>
        </w:rPr>
        <w:t xml:space="preserve"> </w:t>
      </w:r>
      <w:r w:rsidR="009821C9">
        <w:rPr>
          <w:lang w:val="ru-RU"/>
        </w:rPr>
        <w:t xml:space="preserve">     </w:t>
      </w:r>
      <w:r w:rsidR="00C43859">
        <w:t>О</w:t>
      </w:r>
      <w:r w:rsidR="003044D8">
        <w:t>льга</w:t>
      </w:r>
      <w:r w:rsidR="00C43859">
        <w:t xml:space="preserve"> ПІЩАНСЬКА</w:t>
      </w:r>
    </w:p>
    <w:sectPr w:rsidR="009B5B0A" w:rsidRPr="009D3B4A" w:rsidSect="00DE682F">
      <w:headerReference w:type="even" r:id="rId8"/>
      <w:headerReference w:type="default" r:id="rId9"/>
      <w:pgSz w:w="11907" w:h="16840" w:code="9"/>
      <w:pgMar w:top="1134" w:right="567" w:bottom="1134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011" w:rsidRDefault="005D0011">
      <w:r>
        <w:separator/>
      </w:r>
    </w:p>
  </w:endnote>
  <w:endnote w:type="continuationSeparator" w:id="0">
    <w:p w:rsidR="005D0011" w:rsidRDefault="005D0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011" w:rsidRDefault="005D0011">
      <w:r>
        <w:separator/>
      </w:r>
    </w:p>
  </w:footnote>
  <w:footnote w:type="continuationSeparator" w:id="0">
    <w:p w:rsidR="005D0011" w:rsidRDefault="005D0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78D1" w:rsidRDefault="008078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78D1" w:rsidRDefault="008078D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78D1" w:rsidRDefault="008078D1">
    <w:pPr>
      <w:pStyle w:val="a5"/>
    </w:pPr>
  </w:p>
  <w:p w:rsidR="008078D1" w:rsidRDefault="008078D1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57CB0">
      <w:rPr>
        <w:rStyle w:val="a6"/>
        <w:noProof/>
      </w:rPr>
      <w:t>2</w:t>
    </w:r>
    <w:r>
      <w:rPr>
        <w:rStyle w:val="a6"/>
      </w:rPr>
      <w:fldChar w:fldCharType="end"/>
    </w:r>
  </w:p>
  <w:p w:rsidR="008078D1" w:rsidRDefault="008078D1">
    <w:pPr>
      <w:pStyle w:val="a5"/>
    </w:pPr>
  </w:p>
  <w:p w:rsidR="008078D1" w:rsidRPr="00B82EE1" w:rsidRDefault="008078D1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3C57DB7"/>
    <w:multiLevelType w:val="hybridMultilevel"/>
    <w:tmpl w:val="72DCC430"/>
    <w:lvl w:ilvl="0" w:tplc="2000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5CC3922"/>
    <w:multiLevelType w:val="hybridMultilevel"/>
    <w:tmpl w:val="ABAEDF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4231158A"/>
    <w:multiLevelType w:val="hybridMultilevel"/>
    <w:tmpl w:val="F516EF3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36"/>
    <w:rsid w:val="0000098C"/>
    <w:rsid w:val="000163F5"/>
    <w:rsid w:val="000215AC"/>
    <w:rsid w:val="00025297"/>
    <w:rsid w:val="000338BF"/>
    <w:rsid w:val="000363DE"/>
    <w:rsid w:val="00045886"/>
    <w:rsid w:val="000464FA"/>
    <w:rsid w:val="00055F25"/>
    <w:rsid w:val="00057020"/>
    <w:rsid w:val="00057031"/>
    <w:rsid w:val="000570E3"/>
    <w:rsid w:val="00057300"/>
    <w:rsid w:val="00057682"/>
    <w:rsid w:val="00070DCF"/>
    <w:rsid w:val="00072E8C"/>
    <w:rsid w:val="00083B78"/>
    <w:rsid w:val="00085C55"/>
    <w:rsid w:val="000914DE"/>
    <w:rsid w:val="000A28D0"/>
    <w:rsid w:val="000A52C3"/>
    <w:rsid w:val="000A69B8"/>
    <w:rsid w:val="000B597E"/>
    <w:rsid w:val="000B5EDA"/>
    <w:rsid w:val="000C0503"/>
    <w:rsid w:val="000C1EED"/>
    <w:rsid w:val="000C548E"/>
    <w:rsid w:val="000C6342"/>
    <w:rsid w:val="000D019E"/>
    <w:rsid w:val="000D5768"/>
    <w:rsid w:val="000D787E"/>
    <w:rsid w:val="000E65F2"/>
    <w:rsid w:val="000F67C9"/>
    <w:rsid w:val="00100A72"/>
    <w:rsid w:val="001018FA"/>
    <w:rsid w:val="001060EC"/>
    <w:rsid w:val="00110213"/>
    <w:rsid w:val="00111575"/>
    <w:rsid w:val="001135D1"/>
    <w:rsid w:val="00114049"/>
    <w:rsid w:val="00117FF1"/>
    <w:rsid w:val="0012532D"/>
    <w:rsid w:val="001318F8"/>
    <w:rsid w:val="0013212B"/>
    <w:rsid w:val="00132783"/>
    <w:rsid w:val="0013473F"/>
    <w:rsid w:val="00135A14"/>
    <w:rsid w:val="001403E3"/>
    <w:rsid w:val="00143296"/>
    <w:rsid w:val="00143C00"/>
    <w:rsid w:val="0015612D"/>
    <w:rsid w:val="001647CF"/>
    <w:rsid w:val="00164C8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4A6D"/>
    <w:rsid w:val="001A4E21"/>
    <w:rsid w:val="001A529C"/>
    <w:rsid w:val="001B5B0A"/>
    <w:rsid w:val="001C3D90"/>
    <w:rsid w:val="001C47C1"/>
    <w:rsid w:val="001C51DC"/>
    <w:rsid w:val="001C5E57"/>
    <w:rsid w:val="001D2920"/>
    <w:rsid w:val="001E0239"/>
    <w:rsid w:val="001E3DE0"/>
    <w:rsid w:val="001E4D6B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32B2E"/>
    <w:rsid w:val="00233EC3"/>
    <w:rsid w:val="00234A12"/>
    <w:rsid w:val="00240A98"/>
    <w:rsid w:val="00247023"/>
    <w:rsid w:val="002526FD"/>
    <w:rsid w:val="002614B0"/>
    <w:rsid w:val="00265E42"/>
    <w:rsid w:val="00272A70"/>
    <w:rsid w:val="0027520C"/>
    <w:rsid w:val="0027588B"/>
    <w:rsid w:val="00283E46"/>
    <w:rsid w:val="002850C5"/>
    <w:rsid w:val="002869BE"/>
    <w:rsid w:val="002875E9"/>
    <w:rsid w:val="00295AD8"/>
    <w:rsid w:val="0029610C"/>
    <w:rsid w:val="002A0E26"/>
    <w:rsid w:val="002A42EA"/>
    <w:rsid w:val="002B0A35"/>
    <w:rsid w:val="002B1BB0"/>
    <w:rsid w:val="002B4EA7"/>
    <w:rsid w:val="002C1398"/>
    <w:rsid w:val="002C16A2"/>
    <w:rsid w:val="002C5892"/>
    <w:rsid w:val="002E63A1"/>
    <w:rsid w:val="002F06F5"/>
    <w:rsid w:val="002F2A34"/>
    <w:rsid w:val="00301E59"/>
    <w:rsid w:val="00302094"/>
    <w:rsid w:val="00303871"/>
    <w:rsid w:val="003044D8"/>
    <w:rsid w:val="0030501F"/>
    <w:rsid w:val="003075F1"/>
    <w:rsid w:val="00310EE0"/>
    <w:rsid w:val="00311654"/>
    <w:rsid w:val="00311BA8"/>
    <w:rsid w:val="00312DDC"/>
    <w:rsid w:val="00313169"/>
    <w:rsid w:val="003156A9"/>
    <w:rsid w:val="003164BA"/>
    <w:rsid w:val="003171F0"/>
    <w:rsid w:val="00324E28"/>
    <w:rsid w:val="00332F25"/>
    <w:rsid w:val="00333A94"/>
    <w:rsid w:val="00340647"/>
    <w:rsid w:val="00342EA1"/>
    <w:rsid w:val="00343796"/>
    <w:rsid w:val="003437D7"/>
    <w:rsid w:val="0034592E"/>
    <w:rsid w:val="00347139"/>
    <w:rsid w:val="00347FB3"/>
    <w:rsid w:val="00350CF6"/>
    <w:rsid w:val="0035212D"/>
    <w:rsid w:val="003521A0"/>
    <w:rsid w:val="00354985"/>
    <w:rsid w:val="00355927"/>
    <w:rsid w:val="00360128"/>
    <w:rsid w:val="0036106E"/>
    <w:rsid w:val="003649F4"/>
    <w:rsid w:val="00373A7C"/>
    <w:rsid w:val="00373A9C"/>
    <w:rsid w:val="00376513"/>
    <w:rsid w:val="00382D6F"/>
    <w:rsid w:val="00391172"/>
    <w:rsid w:val="003936F0"/>
    <w:rsid w:val="003960CF"/>
    <w:rsid w:val="00397760"/>
    <w:rsid w:val="003A0AC3"/>
    <w:rsid w:val="003A0E24"/>
    <w:rsid w:val="003B11AE"/>
    <w:rsid w:val="003B3610"/>
    <w:rsid w:val="003C12CF"/>
    <w:rsid w:val="003D2304"/>
    <w:rsid w:val="003D6FBC"/>
    <w:rsid w:val="003E7CB2"/>
    <w:rsid w:val="003F0089"/>
    <w:rsid w:val="003F02B0"/>
    <w:rsid w:val="004037E4"/>
    <w:rsid w:val="00407585"/>
    <w:rsid w:val="00416B3A"/>
    <w:rsid w:val="00423191"/>
    <w:rsid w:val="0042358B"/>
    <w:rsid w:val="00431B8C"/>
    <w:rsid w:val="0043501B"/>
    <w:rsid w:val="00441552"/>
    <w:rsid w:val="00444E52"/>
    <w:rsid w:val="00451E5D"/>
    <w:rsid w:val="00463991"/>
    <w:rsid w:val="004820C8"/>
    <w:rsid w:val="00495A43"/>
    <w:rsid w:val="004962D2"/>
    <w:rsid w:val="004A01FA"/>
    <w:rsid w:val="004A385D"/>
    <w:rsid w:val="004B21A3"/>
    <w:rsid w:val="004C2B95"/>
    <w:rsid w:val="004C2C53"/>
    <w:rsid w:val="004C3F7D"/>
    <w:rsid w:val="004C419B"/>
    <w:rsid w:val="004C43AA"/>
    <w:rsid w:val="004C6E06"/>
    <w:rsid w:val="004E1FD8"/>
    <w:rsid w:val="004E26FA"/>
    <w:rsid w:val="004E3AA2"/>
    <w:rsid w:val="004E600A"/>
    <w:rsid w:val="004F0124"/>
    <w:rsid w:val="004F3F64"/>
    <w:rsid w:val="0050243C"/>
    <w:rsid w:val="00502615"/>
    <w:rsid w:val="00502FF5"/>
    <w:rsid w:val="00505E36"/>
    <w:rsid w:val="005072CF"/>
    <w:rsid w:val="00512AF5"/>
    <w:rsid w:val="005231D1"/>
    <w:rsid w:val="005254F9"/>
    <w:rsid w:val="00531A2C"/>
    <w:rsid w:val="005361E9"/>
    <w:rsid w:val="005448B5"/>
    <w:rsid w:val="00545921"/>
    <w:rsid w:val="00545D64"/>
    <w:rsid w:val="00555D8A"/>
    <w:rsid w:val="00555DBB"/>
    <w:rsid w:val="00561B0D"/>
    <w:rsid w:val="00562B85"/>
    <w:rsid w:val="0056365B"/>
    <w:rsid w:val="005643EC"/>
    <w:rsid w:val="00564850"/>
    <w:rsid w:val="00566090"/>
    <w:rsid w:val="005679AA"/>
    <w:rsid w:val="005717F2"/>
    <w:rsid w:val="00572EAF"/>
    <w:rsid w:val="00573280"/>
    <w:rsid w:val="00573BA1"/>
    <w:rsid w:val="00576C3B"/>
    <w:rsid w:val="0058075D"/>
    <w:rsid w:val="00583B28"/>
    <w:rsid w:val="00584494"/>
    <w:rsid w:val="005861DA"/>
    <w:rsid w:val="005902B3"/>
    <w:rsid w:val="00592AC2"/>
    <w:rsid w:val="005A2D50"/>
    <w:rsid w:val="005A4DB6"/>
    <w:rsid w:val="005A6E77"/>
    <w:rsid w:val="005B1B92"/>
    <w:rsid w:val="005C295B"/>
    <w:rsid w:val="005C39B7"/>
    <w:rsid w:val="005C4756"/>
    <w:rsid w:val="005D0011"/>
    <w:rsid w:val="005D3C9A"/>
    <w:rsid w:val="005D59C5"/>
    <w:rsid w:val="005E7EAB"/>
    <w:rsid w:val="005F09DC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A84"/>
    <w:rsid w:val="00634B61"/>
    <w:rsid w:val="00645DAA"/>
    <w:rsid w:val="00646C50"/>
    <w:rsid w:val="00647C01"/>
    <w:rsid w:val="006501F6"/>
    <w:rsid w:val="006546BA"/>
    <w:rsid w:val="00656E93"/>
    <w:rsid w:val="00660990"/>
    <w:rsid w:val="00661FB1"/>
    <w:rsid w:val="00672099"/>
    <w:rsid w:val="00672BD6"/>
    <w:rsid w:val="006732EE"/>
    <w:rsid w:val="006734AE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0A98"/>
    <w:rsid w:val="006E225A"/>
    <w:rsid w:val="006E5055"/>
    <w:rsid w:val="006F4E22"/>
    <w:rsid w:val="006F5BBE"/>
    <w:rsid w:val="006F788D"/>
    <w:rsid w:val="00706BD0"/>
    <w:rsid w:val="0071700B"/>
    <w:rsid w:val="007172B6"/>
    <w:rsid w:val="007175DB"/>
    <w:rsid w:val="007177F7"/>
    <w:rsid w:val="00722D79"/>
    <w:rsid w:val="00722F70"/>
    <w:rsid w:val="00726E01"/>
    <w:rsid w:val="00727243"/>
    <w:rsid w:val="00730365"/>
    <w:rsid w:val="00734D9C"/>
    <w:rsid w:val="007353A3"/>
    <w:rsid w:val="00735BF6"/>
    <w:rsid w:val="00736062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5F5"/>
    <w:rsid w:val="00756F82"/>
    <w:rsid w:val="00763910"/>
    <w:rsid w:val="007673F7"/>
    <w:rsid w:val="00767DFA"/>
    <w:rsid w:val="00771493"/>
    <w:rsid w:val="00771F44"/>
    <w:rsid w:val="0077219C"/>
    <w:rsid w:val="0077602F"/>
    <w:rsid w:val="00776C51"/>
    <w:rsid w:val="00777AED"/>
    <w:rsid w:val="00780408"/>
    <w:rsid w:val="00781016"/>
    <w:rsid w:val="00784C5D"/>
    <w:rsid w:val="007910AA"/>
    <w:rsid w:val="00795DC5"/>
    <w:rsid w:val="007B01E1"/>
    <w:rsid w:val="007B606B"/>
    <w:rsid w:val="007C0B28"/>
    <w:rsid w:val="007C2BE3"/>
    <w:rsid w:val="007C4DA0"/>
    <w:rsid w:val="007C603B"/>
    <w:rsid w:val="007C7F57"/>
    <w:rsid w:val="007D31B6"/>
    <w:rsid w:val="007D3A9F"/>
    <w:rsid w:val="007D7D8D"/>
    <w:rsid w:val="007E04ED"/>
    <w:rsid w:val="007E0E8B"/>
    <w:rsid w:val="007E1A0E"/>
    <w:rsid w:val="007E3733"/>
    <w:rsid w:val="007E5323"/>
    <w:rsid w:val="007E761E"/>
    <w:rsid w:val="008022CE"/>
    <w:rsid w:val="00802D78"/>
    <w:rsid w:val="00803F29"/>
    <w:rsid w:val="00804B44"/>
    <w:rsid w:val="00805A30"/>
    <w:rsid w:val="00805A54"/>
    <w:rsid w:val="008078D1"/>
    <w:rsid w:val="00807B45"/>
    <w:rsid w:val="008104E9"/>
    <w:rsid w:val="0081262E"/>
    <w:rsid w:val="0081707F"/>
    <w:rsid w:val="00820188"/>
    <w:rsid w:val="008207DB"/>
    <w:rsid w:val="0082791E"/>
    <w:rsid w:val="0083124A"/>
    <w:rsid w:val="00836455"/>
    <w:rsid w:val="00836EEA"/>
    <w:rsid w:val="0084167A"/>
    <w:rsid w:val="008466AB"/>
    <w:rsid w:val="0084766C"/>
    <w:rsid w:val="00850378"/>
    <w:rsid w:val="00851105"/>
    <w:rsid w:val="00860B8D"/>
    <w:rsid w:val="00861438"/>
    <w:rsid w:val="008619CA"/>
    <w:rsid w:val="00863254"/>
    <w:rsid w:val="00864CF0"/>
    <w:rsid w:val="00866E79"/>
    <w:rsid w:val="00867703"/>
    <w:rsid w:val="008679AD"/>
    <w:rsid w:val="00867A3C"/>
    <w:rsid w:val="00880093"/>
    <w:rsid w:val="00882298"/>
    <w:rsid w:val="0088427B"/>
    <w:rsid w:val="0088631A"/>
    <w:rsid w:val="00890184"/>
    <w:rsid w:val="0089308E"/>
    <w:rsid w:val="00893A0C"/>
    <w:rsid w:val="00893B39"/>
    <w:rsid w:val="00895811"/>
    <w:rsid w:val="00897B14"/>
    <w:rsid w:val="008B188D"/>
    <w:rsid w:val="008B69FD"/>
    <w:rsid w:val="008C0FBA"/>
    <w:rsid w:val="008C705A"/>
    <w:rsid w:val="008C74CE"/>
    <w:rsid w:val="008E1AD8"/>
    <w:rsid w:val="008F1A12"/>
    <w:rsid w:val="008F631F"/>
    <w:rsid w:val="00902C2C"/>
    <w:rsid w:val="0090403A"/>
    <w:rsid w:val="009122BC"/>
    <w:rsid w:val="009127FC"/>
    <w:rsid w:val="00912CDA"/>
    <w:rsid w:val="0091481A"/>
    <w:rsid w:val="00915CA8"/>
    <w:rsid w:val="00920FDA"/>
    <w:rsid w:val="0092595B"/>
    <w:rsid w:val="00926187"/>
    <w:rsid w:val="0093619F"/>
    <w:rsid w:val="009418CB"/>
    <w:rsid w:val="00941FAC"/>
    <w:rsid w:val="009501EE"/>
    <w:rsid w:val="00950620"/>
    <w:rsid w:val="009573FF"/>
    <w:rsid w:val="0095798B"/>
    <w:rsid w:val="009627E7"/>
    <w:rsid w:val="009675B9"/>
    <w:rsid w:val="00971FD9"/>
    <w:rsid w:val="00973B7C"/>
    <w:rsid w:val="00975B58"/>
    <w:rsid w:val="009761FD"/>
    <w:rsid w:val="0098003A"/>
    <w:rsid w:val="00980F95"/>
    <w:rsid w:val="009821C9"/>
    <w:rsid w:val="009836C3"/>
    <w:rsid w:val="0098585E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C05A7"/>
    <w:rsid w:val="009C3FDC"/>
    <w:rsid w:val="009C5602"/>
    <w:rsid w:val="009C6A90"/>
    <w:rsid w:val="009D122E"/>
    <w:rsid w:val="009D3B4A"/>
    <w:rsid w:val="009D5D04"/>
    <w:rsid w:val="009E033F"/>
    <w:rsid w:val="009E10E6"/>
    <w:rsid w:val="009E5952"/>
    <w:rsid w:val="009E68BF"/>
    <w:rsid w:val="009F20ED"/>
    <w:rsid w:val="009F3BBE"/>
    <w:rsid w:val="009F57FB"/>
    <w:rsid w:val="009F5811"/>
    <w:rsid w:val="00A020E3"/>
    <w:rsid w:val="00A06BA8"/>
    <w:rsid w:val="00A13831"/>
    <w:rsid w:val="00A175BD"/>
    <w:rsid w:val="00A17A53"/>
    <w:rsid w:val="00A219CB"/>
    <w:rsid w:val="00A226CC"/>
    <w:rsid w:val="00A233DD"/>
    <w:rsid w:val="00A234F1"/>
    <w:rsid w:val="00A2392C"/>
    <w:rsid w:val="00A33272"/>
    <w:rsid w:val="00A348F3"/>
    <w:rsid w:val="00A41A8C"/>
    <w:rsid w:val="00A43820"/>
    <w:rsid w:val="00A4490F"/>
    <w:rsid w:val="00A47628"/>
    <w:rsid w:val="00A547C1"/>
    <w:rsid w:val="00A707BC"/>
    <w:rsid w:val="00A730A8"/>
    <w:rsid w:val="00A85034"/>
    <w:rsid w:val="00A90343"/>
    <w:rsid w:val="00A904A9"/>
    <w:rsid w:val="00A92919"/>
    <w:rsid w:val="00A9466F"/>
    <w:rsid w:val="00AA0D58"/>
    <w:rsid w:val="00AA25E4"/>
    <w:rsid w:val="00AA29F8"/>
    <w:rsid w:val="00AB656B"/>
    <w:rsid w:val="00AC0037"/>
    <w:rsid w:val="00AC2C47"/>
    <w:rsid w:val="00AC2EC6"/>
    <w:rsid w:val="00AC375E"/>
    <w:rsid w:val="00AC61CF"/>
    <w:rsid w:val="00AD19FE"/>
    <w:rsid w:val="00AE0EE6"/>
    <w:rsid w:val="00AE641D"/>
    <w:rsid w:val="00AE7FBF"/>
    <w:rsid w:val="00B02DF2"/>
    <w:rsid w:val="00B127AF"/>
    <w:rsid w:val="00B26E05"/>
    <w:rsid w:val="00B32966"/>
    <w:rsid w:val="00B41971"/>
    <w:rsid w:val="00B4362E"/>
    <w:rsid w:val="00B43844"/>
    <w:rsid w:val="00B43F40"/>
    <w:rsid w:val="00B51723"/>
    <w:rsid w:val="00B5186F"/>
    <w:rsid w:val="00B523CE"/>
    <w:rsid w:val="00B53B44"/>
    <w:rsid w:val="00B5668B"/>
    <w:rsid w:val="00B61CA6"/>
    <w:rsid w:val="00B71880"/>
    <w:rsid w:val="00B73703"/>
    <w:rsid w:val="00B74C33"/>
    <w:rsid w:val="00B768A6"/>
    <w:rsid w:val="00B777F1"/>
    <w:rsid w:val="00B82EE1"/>
    <w:rsid w:val="00B86B80"/>
    <w:rsid w:val="00B91274"/>
    <w:rsid w:val="00B92E70"/>
    <w:rsid w:val="00B94723"/>
    <w:rsid w:val="00BA00E1"/>
    <w:rsid w:val="00BA06D5"/>
    <w:rsid w:val="00BA3BB1"/>
    <w:rsid w:val="00BA3FA0"/>
    <w:rsid w:val="00BA5A41"/>
    <w:rsid w:val="00BB23C8"/>
    <w:rsid w:val="00BB6D78"/>
    <w:rsid w:val="00BC1F0A"/>
    <w:rsid w:val="00BC2315"/>
    <w:rsid w:val="00BD028A"/>
    <w:rsid w:val="00BD0545"/>
    <w:rsid w:val="00BD2590"/>
    <w:rsid w:val="00BD5345"/>
    <w:rsid w:val="00BD6223"/>
    <w:rsid w:val="00BF283C"/>
    <w:rsid w:val="00BF329C"/>
    <w:rsid w:val="00BF336A"/>
    <w:rsid w:val="00BF400D"/>
    <w:rsid w:val="00C01F5F"/>
    <w:rsid w:val="00C03175"/>
    <w:rsid w:val="00C1245E"/>
    <w:rsid w:val="00C20745"/>
    <w:rsid w:val="00C20E40"/>
    <w:rsid w:val="00C30A4D"/>
    <w:rsid w:val="00C3322D"/>
    <w:rsid w:val="00C425BD"/>
    <w:rsid w:val="00C43859"/>
    <w:rsid w:val="00C4440C"/>
    <w:rsid w:val="00C512AF"/>
    <w:rsid w:val="00C525DD"/>
    <w:rsid w:val="00C52F7C"/>
    <w:rsid w:val="00C53199"/>
    <w:rsid w:val="00C54562"/>
    <w:rsid w:val="00C545DB"/>
    <w:rsid w:val="00C55F41"/>
    <w:rsid w:val="00C60953"/>
    <w:rsid w:val="00C61EBF"/>
    <w:rsid w:val="00C634DF"/>
    <w:rsid w:val="00C64C79"/>
    <w:rsid w:val="00C72B32"/>
    <w:rsid w:val="00C82ACB"/>
    <w:rsid w:val="00C90E6C"/>
    <w:rsid w:val="00C92EAC"/>
    <w:rsid w:val="00C93041"/>
    <w:rsid w:val="00C94093"/>
    <w:rsid w:val="00C9486E"/>
    <w:rsid w:val="00C94B12"/>
    <w:rsid w:val="00C97899"/>
    <w:rsid w:val="00CA0CEE"/>
    <w:rsid w:val="00CA6B22"/>
    <w:rsid w:val="00CA6DF6"/>
    <w:rsid w:val="00CC0ED6"/>
    <w:rsid w:val="00CC4B98"/>
    <w:rsid w:val="00CC6CFA"/>
    <w:rsid w:val="00CC6E3F"/>
    <w:rsid w:val="00CC7632"/>
    <w:rsid w:val="00CD225D"/>
    <w:rsid w:val="00CD48F3"/>
    <w:rsid w:val="00CD6286"/>
    <w:rsid w:val="00CE00D4"/>
    <w:rsid w:val="00CE631E"/>
    <w:rsid w:val="00CE68ED"/>
    <w:rsid w:val="00CF33EB"/>
    <w:rsid w:val="00CF69B4"/>
    <w:rsid w:val="00D0346D"/>
    <w:rsid w:val="00D10293"/>
    <w:rsid w:val="00D1488C"/>
    <w:rsid w:val="00D16A4B"/>
    <w:rsid w:val="00D17CBB"/>
    <w:rsid w:val="00D215C1"/>
    <w:rsid w:val="00D227C8"/>
    <w:rsid w:val="00D2459D"/>
    <w:rsid w:val="00D254F5"/>
    <w:rsid w:val="00D313BE"/>
    <w:rsid w:val="00D51554"/>
    <w:rsid w:val="00D51599"/>
    <w:rsid w:val="00D56D6F"/>
    <w:rsid w:val="00D57CB0"/>
    <w:rsid w:val="00D60845"/>
    <w:rsid w:val="00D67A1A"/>
    <w:rsid w:val="00D70980"/>
    <w:rsid w:val="00D70DA6"/>
    <w:rsid w:val="00D71052"/>
    <w:rsid w:val="00D80858"/>
    <w:rsid w:val="00D86CA7"/>
    <w:rsid w:val="00D87219"/>
    <w:rsid w:val="00D87C3B"/>
    <w:rsid w:val="00D911A8"/>
    <w:rsid w:val="00D96854"/>
    <w:rsid w:val="00D9698C"/>
    <w:rsid w:val="00DA4908"/>
    <w:rsid w:val="00DA60B1"/>
    <w:rsid w:val="00DB132C"/>
    <w:rsid w:val="00DC041B"/>
    <w:rsid w:val="00DC4BE6"/>
    <w:rsid w:val="00DC5E55"/>
    <w:rsid w:val="00DC7CD9"/>
    <w:rsid w:val="00DD01AF"/>
    <w:rsid w:val="00DD1FDC"/>
    <w:rsid w:val="00DD2438"/>
    <w:rsid w:val="00DD3A38"/>
    <w:rsid w:val="00DE682F"/>
    <w:rsid w:val="00DF594D"/>
    <w:rsid w:val="00DF6F03"/>
    <w:rsid w:val="00E00122"/>
    <w:rsid w:val="00E06CDC"/>
    <w:rsid w:val="00E114FF"/>
    <w:rsid w:val="00E2074A"/>
    <w:rsid w:val="00E26745"/>
    <w:rsid w:val="00E274D3"/>
    <w:rsid w:val="00E3165E"/>
    <w:rsid w:val="00E31C0B"/>
    <w:rsid w:val="00E32FC7"/>
    <w:rsid w:val="00E42444"/>
    <w:rsid w:val="00E57CE7"/>
    <w:rsid w:val="00E60A10"/>
    <w:rsid w:val="00E6488F"/>
    <w:rsid w:val="00E64B64"/>
    <w:rsid w:val="00E764AB"/>
    <w:rsid w:val="00E76884"/>
    <w:rsid w:val="00E856DA"/>
    <w:rsid w:val="00E939DB"/>
    <w:rsid w:val="00E9539F"/>
    <w:rsid w:val="00E953FA"/>
    <w:rsid w:val="00E95DF8"/>
    <w:rsid w:val="00EA0D21"/>
    <w:rsid w:val="00EA2E11"/>
    <w:rsid w:val="00EA2FBA"/>
    <w:rsid w:val="00EA3632"/>
    <w:rsid w:val="00EA469F"/>
    <w:rsid w:val="00EB0525"/>
    <w:rsid w:val="00EB7257"/>
    <w:rsid w:val="00EB74D0"/>
    <w:rsid w:val="00EC7F18"/>
    <w:rsid w:val="00ED03E4"/>
    <w:rsid w:val="00ED0DC3"/>
    <w:rsid w:val="00ED16D8"/>
    <w:rsid w:val="00ED1F7A"/>
    <w:rsid w:val="00ED3967"/>
    <w:rsid w:val="00ED5F8A"/>
    <w:rsid w:val="00ED7098"/>
    <w:rsid w:val="00EE50ED"/>
    <w:rsid w:val="00EF0E81"/>
    <w:rsid w:val="00EF42AF"/>
    <w:rsid w:val="00EF5F62"/>
    <w:rsid w:val="00EF6314"/>
    <w:rsid w:val="00F026B0"/>
    <w:rsid w:val="00F02CAA"/>
    <w:rsid w:val="00F07B3B"/>
    <w:rsid w:val="00F10EE8"/>
    <w:rsid w:val="00F15FC3"/>
    <w:rsid w:val="00F201E9"/>
    <w:rsid w:val="00F343AD"/>
    <w:rsid w:val="00F37E9D"/>
    <w:rsid w:val="00F410BC"/>
    <w:rsid w:val="00F416B7"/>
    <w:rsid w:val="00F47898"/>
    <w:rsid w:val="00F500A9"/>
    <w:rsid w:val="00F54153"/>
    <w:rsid w:val="00F566B4"/>
    <w:rsid w:val="00F57186"/>
    <w:rsid w:val="00F66DA4"/>
    <w:rsid w:val="00F7116D"/>
    <w:rsid w:val="00F731EE"/>
    <w:rsid w:val="00F73FFC"/>
    <w:rsid w:val="00F831E5"/>
    <w:rsid w:val="00F84D33"/>
    <w:rsid w:val="00F90848"/>
    <w:rsid w:val="00F95313"/>
    <w:rsid w:val="00FA2827"/>
    <w:rsid w:val="00FA6C5A"/>
    <w:rsid w:val="00FA72E4"/>
    <w:rsid w:val="00FA7F31"/>
    <w:rsid w:val="00FB0C8E"/>
    <w:rsid w:val="00FC1E8A"/>
    <w:rsid w:val="00FC1FCF"/>
    <w:rsid w:val="00FC33C5"/>
    <w:rsid w:val="00FC3457"/>
    <w:rsid w:val="00FC6933"/>
    <w:rsid w:val="00FD2982"/>
    <w:rsid w:val="00FD4D07"/>
    <w:rsid w:val="00FE0219"/>
    <w:rsid w:val="00FE6CF6"/>
    <w:rsid w:val="00FE6D3C"/>
    <w:rsid w:val="00FF0B44"/>
    <w:rsid w:val="00FF0CE2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6E4355-495C-4E02-A0B7-9647B8CEB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uk-UA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3881</Words>
  <Characters>2213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AMCU</Company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Savenko</dc:creator>
  <cp:keywords/>
  <cp:lastModifiedBy>Журавель Олена Миколаївна</cp:lastModifiedBy>
  <cp:revision>2</cp:revision>
  <cp:lastPrinted>2021-12-29T12:08:00Z</cp:lastPrinted>
  <dcterms:created xsi:type="dcterms:W3CDTF">2021-12-29T14:45:00Z</dcterms:created>
  <dcterms:modified xsi:type="dcterms:W3CDTF">2021-12-29T14:45:00Z</dcterms:modified>
</cp:coreProperties>
</file>